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6E" w:rsidRPr="00775046" w:rsidRDefault="00775046" w:rsidP="00112304">
      <w:pPr>
        <w:pStyle w:val="Heading2"/>
        <w:numPr>
          <w:ilvl w:val="0"/>
          <w:numId w:val="0"/>
        </w:numPr>
        <w:pBdr>
          <w:left w:val="single" w:sz="12" w:space="19" w:color="auto"/>
          <w:bottom w:val="single" w:sz="12" w:space="10" w:color="auto"/>
        </w:pBdr>
        <w:spacing w:before="0" w:after="0" w:line="240" w:lineRule="auto"/>
        <w:ind w:left="357"/>
        <w:rPr>
          <w:sz w:val="24"/>
          <w:szCs w:val="24"/>
        </w:rPr>
      </w:pPr>
      <w:bookmarkStart w:id="0" w:name="_GoBack"/>
      <w:bookmarkEnd w:id="0"/>
      <w:r>
        <w:rPr>
          <w:sz w:val="24"/>
          <w:szCs w:val="24"/>
        </w:rPr>
        <w:t xml:space="preserve">1. </w:t>
      </w:r>
      <w:r w:rsidR="008C430F" w:rsidRPr="00775046">
        <w:rPr>
          <w:sz w:val="24"/>
          <w:szCs w:val="24"/>
        </w:rPr>
        <w:t>PATIENT</w:t>
      </w:r>
    </w:p>
    <w:tbl>
      <w:tblPr>
        <w:tblpPr w:leftFromText="181" w:rightFromText="181" w:vertAnchor="page" w:horzAnchor="margin" w:tblpX="70" w:tblpY="1658"/>
        <w:tblOverlap w:val="never"/>
        <w:tblW w:w="10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04"/>
        <w:gridCol w:w="1418"/>
        <w:gridCol w:w="511"/>
        <w:gridCol w:w="623"/>
        <w:gridCol w:w="654"/>
        <w:gridCol w:w="1276"/>
        <w:gridCol w:w="1133"/>
        <w:gridCol w:w="3820"/>
      </w:tblGrid>
      <w:tr w:rsidR="008C430F" w:rsidTr="0039706A">
        <w:trPr>
          <w:trHeight w:val="552"/>
        </w:trPr>
        <w:tc>
          <w:tcPr>
            <w:tcW w:w="1204" w:type="dxa"/>
            <w:shd w:val="clear" w:color="auto" w:fill="auto"/>
          </w:tcPr>
          <w:p w:rsidR="006446E6" w:rsidRDefault="008C430F" w:rsidP="0039706A">
            <w:pPr>
              <w:spacing w:before="100" w:beforeAutospacing="1"/>
              <w:jc w:val="center"/>
              <w:rPr>
                <w:rFonts w:ascii="Arial" w:hAnsi="Arial"/>
                <w:b/>
                <w:sz w:val="16"/>
              </w:rPr>
            </w:pPr>
            <w:r>
              <w:rPr>
                <w:rFonts w:ascii="Arial" w:hAnsi="Arial"/>
                <w:b/>
                <w:sz w:val="16"/>
              </w:rPr>
              <w:t>Initialen</w:t>
            </w:r>
            <w:r w:rsidR="006446E6">
              <w:rPr>
                <w:rFonts w:ascii="Arial" w:hAnsi="Arial"/>
                <w:b/>
                <w:sz w:val="16"/>
              </w:rPr>
              <w:t xml:space="preserve"> </w:t>
            </w:r>
          </w:p>
          <w:p w:rsidR="008C430F" w:rsidRDefault="008C430F" w:rsidP="0039706A">
            <w:pPr>
              <w:spacing w:before="100" w:beforeAutospacing="1"/>
              <w:jc w:val="center"/>
              <w:rPr>
                <w:rFonts w:ascii="Arial" w:hAnsi="Arial"/>
                <w:b/>
                <w:sz w:val="16"/>
              </w:rPr>
            </w:pPr>
            <w:r>
              <w:rPr>
                <w:rFonts w:ascii="Arial" w:hAnsi="Arial"/>
                <w:sz w:val="16"/>
              </w:rPr>
              <w:t>Vor-/Zuname</w:t>
            </w:r>
          </w:p>
        </w:tc>
        <w:tc>
          <w:tcPr>
            <w:tcW w:w="1418" w:type="dxa"/>
            <w:shd w:val="clear" w:color="auto" w:fill="auto"/>
          </w:tcPr>
          <w:p w:rsidR="008C430F" w:rsidRDefault="006446E6" w:rsidP="0039706A">
            <w:pPr>
              <w:spacing w:before="100" w:beforeAutospacing="1"/>
              <w:jc w:val="center"/>
              <w:rPr>
                <w:rFonts w:ascii="Arial" w:hAnsi="Arial"/>
                <w:b/>
                <w:sz w:val="16"/>
              </w:rPr>
            </w:pPr>
            <w:proofErr w:type="spellStart"/>
            <w:r>
              <w:rPr>
                <w:rFonts w:ascii="Arial" w:hAnsi="Arial"/>
                <w:b/>
                <w:sz w:val="16"/>
              </w:rPr>
              <w:t>Geb.</w:t>
            </w:r>
            <w:r w:rsidR="008C430F">
              <w:rPr>
                <w:rFonts w:ascii="Arial" w:hAnsi="Arial"/>
                <w:b/>
                <w:sz w:val="16"/>
              </w:rPr>
              <w:t>datum</w:t>
            </w:r>
            <w:proofErr w:type="spellEnd"/>
            <w:r w:rsidR="00775046">
              <w:rPr>
                <w:rFonts w:ascii="Arial" w:hAnsi="Arial"/>
                <w:b/>
                <w:sz w:val="16"/>
              </w:rPr>
              <w:t>/Alter</w:t>
            </w:r>
          </w:p>
          <w:p w:rsidR="008C430F" w:rsidRDefault="008C430F" w:rsidP="0039706A">
            <w:pPr>
              <w:spacing w:before="100" w:beforeAutospacing="1"/>
              <w:jc w:val="center"/>
              <w:rPr>
                <w:rFonts w:ascii="Arial" w:hAnsi="Arial"/>
                <w:b/>
                <w:sz w:val="16"/>
              </w:rPr>
            </w:pPr>
            <w:r>
              <w:rPr>
                <w:rFonts w:ascii="Arial" w:hAnsi="Arial"/>
                <w:sz w:val="16"/>
              </w:rPr>
              <w:t>Tag  Monat   Jahr</w:t>
            </w:r>
          </w:p>
        </w:tc>
        <w:tc>
          <w:tcPr>
            <w:tcW w:w="1134" w:type="dxa"/>
            <w:gridSpan w:val="2"/>
            <w:shd w:val="clear" w:color="auto" w:fill="auto"/>
          </w:tcPr>
          <w:p w:rsidR="008C430F" w:rsidRDefault="008C430F" w:rsidP="0039706A">
            <w:pPr>
              <w:spacing w:before="100" w:beforeAutospacing="1"/>
              <w:jc w:val="center"/>
              <w:rPr>
                <w:rFonts w:ascii="Arial" w:hAnsi="Arial"/>
                <w:b/>
                <w:sz w:val="16"/>
              </w:rPr>
            </w:pPr>
            <w:r>
              <w:rPr>
                <w:rFonts w:ascii="Arial" w:hAnsi="Arial"/>
                <w:b/>
                <w:sz w:val="16"/>
              </w:rPr>
              <w:t>Geschlecht</w:t>
            </w:r>
          </w:p>
          <w:p w:rsidR="008C430F" w:rsidRDefault="008C430F" w:rsidP="0039706A">
            <w:pPr>
              <w:spacing w:before="100" w:beforeAutospacing="1"/>
              <w:jc w:val="center"/>
              <w:rPr>
                <w:rFonts w:ascii="Arial" w:hAnsi="Arial"/>
                <w:b/>
                <w:sz w:val="16"/>
              </w:rPr>
            </w:pPr>
            <w:proofErr w:type="spellStart"/>
            <w:r>
              <w:rPr>
                <w:rFonts w:ascii="Arial" w:hAnsi="Arial"/>
                <w:sz w:val="16"/>
              </w:rPr>
              <w:t>männl</w:t>
            </w:r>
            <w:proofErr w:type="spellEnd"/>
            <w:r>
              <w:rPr>
                <w:rFonts w:ascii="Arial" w:hAnsi="Arial"/>
                <w:sz w:val="16"/>
              </w:rPr>
              <w:t xml:space="preserve">. </w:t>
            </w:r>
            <w:proofErr w:type="spellStart"/>
            <w:r>
              <w:rPr>
                <w:rFonts w:ascii="Arial" w:hAnsi="Arial"/>
                <w:sz w:val="16"/>
              </w:rPr>
              <w:t>weibl</w:t>
            </w:r>
            <w:proofErr w:type="spellEnd"/>
            <w:r>
              <w:rPr>
                <w:rFonts w:ascii="Arial" w:hAnsi="Arial"/>
                <w:sz w:val="16"/>
              </w:rPr>
              <w:t>.</w:t>
            </w:r>
          </w:p>
        </w:tc>
        <w:tc>
          <w:tcPr>
            <w:tcW w:w="654" w:type="dxa"/>
            <w:shd w:val="clear" w:color="auto" w:fill="auto"/>
          </w:tcPr>
          <w:p w:rsidR="008C430F" w:rsidRDefault="008C430F" w:rsidP="0039706A">
            <w:pPr>
              <w:spacing w:before="100" w:beforeAutospacing="1"/>
              <w:jc w:val="center"/>
              <w:rPr>
                <w:rFonts w:ascii="Arial" w:hAnsi="Arial"/>
                <w:b/>
                <w:sz w:val="16"/>
              </w:rPr>
            </w:pPr>
            <w:r>
              <w:rPr>
                <w:rFonts w:ascii="Arial" w:hAnsi="Arial"/>
                <w:b/>
                <w:sz w:val="16"/>
              </w:rPr>
              <w:t>Größe</w:t>
            </w:r>
          </w:p>
          <w:p w:rsidR="008C430F" w:rsidRDefault="008C430F" w:rsidP="0039706A">
            <w:pPr>
              <w:spacing w:before="100" w:beforeAutospacing="1"/>
              <w:jc w:val="center"/>
              <w:rPr>
                <w:rFonts w:ascii="Arial" w:hAnsi="Arial"/>
                <w:b/>
                <w:sz w:val="16"/>
              </w:rPr>
            </w:pPr>
            <w:r>
              <w:rPr>
                <w:rFonts w:ascii="Arial" w:hAnsi="Arial"/>
                <w:sz w:val="16"/>
              </w:rPr>
              <w:t>in cm</w:t>
            </w:r>
          </w:p>
        </w:tc>
        <w:tc>
          <w:tcPr>
            <w:tcW w:w="1276" w:type="dxa"/>
            <w:shd w:val="clear" w:color="auto" w:fill="auto"/>
          </w:tcPr>
          <w:p w:rsidR="008C430F" w:rsidRDefault="008C430F" w:rsidP="0039706A">
            <w:pPr>
              <w:spacing w:before="100" w:beforeAutospacing="1"/>
              <w:jc w:val="center"/>
              <w:rPr>
                <w:rFonts w:ascii="Arial" w:hAnsi="Arial"/>
                <w:b/>
                <w:sz w:val="16"/>
              </w:rPr>
            </w:pPr>
            <w:r>
              <w:rPr>
                <w:rFonts w:ascii="Arial" w:hAnsi="Arial"/>
                <w:b/>
                <w:sz w:val="16"/>
              </w:rPr>
              <w:t>Gewicht</w:t>
            </w:r>
          </w:p>
          <w:p w:rsidR="008C430F" w:rsidRDefault="008C430F" w:rsidP="0039706A">
            <w:pPr>
              <w:spacing w:before="100" w:beforeAutospacing="1"/>
              <w:jc w:val="center"/>
              <w:rPr>
                <w:rFonts w:ascii="Arial" w:hAnsi="Arial"/>
                <w:b/>
                <w:sz w:val="16"/>
              </w:rPr>
            </w:pPr>
            <w:r>
              <w:rPr>
                <w:rFonts w:ascii="Arial" w:hAnsi="Arial"/>
                <w:sz w:val="16"/>
              </w:rPr>
              <w:t>in kg</w:t>
            </w:r>
          </w:p>
        </w:tc>
        <w:tc>
          <w:tcPr>
            <w:tcW w:w="1133" w:type="dxa"/>
            <w:shd w:val="clear" w:color="auto" w:fill="auto"/>
          </w:tcPr>
          <w:p w:rsidR="008C430F" w:rsidRDefault="008C430F" w:rsidP="0039706A">
            <w:pPr>
              <w:spacing w:before="100" w:beforeAutospacing="1"/>
              <w:jc w:val="center"/>
              <w:rPr>
                <w:rFonts w:ascii="Arial" w:hAnsi="Arial"/>
                <w:b/>
                <w:sz w:val="16"/>
              </w:rPr>
            </w:pPr>
            <w:r>
              <w:rPr>
                <w:rFonts w:ascii="Arial" w:hAnsi="Arial"/>
                <w:b/>
                <w:sz w:val="16"/>
              </w:rPr>
              <w:t>Schwanger-</w:t>
            </w:r>
            <w:proofErr w:type="spellStart"/>
            <w:r>
              <w:rPr>
                <w:rFonts w:ascii="Arial" w:hAnsi="Arial"/>
                <w:b/>
                <w:sz w:val="16"/>
              </w:rPr>
              <w:t>sch</w:t>
            </w:r>
            <w:proofErr w:type="spellEnd"/>
            <w:r>
              <w:rPr>
                <w:rFonts w:ascii="Arial" w:hAnsi="Arial"/>
                <w:b/>
                <w:sz w:val="16"/>
              </w:rPr>
              <w:t>.-woche</w:t>
            </w:r>
          </w:p>
        </w:tc>
        <w:tc>
          <w:tcPr>
            <w:tcW w:w="3820" w:type="dxa"/>
            <w:shd w:val="clear" w:color="auto" w:fill="auto"/>
          </w:tcPr>
          <w:p w:rsidR="008C430F" w:rsidRPr="00815841" w:rsidRDefault="008C430F" w:rsidP="0039706A">
            <w:pPr>
              <w:spacing w:before="100" w:beforeAutospacing="1"/>
              <w:jc w:val="center"/>
              <w:rPr>
                <w:rFonts w:ascii="Arial" w:hAnsi="Arial"/>
                <w:b/>
                <w:sz w:val="16"/>
                <w:szCs w:val="16"/>
              </w:rPr>
            </w:pPr>
            <w:r w:rsidRPr="00815841">
              <w:rPr>
                <w:rFonts w:ascii="Arial" w:hAnsi="Arial"/>
                <w:b/>
                <w:sz w:val="16"/>
                <w:szCs w:val="16"/>
              </w:rPr>
              <w:t>Novartis-Fallnummer</w:t>
            </w:r>
          </w:p>
        </w:tc>
      </w:tr>
      <w:tr w:rsidR="008C430F" w:rsidTr="00237838">
        <w:trPr>
          <w:trHeight w:val="345"/>
        </w:trPr>
        <w:tc>
          <w:tcPr>
            <w:tcW w:w="1204" w:type="dxa"/>
            <w:tcBorders>
              <w:bottom w:val="single" w:sz="6" w:space="0" w:color="000000"/>
            </w:tcBorders>
            <w:shd w:val="clear" w:color="auto" w:fill="auto"/>
            <w:vAlign w:val="center"/>
          </w:tcPr>
          <w:p w:rsidR="008C430F" w:rsidRDefault="008C430F" w:rsidP="00D70BA6">
            <w:pPr>
              <w:jc w:val="center"/>
              <w:rPr>
                <w:rFonts w:ascii="Arial" w:hAnsi="Arial"/>
                <w:sz w:val="18"/>
              </w:rPr>
            </w:pPr>
          </w:p>
        </w:tc>
        <w:tc>
          <w:tcPr>
            <w:tcW w:w="1418" w:type="dxa"/>
            <w:tcBorders>
              <w:bottom w:val="single" w:sz="6" w:space="0" w:color="000000"/>
            </w:tcBorders>
            <w:shd w:val="clear" w:color="auto" w:fill="auto"/>
            <w:vAlign w:val="center"/>
          </w:tcPr>
          <w:p w:rsidR="008C430F" w:rsidRDefault="008C430F" w:rsidP="00237838">
            <w:pPr>
              <w:jc w:val="right"/>
              <w:rPr>
                <w:rFonts w:ascii="Arial" w:hAnsi="Arial"/>
                <w:sz w:val="18"/>
              </w:rPr>
            </w:pPr>
          </w:p>
        </w:tc>
        <w:tc>
          <w:tcPr>
            <w:tcW w:w="511" w:type="dxa"/>
            <w:tcBorders>
              <w:bottom w:val="single" w:sz="6" w:space="0" w:color="000000"/>
            </w:tcBorders>
            <w:shd w:val="clear" w:color="auto" w:fill="auto"/>
            <w:vAlign w:val="center"/>
          </w:tcPr>
          <w:p w:rsidR="008C430F" w:rsidRPr="008F6F58" w:rsidRDefault="008367E8" w:rsidP="000520EE">
            <w:pPr>
              <w:jc w:val="center"/>
              <w:rPr>
                <w:rFonts w:ascii="Arial" w:hAnsi="Arial"/>
                <w:sz w:val="24"/>
                <w:szCs w:val="24"/>
              </w:rPr>
            </w:pPr>
            <w:r w:rsidRPr="008F6F58">
              <w:rPr>
                <w:rFonts w:ascii="Arial" w:hAnsi="Arial"/>
                <w:sz w:val="24"/>
                <w:szCs w:val="24"/>
              </w:rPr>
              <w:fldChar w:fldCharType="begin">
                <w:ffData>
                  <w:name w:val="Check1"/>
                  <w:enabled/>
                  <w:calcOnExit w:val="0"/>
                  <w:checkBox>
                    <w:sizeAuto/>
                    <w:default w:val="0"/>
                  </w:checkBox>
                </w:ffData>
              </w:fldChar>
            </w:r>
            <w:bookmarkStart w:id="1" w:name="Check1"/>
            <w:r w:rsidR="008F6F58" w:rsidRPr="008F6F58">
              <w:rPr>
                <w:rFonts w:ascii="Arial" w:hAnsi="Arial"/>
                <w:sz w:val="24"/>
                <w:szCs w:val="24"/>
              </w:rPr>
              <w:instrText xml:space="preserve"> FORMCHECKBOX </w:instrText>
            </w:r>
            <w:r w:rsidR="00F31D09">
              <w:rPr>
                <w:rFonts w:ascii="Arial" w:hAnsi="Arial"/>
                <w:sz w:val="24"/>
                <w:szCs w:val="24"/>
              </w:rPr>
            </w:r>
            <w:r w:rsidR="00F31D09">
              <w:rPr>
                <w:rFonts w:ascii="Arial" w:hAnsi="Arial"/>
                <w:sz w:val="24"/>
                <w:szCs w:val="24"/>
              </w:rPr>
              <w:fldChar w:fldCharType="separate"/>
            </w:r>
            <w:r w:rsidRPr="008F6F58">
              <w:rPr>
                <w:rFonts w:ascii="Arial" w:hAnsi="Arial"/>
                <w:sz w:val="24"/>
                <w:szCs w:val="24"/>
              </w:rPr>
              <w:fldChar w:fldCharType="end"/>
            </w:r>
            <w:bookmarkEnd w:id="1"/>
          </w:p>
        </w:tc>
        <w:tc>
          <w:tcPr>
            <w:tcW w:w="623" w:type="dxa"/>
            <w:tcBorders>
              <w:bottom w:val="single" w:sz="6" w:space="0" w:color="000000"/>
            </w:tcBorders>
            <w:shd w:val="clear" w:color="auto" w:fill="auto"/>
            <w:vAlign w:val="center"/>
          </w:tcPr>
          <w:p w:rsidR="008C430F" w:rsidRPr="008F6F58" w:rsidRDefault="00287E00" w:rsidP="000520EE">
            <w:pPr>
              <w:jc w:val="center"/>
              <w:rPr>
                <w:rFonts w:ascii="Arial" w:hAnsi="Arial"/>
                <w:sz w:val="24"/>
                <w:szCs w:val="24"/>
              </w:rPr>
            </w:pPr>
            <w:r>
              <w:rPr>
                <w:rFonts w:ascii="Arial" w:hAnsi="Arial"/>
                <w:sz w:val="24"/>
                <w:szCs w:val="24"/>
              </w:rPr>
              <w:fldChar w:fldCharType="begin">
                <w:ffData>
                  <w:name w:val=""/>
                  <w:enabled/>
                  <w:calcOnExit w:val="0"/>
                  <w:checkBox>
                    <w:sizeAuto/>
                    <w:default w:val="0"/>
                  </w:checkBox>
                </w:ffData>
              </w:fldChar>
            </w:r>
            <w:r>
              <w:rPr>
                <w:rFonts w:ascii="Arial" w:hAnsi="Arial"/>
                <w:sz w:val="24"/>
                <w:szCs w:val="24"/>
              </w:rPr>
              <w:instrText xml:space="preserve"> FORMCHECKBOX </w:instrText>
            </w:r>
            <w:r w:rsidR="00F31D09">
              <w:rPr>
                <w:rFonts w:ascii="Arial" w:hAnsi="Arial"/>
                <w:sz w:val="24"/>
                <w:szCs w:val="24"/>
              </w:rPr>
            </w:r>
            <w:r w:rsidR="00F31D09">
              <w:rPr>
                <w:rFonts w:ascii="Arial" w:hAnsi="Arial"/>
                <w:sz w:val="24"/>
                <w:szCs w:val="24"/>
              </w:rPr>
              <w:fldChar w:fldCharType="separate"/>
            </w:r>
            <w:r>
              <w:rPr>
                <w:rFonts w:ascii="Arial" w:hAnsi="Arial"/>
                <w:sz w:val="24"/>
                <w:szCs w:val="24"/>
              </w:rPr>
              <w:fldChar w:fldCharType="end"/>
            </w:r>
          </w:p>
        </w:tc>
        <w:tc>
          <w:tcPr>
            <w:tcW w:w="654" w:type="dxa"/>
            <w:tcBorders>
              <w:bottom w:val="single" w:sz="6" w:space="0" w:color="000000"/>
            </w:tcBorders>
            <w:shd w:val="clear" w:color="auto" w:fill="auto"/>
          </w:tcPr>
          <w:p w:rsidR="008C430F" w:rsidRDefault="008C430F" w:rsidP="000520EE">
            <w:pPr>
              <w:rPr>
                <w:rFonts w:ascii="Arial" w:hAnsi="Arial"/>
                <w:sz w:val="18"/>
              </w:rPr>
            </w:pPr>
          </w:p>
        </w:tc>
        <w:tc>
          <w:tcPr>
            <w:tcW w:w="1276" w:type="dxa"/>
            <w:tcBorders>
              <w:bottom w:val="single" w:sz="6" w:space="0" w:color="000000"/>
            </w:tcBorders>
            <w:shd w:val="clear" w:color="auto" w:fill="auto"/>
          </w:tcPr>
          <w:p w:rsidR="008C430F" w:rsidRDefault="008C430F" w:rsidP="000520EE">
            <w:pPr>
              <w:rPr>
                <w:rFonts w:ascii="Arial" w:hAnsi="Arial"/>
                <w:sz w:val="18"/>
              </w:rPr>
            </w:pPr>
          </w:p>
        </w:tc>
        <w:tc>
          <w:tcPr>
            <w:tcW w:w="1133" w:type="dxa"/>
            <w:tcBorders>
              <w:bottom w:val="single" w:sz="6" w:space="0" w:color="000000"/>
            </w:tcBorders>
          </w:tcPr>
          <w:p w:rsidR="008C430F" w:rsidRDefault="008C430F" w:rsidP="000520EE">
            <w:pPr>
              <w:rPr>
                <w:rFonts w:ascii="Arial" w:hAnsi="Arial"/>
                <w:sz w:val="18"/>
              </w:rPr>
            </w:pPr>
          </w:p>
        </w:tc>
        <w:tc>
          <w:tcPr>
            <w:tcW w:w="3820" w:type="dxa"/>
            <w:tcBorders>
              <w:bottom w:val="single" w:sz="6" w:space="0" w:color="000000"/>
            </w:tcBorders>
            <w:shd w:val="clear" w:color="auto" w:fill="auto"/>
            <w:vAlign w:val="center"/>
          </w:tcPr>
          <w:p w:rsidR="008C430F" w:rsidRPr="00E27A0B" w:rsidRDefault="00E27A0B" w:rsidP="00237838">
            <w:pPr>
              <w:jc w:val="center"/>
              <w:rPr>
                <w:rFonts w:ascii="Arial" w:hAnsi="Arial"/>
                <w:b/>
                <w:sz w:val="18"/>
              </w:rPr>
            </w:pPr>
            <w:r w:rsidRPr="00E27A0B">
              <w:rPr>
                <w:rFonts w:ascii="Arial" w:hAnsi="Arial"/>
                <w:b/>
                <w:sz w:val="18"/>
              </w:rPr>
              <w:t>PDE201</w:t>
            </w:r>
          </w:p>
        </w:tc>
      </w:tr>
      <w:tr w:rsidR="008C430F" w:rsidTr="006446E6">
        <w:trPr>
          <w:gridAfter w:val="1"/>
          <w:wAfter w:w="3820" w:type="dxa"/>
          <w:trHeight w:hRule="exact" w:val="57"/>
        </w:trPr>
        <w:tc>
          <w:tcPr>
            <w:tcW w:w="1204" w:type="dxa"/>
            <w:tcBorders>
              <w:left w:val="nil"/>
              <w:bottom w:val="nil"/>
              <w:right w:val="nil"/>
            </w:tcBorders>
            <w:shd w:val="clear" w:color="auto" w:fill="auto"/>
          </w:tcPr>
          <w:p w:rsidR="008C430F" w:rsidRDefault="008C430F" w:rsidP="000520EE">
            <w:pPr>
              <w:rPr>
                <w:rFonts w:ascii="Arial" w:hAnsi="Arial"/>
                <w:sz w:val="18"/>
              </w:rPr>
            </w:pPr>
          </w:p>
        </w:tc>
        <w:tc>
          <w:tcPr>
            <w:tcW w:w="1418" w:type="dxa"/>
            <w:tcBorders>
              <w:left w:val="nil"/>
              <w:bottom w:val="nil"/>
              <w:right w:val="nil"/>
            </w:tcBorders>
            <w:shd w:val="clear" w:color="auto" w:fill="auto"/>
          </w:tcPr>
          <w:p w:rsidR="008C430F" w:rsidRDefault="008C430F" w:rsidP="000520EE">
            <w:pPr>
              <w:rPr>
                <w:rFonts w:ascii="Arial" w:hAnsi="Arial"/>
                <w:sz w:val="18"/>
              </w:rPr>
            </w:pPr>
          </w:p>
        </w:tc>
        <w:tc>
          <w:tcPr>
            <w:tcW w:w="511" w:type="dxa"/>
            <w:tcBorders>
              <w:left w:val="nil"/>
              <w:bottom w:val="nil"/>
              <w:right w:val="nil"/>
            </w:tcBorders>
            <w:shd w:val="clear" w:color="auto" w:fill="auto"/>
          </w:tcPr>
          <w:p w:rsidR="008C430F" w:rsidRDefault="008C430F" w:rsidP="000520EE">
            <w:pPr>
              <w:rPr>
                <w:rFonts w:ascii="Arial" w:hAnsi="Arial"/>
                <w:sz w:val="18"/>
              </w:rPr>
            </w:pPr>
          </w:p>
        </w:tc>
        <w:tc>
          <w:tcPr>
            <w:tcW w:w="623" w:type="dxa"/>
            <w:tcBorders>
              <w:left w:val="nil"/>
              <w:bottom w:val="nil"/>
              <w:right w:val="nil"/>
            </w:tcBorders>
            <w:shd w:val="clear" w:color="auto" w:fill="auto"/>
          </w:tcPr>
          <w:p w:rsidR="008C430F" w:rsidRDefault="008C430F" w:rsidP="000520EE">
            <w:pPr>
              <w:rPr>
                <w:rFonts w:ascii="Arial" w:hAnsi="Arial"/>
                <w:sz w:val="18"/>
              </w:rPr>
            </w:pPr>
          </w:p>
        </w:tc>
        <w:tc>
          <w:tcPr>
            <w:tcW w:w="654" w:type="dxa"/>
            <w:tcBorders>
              <w:left w:val="nil"/>
              <w:bottom w:val="nil"/>
              <w:right w:val="nil"/>
            </w:tcBorders>
            <w:shd w:val="clear" w:color="auto" w:fill="auto"/>
          </w:tcPr>
          <w:p w:rsidR="008C430F" w:rsidRDefault="008C430F" w:rsidP="000520EE">
            <w:pPr>
              <w:rPr>
                <w:rFonts w:ascii="Arial" w:hAnsi="Arial"/>
                <w:sz w:val="18"/>
              </w:rPr>
            </w:pPr>
          </w:p>
        </w:tc>
        <w:tc>
          <w:tcPr>
            <w:tcW w:w="1276" w:type="dxa"/>
            <w:tcBorders>
              <w:left w:val="nil"/>
              <w:bottom w:val="nil"/>
              <w:right w:val="nil"/>
            </w:tcBorders>
            <w:shd w:val="clear" w:color="auto" w:fill="auto"/>
          </w:tcPr>
          <w:p w:rsidR="008C430F" w:rsidRDefault="008C430F" w:rsidP="000520EE">
            <w:pPr>
              <w:rPr>
                <w:rFonts w:ascii="Arial" w:hAnsi="Arial"/>
                <w:sz w:val="18"/>
              </w:rPr>
            </w:pPr>
          </w:p>
        </w:tc>
        <w:tc>
          <w:tcPr>
            <w:tcW w:w="1133" w:type="dxa"/>
            <w:tcBorders>
              <w:left w:val="nil"/>
              <w:bottom w:val="nil"/>
              <w:right w:val="nil"/>
            </w:tcBorders>
            <w:shd w:val="clear" w:color="auto" w:fill="auto"/>
          </w:tcPr>
          <w:p w:rsidR="008C430F" w:rsidRDefault="008C430F" w:rsidP="000520EE">
            <w:pPr>
              <w:rPr>
                <w:rFonts w:ascii="Arial" w:hAnsi="Arial"/>
                <w:sz w:val="18"/>
              </w:rPr>
            </w:pPr>
          </w:p>
        </w:tc>
      </w:tr>
    </w:tbl>
    <w:p w:rsidR="00775046" w:rsidRPr="00775046" w:rsidRDefault="00EC0ABF" w:rsidP="00775046">
      <w:pPr>
        <w:pStyle w:val="Heading2"/>
        <w:numPr>
          <w:ilvl w:val="0"/>
          <w:numId w:val="0"/>
        </w:numPr>
        <w:pBdr>
          <w:left w:val="single" w:sz="12" w:space="19" w:color="auto"/>
        </w:pBdr>
        <w:ind w:left="357"/>
        <w:rPr>
          <w:sz w:val="24"/>
          <w:szCs w:val="24"/>
        </w:rPr>
      </w:pPr>
      <w:r>
        <w:rPr>
          <w:sz w:val="24"/>
          <w:szCs w:val="24"/>
        </w:rPr>
        <w:t>2</w:t>
      </w:r>
      <w:r w:rsidR="00775046" w:rsidRPr="00775046">
        <w:rPr>
          <w:sz w:val="24"/>
          <w:szCs w:val="24"/>
        </w:rPr>
        <w:t>. UnERWÜNSCHTE</w:t>
      </w:r>
      <w:r w:rsidR="00AA2312">
        <w:rPr>
          <w:sz w:val="24"/>
          <w:szCs w:val="24"/>
        </w:rPr>
        <w:t>(s)</w:t>
      </w:r>
      <w:r w:rsidR="00775046" w:rsidRPr="00775046">
        <w:rPr>
          <w:sz w:val="24"/>
          <w:szCs w:val="24"/>
        </w:rPr>
        <w:t xml:space="preserve">  EREIGNIS</w:t>
      </w:r>
      <w:r w:rsidR="0079620E">
        <w:rPr>
          <w:sz w:val="24"/>
          <w:szCs w:val="24"/>
        </w:rPr>
        <w:t>(</w:t>
      </w:r>
      <w:r w:rsidR="00775046" w:rsidRPr="00775046">
        <w:rPr>
          <w:sz w:val="24"/>
          <w:szCs w:val="24"/>
        </w:rPr>
        <w:t>SE</w:t>
      </w:r>
      <w:r w:rsidR="00AA2312">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2835"/>
        <w:gridCol w:w="2835"/>
      </w:tblGrid>
      <w:tr w:rsidR="00775046" w:rsidRPr="00BD231E" w:rsidTr="00D70BA6">
        <w:trPr>
          <w:trHeight w:val="296"/>
        </w:trPr>
        <w:tc>
          <w:tcPr>
            <w:tcW w:w="2127" w:type="dxa"/>
            <w:shd w:val="clear" w:color="auto" w:fill="auto"/>
            <w:vAlign w:val="center"/>
          </w:tcPr>
          <w:p w:rsidR="00775046" w:rsidRPr="00BD231E" w:rsidRDefault="00775046" w:rsidP="00D70BA6">
            <w:pPr>
              <w:jc w:val="center"/>
              <w:rPr>
                <w:rFonts w:ascii="Arial" w:hAnsi="Arial" w:cs="Arial"/>
                <w:sz w:val="20"/>
              </w:rPr>
            </w:pPr>
          </w:p>
        </w:tc>
        <w:tc>
          <w:tcPr>
            <w:tcW w:w="2835" w:type="dxa"/>
            <w:shd w:val="clear" w:color="auto" w:fill="auto"/>
            <w:vAlign w:val="center"/>
          </w:tcPr>
          <w:p w:rsidR="00775046" w:rsidRPr="00BD231E" w:rsidRDefault="00775046" w:rsidP="00D70BA6">
            <w:pPr>
              <w:jc w:val="center"/>
              <w:rPr>
                <w:rFonts w:ascii="Arial" w:hAnsi="Arial"/>
                <w:b/>
                <w:sz w:val="20"/>
              </w:rPr>
            </w:pPr>
            <w:r w:rsidRPr="00BD231E">
              <w:rPr>
                <w:rFonts w:ascii="Arial" w:hAnsi="Arial"/>
                <w:b/>
                <w:sz w:val="20"/>
              </w:rPr>
              <w:t>Ereignis 1</w:t>
            </w:r>
          </w:p>
        </w:tc>
        <w:tc>
          <w:tcPr>
            <w:tcW w:w="2835" w:type="dxa"/>
            <w:shd w:val="clear" w:color="auto" w:fill="auto"/>
            <w:vAlign w:val="center"/>
          </w:tcPr>
          <w:p w:rsidR="00775046" w:rsidRPr="00BD231E" w:rsidRDefault="00775046" w:rsidP="00D70BA6">
            <w:pPr>
              <w:jc w:val="center"/>
              <w:rPr>
                <w:rFonts w:ascii="Arial" w:hAnsi="Arial"/>
                <w:b/>
                <w:sz w:val="20"/>
              </w:rPr>
            </w:pPr>
            <w:r w:rsidRPr="00BD231E">
              <w:rPr>
                <w:rFonts w:ascii="Arial" w:hAnsi="Arial"/>
                <w:b/>
                <w:sz w:val="20"/>
              </w:rPr>
              <w:t>Ereignis 2</w:t>
            </w:r>
          </w:p>
        </w:tc>
        <w:tc>
          <w:tcPr>
            <w:tcW w:w="2835" w:type="dxa"/>
            <w:shd w:val="clear" w:color="auto" w:fill="auto"/>
            <w:vAlign w:val="center"/>
          </w:tcPr>
          <w:p w:rsidR="00775046" w:rsidRPr="00BD231E" w:rsidRDefault="00775046" w:rsidP="00D70BA6">
            <w:pPr>
              <w:jc w:val="center"/>
              <w:rPr>
                <w:rFonts w:ascii="Arial" w:hAnsi="Arial"/>
                <w:b/>
                <w:sz w:val="20"/>
              </w:rPr>
            </w:pPr>
            <w:r w:rsidRPr="00BD231E">
              <w:rPr>
                <w:rFonts w:ascii="Arial" w:hAnsi="Arial"/>
                <w:b/>
                <w:sz w:val="20"/>
              </w:rPr>
              <w:t>Ereignis 3</w:t>
            </w:r>
          </w:p>
        </w:tc>
      </w:tr>
      <w:tr w:rsidR="00775046" w:rsidRPr="00BD231E" w:rsidTr="00237838">
        <w:trPr>
          <w:trHeight w:val="639"/>
        </w:trPr>
        <w:tc>
          <w:tcPr>
            <w:tcW w:w="2127" w:type="dxa"/>
            <w:vAlign w:val="center"/>
          </w:tcPr>
          <w:p w:rsidR="00D15251" w:rsidRDefault="00775046" w:rsidP="005556F5">
            <w:pPr>
              <w:rPr>
                <w:rFonts w:ascii="Arial" w:hAnsi="Arial" w:cs="Arial"/>
                <w:b/>
                <w:sz w:val="16"/>
                <w:szCs w:val="16"/>
              </w:rPr>
            </w:pPr>
            <w:r w:rsidRPr="00CE296E">
              <w:rPr>
                <w:rFonts w:ascii="Arial" w:hAnsi="Arial" w:cs="Arial"/>
                <w:b/>
                <w:sz w:val="16"/>
                <w:szCs w:val="16"/>
              </w:rPr>
              <w:t xml:space="preserve">Beobachtete unerwünschte </w:t>
            </w:r>
          </w:p>
          <w:p w:rsidR="00775046" w:rsidRPr="00CE296E" w:rsidRDefault="00775046" w:rsidP="005556F5">
            <w:pPr>
              <w:rPr>
                <w:rFonts w:ascii="Arial" w:hAnsi="Arial" w:cs="Arial"/>
                <w:sz w:val="16"/>
                <w:szCs w:val="16"/>
              </w:rPr>
            </w:pPr>
            <w:r w:rsidRPr="00CE296E">
              <w:rPr>
                <w:rFonts w:ascii="Arial" w:hAnsi="Arial" w:cs="Arial"/>
                <w:b/>
                <w:sz w:val="16"/>
                <w:szCs w:val="16"/>
              </w:rPr>
              <w:t>Ereignisse</w:t>
            </w:r>
            <w:r w:rsidRPr="00CE296E">
              <w:rPr>
                <w:rFonts w:ascii="Arial" w:hAnsi="Arial" w:cs="Arial"/>
                <w:sz w:val="16"/>
                <w:szCs w:val="16"/>
              </w:rPr>
              <w:t>:</w:t>
            </w:r>
          </w:p>
        </w:tc>
        <w:tc>
          <w:tcPr>
            <w:tcW w:w="2835" w:type="dxa"/>
            <w:vAlign w:val="center"/>
          </w:tcPr>
          <w:p w:rsidR="00775046" w:rsidRPr="00BD231E" w:rsidRDefault="00775046" w:rsidP="00237838">
            <w:pPr>
              <w:jc w:val="center"/>
              <w:rPr>
                <w:rFonts w:ascii="Arial" w:hAnsi="Arial" w:cs="Arial"/>
                <w:sz w:val="20"/>
              </w:rPr>
            </w:pPr>
          </w:p>
        </w:tc>
        <w:tc>
          <w:tcPr>
            <w:tcW w:w="2835" w:type="dxa"/>
            <w:vAlign w:val="center"/>
          </w:tcPr>
          <w:p w:rsidR="00775046" w:rsidRPr="00BD231E" w:rsidRDefault="00775046" w:rsidP="00237838">
            <w:pPr>
              <w:jc w:val="center"/>
              <w:rPr>
                <w:rFonts w:ascii="Arial" w:hAnsi="Arial" w:cs="Arial"/>
                <w:sz w:val="20"/>
              </w:rPr>
            </w:pPr>
          </w:p>
        </w:tc>
        <w:tc>
          <w:tcPr>
            <w:tcW w:w="2835" w:type="dxa"/>
            <w:vAlign w:val="center"/>
          </w:tcPr>
          <w:p w:rsidR="00775046" w:rsidRPr="00BD231E" w:rsidRDefault="00775046" w:rsidP="00237838">
            <w:pPr>
              <w:jc w:val="center"/>
              <w:rPr>
                <w:rFonts w:ascii="Arial" w:hAnsi="Arial" w:cs="Arial"/>
                <w:sz w:val="20"/>
              </w:rPr>
            </w:pPr>
          </w:p>
        </w:tc>
      </w:tr>
      <w:tr w:rsidR="00775046" w:rsidRPr="00BD231E" w:rsidTr="00E53F93">
        <w:trPr>
          <w:trHeight w:val="408"/>
        </w:trPr>
        <w:tc>
          <w:tcPr>
            <w:tcW w:w="2127" w:type="dxa"/>
            <w:vAlign w:val="center"/>
          </w:tcPr>
          <w:p w:rsidR="00775046" w:rsidRPr="00CE296E" w:rsidRDefault="00775046" w:rsidP="005556F5">
            <w:pPr>
              <w:rPr>
                <w:rFonts w:ascii="Arial" w:hAnsi="Arial" w:cs="Arial"/>
                <w:sz w:val="16"/>
                <w:szCs w:val="16"/>
              </w:rPr>
            </w:pPr>
            <w:r w:rsidRPr="00CE296E">
              <w:rPr>
                <w:rFonts w:ascii="Arial" w:hAnsi="Arial" w:cs="Arial"/>
                <w:b/>
                <w:sz w:val="16"/>
                <w:szCs w:val="16"/>
              </w:rPr>
              <w:t>Begin</w:t>
            </w:r>
            <w:r>
              <w:rPr>
                <w:rFonts w:ascii="Arial" w:hAnsi="Arial" w:cs="Arial"/>
                <w:b/>
                <w:sz w:val="16"/>
                <w:szCs w:val="16"/>
              </w:rPr>
              <w:t xml:space="preserve">n </w:t>
            </w:r>
            <w:r w:rsidRPr="00CE296E">
              <w:rPr>
                <w:rFonts w:ascii="Arial" w:hAnsi="Arial" w:cs="Arial"/>
                <w:b/>
                <w:sz w:val="16"/>
                <w:szCs w:val="16"/>
              </w:rPr>
              <w:t xml:space="preserve"> </w:t>
            </w:r>
            <w:r w:rsidRPr="00CE296E">
              <w:rPr>
                <w:rFonts w:ascii="Arial" w:hAnsi="Arial" w:cs="Arial"/>
                <w:sz w:val="16"/>
                <w:szCs w:val="16"/>
              </w:rPr>
              <w:t>(Tag Monat Jahr)</w:t>
            </w:r>
          </w:p>
        </w:tc>
        <w:tc>
          <w:tcPr>
            <w:tcW w:w="2835" w:type="dxa"/>
          </w:tcPr>
          <w:p w:rsidR="00775046" w:rsidRPr="00BD231E" w:rsidRDefault="00775046" w:rsidP="005556F5">
            <w:pPr>
              <w:rPr>
                <w:rFonts w:ascii="Arial" w:hAnsi="Arial" w:cs="Arial"/>
                <w:sz w:val="20"/>
              </w:rPr>
            </w:pPr>
          </w:p>
        </w:tc>
        <w:tc>
          <w:tcPr>
            <w:tcW w:w="2835" w:type="dxa"/>
          </w:tcPr>
          <w:p w:rsidR="00775046" w:rsidRPr="00BD231E" w:rsidRDefault="00775046" w:rsidP="005556F5">
            <w:pPr>
              <w:rPr>
                <w:rFonts w:ascii="Arial" w:hAnsi="Arial" w:cs="Arial"/>
                <w:sz w:val="20"/>
              </w:rPr>
            </w:pPr>
          </w:p>
        </w:tc>
        <w:tc>
          <w:tcPr>
            <w:tcW w:w="2835" w:type="dxa"/>
          </w:tcPr>
          <w:p w:rsidR="00775046" w:rsidRPr="00BD231E" w:rsidRDefault="00775046" w:rsidP="005556F5">
            <w:pPr>
              <w:rPr>
                <w:rFonts w:ascii="Arial" w:hAnsi="Arial" w:cs="Arial"/>
                <w:sz w:val="20"/>
              </w:rPr>
            </w:pPr>
          </w:p>
        </w:tc>
      </w:tr>
      <w:tr w:rsidR="00775046" w:rsidRPr="00BD231E" w:rsidTr="00E53F93">
        <w:trPr>
          <w:trHeight w:val="413"/>
        </w:trPr>
        <w:tc>
          <w:tcPr>
            <w:tcW w:w="2127" w:type="dxa"/>
            <w:vAlign w:val="center"/>
          </w:tcPr>
          <w:p w:rsidR="00775046" w:rsidRPr="00CE296E" w:rsidRDefault="00775046" w:rsidP="005556F5">
            <w:pPr>
              <w:rPr>
                <w:rFonts w:ascii="Arial" w:hAnsi="Arial" w:cs="Arial"/>
                <w:sz w:val="16"/>
                <w:szCs w:val="16"/>
              </w:rPr>
            </w:pPr>
            <w:r w:rsidRPr="00CE296E">
              <w:rPr>
                <w:rFonts w:ascii="Arial" w:hAnsi="Arial" w:cs="Arial"/>
                <w:b/>
                <w:sz w:val="16"/>
                <w:szCs w:val="16"/>
              </w:rPr>
              <w:t>Ende:</w:t>
            </w:r>
            <w:r w:rsidRPr="00CE296E">
              <w:rPr>
                <w:rFonts w:ascii="Arial" w:hAnsi="Arial" w:cs="Arial"/>
                <w:sz w:val="16"/>
                <w:szCs w:val="16"/>
              </w:rPr>
              <w:t xml:space="preserve"> (Tag Monat Jahr)</w:t>
            </w:r>
          </w:p>
        </w:tc>
        <w:tc>
          <w:tcPr>
            <w:tcW w:w="2835" w:type="dxa"/>
          </w:tcPr>
          <w:p w:rsidR="00775046" w:rsidRPr="00BD231E" w:rsidRDefault="00775046" w:rsidP="005556F5">
            <w:pPr>
              <w:rPr>
                <w:rFonts w:ascii="Arial" w:hAnsi="Arial" w:cs="Arial"/>
                <w:sz w:val="20"/>
              </w:rPr>
            </w:pPr>
          </w:p>
        </w:tc>
        <w:tc>
          <w:tcPr>
            <w:tcW w:w="2835" w:type="dxa"/>
          </w:tcPr>
          <w:p w:rsidR="00775046" w:rsidRPr="00BD231E" w:rsidRDefault="00775046" w:rsidP="005556F5">
            <w:pPr>
              <w:rPr>
                <w:rFonts w:ascii="Arial" w:hAnsi="Arial" w:cs="Arial"/>
                <w:sz w:val="20"/>
              </w:rPr>
            </w:pPr>
          </w:p>
        </w:tc>
        <w:tc>
          <w:tcPr>
            <w:tcW w:w="2835" w:type="dxa"/>
          </w:tcPr>
          <w:p w:rsidR="00775046" w:rsidRPr="00BD231E" w:rsidRDefault="00775046" w:rsidP="005556F5">
            <w:pPr>
              <w:rPr>
                <w:rFonts w:ascii="Arial" w:hAnsi="Arial" w:cs="Arial"/>
                <w:sz w:val="20"/>
              </w:rPr>
            </w:pPr>
          </w:p>
        </w:tc>
      </w:tr>
      <w:tr w:rsidR="000E6404" w:rsidRPr="00BD231E" w:rsidTr="00E53F93">
        <w:trPr>
          <w:trHeight w:val="4658"/>
        </w:trPr>
        <w:tc>
          <w:tcPr>
            <w:tcW w:w="2127" w:type="dxa"/>
            <w:vAlign w:val="center"/>
          </w:tcPr>
          <w:p w:rsidR="000E6404" w:rsidRDefault="000E6404" w:rsidP="003D7A54">
            <w:pPr>
              <w:rPr>
                <w:rFonts w:ascii="Arial" w:hAnsi="Arial" w:cs="Arial"/>
                <w:b/>
                <w:sz w:val="16"/>
                <w:szCs w:val="16"/>
              </w:rPr>
            </w:pPr>
            <w:r>
              <w:rPr>
                <w:rFonts w:ascii="Arial" w:hAnsi="Arial" w:cs="Arial"/>
                <w:b/>
                <w:sz w:val="16"/>
                <w:szCs w:val="16"/>
              </w:rPr>
              <w:t>Schweregrad</w:t>
            </w:r>
          </w:p>
          <w:p w:rsidR="000E6404" w:rsidRDefault="000E6404" w:rsidP="003D7A54">
            <w:pPr>
              <w:rPr>
                <w:rFonts w:ascii="Arial" w:hAnsi="Arial" w:cs="Arial"/>
                <w:b/>
                <w:sz w:val="16"/>
                <w:szCs w:val="16"/>
              </w:rPr>
            </w:pPr>
          </w:p>
          <w:p w:rsidR="000E6404" w:rsidRDefault="000E6404" w:rsidP="003D7A54">
            <w:pPr>
              <w:rPr>
                <w:rFonts w:ascii="Arial" w:hAnsi="Arial" w:cs="Arial"/>
                <w:b/>
                <w:sz w:val="16"/>
                <w:szCs w:val="16"/>
              </w:rPr>
            </w:pPr>
            <w:r>
              <w:rPr>
                <w:rFonts w:ascii="Arial" w:hAnsi="Arial" w:cs="Arial"/>
                <w:b/>
                <w:sz w:val="16"/>
                <w:szCs w:val="16"/>
              </w:rPr>
              <w:t>und</w:t>
            </w:r>
          </w:p>
          <w:p w:rsidR="000E6404" w:rsidRDefault="000E6404" w:rsidP="003D7A54">
            <w:pPr>
              <w:rPr>
                <w:rFonts w:ascii="Arial" w:hAnsi="Arial" w:cs="Arial"/>
                <w:b/>
                <w:sz w:val="16"/>
                <w:szCs w:val="16"/>
              </w:rPr>
            </w:pPr>
          </w:p>
          <w:p w:rsidR="000E6404" w:rsidRPr="00CE296E" w:rsidRDefault="000E6404" w:rsidP="003D7A54">
            <w:pPr>
              <w:rPr>
                <w:rFonts w:ascii="Arial" w:hAnsi="Arial" w:cs="Arial"/>
                <w:b/>
                <w:sz w:val="16"/>
                <w:szCs w:val="16"/>
              </w:rPr>
            </w:pPr>
            <w:r>
              <w:rPr>
                <w:rFonts w:ascii="Arial" w:hAnsi="Arial" w:cs="Arial"/>
                <w:b/>
                <w:sz w:val="16"/>
                <w:szCs w:val="16"/>
              </w:rPr>
              <w:t>Ausgang:</w:t>
            </w:r>
          </w:p>
        </w:tc>
        <w:tc>
          <w:tcPr>
            <w:tcW w:w="2835" w:type="dxa"/>
          </w:tcPr>
          <w:p w:rsidR="000E6404" w:rsidRPr="002B20BD" w:rsidRDefault="000E6404" w:rsidP="001E792A">
            <w:pPr>
              <w:tabs>
                <w:tab w:val="left" w:pos="140"/>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nicht schwerwiegend</w:t>
            </w:r>
          </w:p>
          <w:p w:rsidR="000E6404" w:rsidRPr="002B20BD" w:rsidRDefault="000E6404" w:rsidP="005556F5">
            <w:pPr>
              <w:rPr>
                <w:rFonts w:ascii="Arial" w:hAnsi="Arial" w:cs="Arial"/>
                <w:b/>
                <w:sz w:val="16"/>
                <w:szCs w:val="16"/>
              </w:rPr>
            </w:pPr>
            <w:r w:rsidRPr="002B20BD">
              <w:rPr>
                <w:rFonts w:ascii="Arial" w:hAnsi="Arial" w:cs="Arial"/>
                <w:b/>
                <w:sz w:val="16"/>
                <w:szCs w:val="16"/>
              </w:rPr>
              <w:t>schwerwiegend:</w:t>
            </w:r>
          </w:p>
          <w:p w:rsidR="000E6404" w:rsidRPr="002B20BD" w:rsidRDefault="000E6404" w:rsidP="006D44CC">
            <w:pPr>
              <w:tabs>
                <w:tab w:val="left" w:pos="282"/>
              </w:tabs>
              <w:ind w:left="282" w:hanging="282"/>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stationäre Behandlung o. </w:t>
            </w:r>
            <w:r w:rsidRPr="002B20BD">
              <w:rPr>
                <w:rFonts w:ascii="Arial" w:hAnsi="Arial" w:cs="Arial"/>
                <w:sz w:val="16"/>
                <w:szCs w:val="16"/>
              </w:rPr>
              <w:br/>
              <w:t>ihre Verlängerung</w:t>
            </w:r>
          </w:p>
          <w:p w:rsidR="000E6404" w:rsidRDefault="000E6404" w:rsidP="006D44CC">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kongenitale Anomalie/  </w:t>
            </w:r>
            <w:r>
              <w:rPr>
                <w:rFonts w:ascii="Arial" w:hAnsi="Arial" w:cs="Arial"/>
                <w:sz w:val="16"/>
                <w:szCs w:val="16"/>
              </w:rPr>
              <w:tab/>
            </w:r>
            <w:r w:rsidRPr="002B20BD">
              <w:rPr>
                <w:rFonts w:ascii="Arial" w:hAnsi="Arial" w:cs="Arial"/>
                <w:sz w:val="16"/>
                <w:szCs w:val="16"/>
              </w:rPr>
              <w:t>Geburtsfehler</w:t>
            </w:r>
          </w:p>
          <w:p w:rsidR="000E6404" w:rsidRPr="002B20BD" w:rsidRDefault="000E6404" w:rsidP="006D44CC">
            <w:pPr>
              <w:tabs>
                <w:tab w:val="left" w:pos="282"/>
              </w:tabs>
              <w:rPr>
                <w:rFonts w:ascii="Arial" w:hAnsi="Arial" w:cs="Arial"/>
                <w:sz w:val="16"/>
                <w:szCs w:val="16"/>
              </w:rPr>
            </w:pPr>
            <w:r>
              <w:rPr>
                <w:rFonts w:ascii="Arial" w:hAnsi="Arial" w:cs="Arial"/>
                <w:sz w:val="24"/>
                <w:szCs w:val="24"/>
              </w:rPr>
              <w:sym w:font="Wingdings 2" w:char="F02A"/>
            </w:r>
            <w:r>
              <w:rPr>
                <w:rFonts w:ascii="Arial" w:hAnsi="Arial" w:cs="Arial"/>
                <w:sz w:val="24"/>
                <w:szCs w:val="24"/>
              </w:rPr>
              <w:t xml:space="preserve">  </w:t>
            </w:r>
            <w:r>
              <w:rPr>
                <w:rFonts w:ascii="Arial" w:hAnsi="Arial" w:cs="Arial"/>
                <w:sz w:val="16"/>
                <w:szCs w:val="16"/>
              </w:rPr>
              <w:t xml:space="preserve">schwerwiegende Behinderung/ </w:t>
            </w:r>
            <w:r>
              <w:rPr>
                <w:rFonts w:ascii="Arial" w:hAnsi="Arial" w:cs="Arial"/>
                <w:sz w:val="16"/>
                <w:szCs w:val="16"/>
              </w:rPr>
              <w:tab/>
              <w:t>Invalidität</w:t>
            </w:r>
          </w:p>
          <w:p w:rsidR="000E6404" w:rsidRPr="002B20BD" w:rsidRDefault="000E6404" w:rsidP="006D44CC">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lebensbedrohlich</w:t>
            </w:r>
          </w:p>
          <w:p w:rsidR="000E6404" w:rsidRPr="002B20BD" w:rsidRDefault="000E6404" w:rsidP="003D7A54">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Patient verstorben</w:t>
            </w:r>
          </w:p>
          <w:p w:rsidR="000E6404" w:rsidRDefault="000E6404" w:rsidP="006D44CC">
            <w:pPr>
              <w:tabs>
                <w:tab w:val="left" w:pos="282"/>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proofErr w:type="spellStart"/>
            <w:r w:rsidRPr="002B20BD">
              <w:rPr>
                <w:rFonts w:ascii="Arial" w:hAnsi="Arial" w:cs="Arial"/>
                <w:sz w:val="16"/>
                <w:szCs w:val="16"/>
              </w:rPr>
              <w:t>medizin</w:t>
            </w:r>
            <w:proofErr w:type="spellEnd"/>
            <w:r w:rsidRPr="002B20BD">
              <w:rPr>
                <w:rFonts w:ascii="Arial" w:hAnsi="Arial" w:cs="Arial"/>
                <w:sz w:val="16"/>
                <w:szCs w:val="16"/>
              </w:rPr>
              <w:t>. bedeutsames Ereignis*</w:t>
            </w:r>
          </w:p>
          <w:p w:rsidR="000E6404" w:rsidRPr="001E792A" w:rsidRDefault="000E6404" w:rsidP="00A24A9D">
            <w:pPr>
              <w:tabs>
                <w:tab w:val="left" w:pos="282"/>
              </w:tabs>
              <w:rPr>
                <w:rFonts w:ascii="Arial" w:hAnsi="Arial" w:cs="Arial"/>
                <w:b/>
                <w:sz w:val="16"/>
                <w:szCs w:val="16"/>
              </w:rPr>
            </w:pPr>
            <w:r w:rsidRPr="001E792A">
              <w:rPr>
                <w:rFonts w:ascii="Arial" w:hAnsi="Arial" w:cs="Arial"/>
                <w:b/>
                <w:sz w:val="16"/>
                <w:szCs w:val="16"/>
              </w:rPr>
              <w:t>Ausgang:</w:t>
            </w:r>
          </w:p>
          <w:p w:rsidR="000E6404" w:rsidRPr="006F2663" w:rsidRDefault="000E6404" w:rsidP="001E792A">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wiederhergestellt</w:t>
            </w:r>
          </w:p>
          <w:p w:rsidR="000E6404" w:rsidRDefault="000E6404" w:rsidP="001E792A">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Pr>
                <w:rFonts w:ascii="Arial" w:hAnsi="Arial" w:cs="Arial"/>
                <w:sz w:val="16"/>
                <w:szCs w:val="16"/>
              </w:rPr>
              <w:t>verbessert</w:t>
            </w:r>
          </w:p>
          <w:p w:rsidR="000E6404" w:rsidRDefault="000E6404" w:rsidP="001E792A">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sidR="001D293E">
              <w:rPr>
                <w:rFonts w:ascii="Arial" w:hAnsi="Arial" w:cs="Arial"/>
                <w:sz w:val="24"/>
                <w:szCs w:val="24"/>
              </w:rPr>
              <w:t xml:space="preserve"> </w:t>
            </w:r>
            <w:r>
              <w:rPr>
                <w:rFonts w:ascii="Arial" w:hAnsi="Arial" w:cs="Arial"/>
                <w:sz w:val="16"/>
                <w:szCs w:val="16"/>
              </w:rPr>
              <w:t>verschlechtert</w:t>
            </w:r>
          </w:p>
          <w:p w:rsidR="001D293E" w:rsidRDefault="001D293E" w:rsidP="001E792A">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 xml:space="preserve">  </w:t>
            </w:r>
            <w:r w:rsidRPr="001D293E">
              <w:rPr>
                <w:rFonts w:ascii="Arial" w:hAnsi="Arial" w:cs="Arial"/>
                <w:sz w:val="16"/>
                <w:szCs w:val="24"/>
              </w:rPr>
              <w:t>wieder</w:t>
            </w:r>
            <w:r>
              <w:rPr>
                <w:rFonts w:ascii="Arial" w:hAnsi="Arial" w:cs="Arial"/>
                <w:sz w:val="16"/>
                <w:szCs w:val="24"/>
              </w:rPr>
              <w:t xml:space="preserve">hergestellt mit </w:t>
            </w:r>
            <w:r>
              <w:rPr>
                <w:rFonts w:ascii="Arial" w:hAnsi="Arial" w:cs="Arial"/>
                <w:sz w:val="16"/>
                <w:szCs w:val="24"/>
              </w:rPr>
              <w:tab/>
              <w:t xml:space="preserve"> </w:t>
            </w:r>
            <w:r>
              <w:rPr>
                <w:rFonts w:ascii="Arial" w:hAnsi="Arial" w:cs="Arial"/>
                <w:sz w:val="16"/>
                <w:szCs w:val="24"/>
              </w:rPr>
              <w:tab/>
              <w:t>Folgeschäden</w:t>
            </w:r>
            <w:r w:rsidR="00880F63">
              <w:rPr>
                <w:rFonts w:ascii="Arial" w:hAnsi="Arial" w:cs="Arial"/>
                <w:sz w:val="16"/>
                <w:szCs w:val="24"/>
              </w:rPr>
              <w:t>**</w:t>
            </w:r>
          </w:p>
          <w:p w:rsidR="000E6404" w:rsidRPr="006F2663" w:rsidRDefault="000E6404" w:rsidP="001E792A">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unverändert</w:t>
            </w:r>
          </w:p>
          <w:p w:rsidR="000E6404" w:rsidRPr="002B20BD" w:rsidRDefault="000E6404" w:rsidP="003C5F15">
            <w:pPr>
              <w:tabs>
                <w:tab w:val="left" w:pos="282"/>
              </w:tabs>
              <w:spacing w:after="120"/>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unbekannt</w:t>
            </w:r>
          </w:p>
        </w:tc>
        <w:tc>
          <w:tcPr>
            <w:tcW w:w="2835" w:type="dxa"/>
          </w:tcPr>
          <w:p w:rsidR="000E6404" w:rsidRPr="002B20BD" w:rsidRDefault="000E6404" w:rsidP="00E764CF">
            <w:pPr>
              <w:tabs>
                <w:tab w:val="left" w:pos="140"/>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nicht schwerwiegend</w:t>
            </w:r>
          </w:p>
          <w:p w:rsidR="000E6404" w:rsidRPr="002B20BD" w:rsidRDefault="000E6404" w:rsidP="00E764CF">
            <w:pPr>
              <w:rPr>
                <w:rFonts w:ascii="Arial" w:hAnsi="Arial" w:cs="Arial"/>
                <w:b/>
                <w:sz w:val="16"/>
                <w:szCs w:val="16"/>
              </w:rPr>
            </w:pPr>
            <w:r w:rsidRPr="002B20BD">
              <w:rPr>
                <w:rFonts w:ascii="Arial" w:hAnsi="Arial" w:cs="Arial"/>
                <w:b/>
                <w:sz w:val="16"/>
                <w:szCs w:val="16"/>
              </w:rPr>
              <w:t>schwerwiegend:</w:t>
            </w:r>
          </w:p>
          <w:p w:rsidR="000E6404" w:rsidRPr="002B20BD" w:rsidRDefault="000E6404" w:rsidP="00E764CF">
            <w:pPr>
              <w:tabs>
                <w:tab w:val="left" w:pos="282"/>
              </w:tabs>
              <w:ind w:left="282" w:hanging="282"/>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stationäre Behandlung o. </w:t>
            </w:r>
            <w:r w:rsidRPr="002B20BD">
              <w:rPr>
                <w:rFonts w:ascii="Arial" w:hAnsi="Arial" w:cs="Arial"/>
                <w:sz w:val="16"/>
                <w:szCs w:val="16"/>
              </w:rPr>
              <w:br/>
              <w:t>ihre Verlängerung</w:t>
            </w:r>
          </w:p>
          <w:p w:rsidR="000E6404" w:rsidRDefault="000E6404" w:rsidP="00E764CF">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kongenitale Anomalie/  </w:t>
            </w:r>
            <w:r>
              <w:rPr>
                <w:rFonts w:ascii="Arial" w:hAnsi="Arial" w:cs="Arial"/>
                <w:sz w:val="16"/>
                <w:szCs w:val="16"/>
              </w:rPr>
              <w:tab/>
            </w:r>
            <w:r w:rsidRPr="002B20BD">
              <w:rPr>
                <w:rFonts w:ascii="Arial" w:hAnsi="Arial" w:cs="Arial"/>
                <w:sz w:val="16"/>
                <w:szCs w:val="16"/>
              </w:rPr>
              <w:t>Geburtsfehler</w:t>
            </w:r>
          </w:p>
          <w:p w:rsidR="000E6404" w:rsidRPr="002B20BD" w:rsidRDefault="000E6404" w:rsidP="00E764CF">
            <w:pPr>
              <w:tabs>
                <w:tab w:val="left" w:pos="282"/>
              </w:tabs>
              <w:rPr>
                <w:rFonts w:ascii="Arial" w:hAnsi="Arial" w:cs="Arial"/>
                <w:sz w:val="16"/>
                <w:szCs w:val="16"/>
              </w:rPr>
            </w:pPr>
            <w:r>
              <w:rPr>
                <w:rFonts w:ascii="Arial" w:hAnsi="Arial" w:cs="Arial"/>
                <w:sz w:val="24"/>
                <w:szCs w:val="24"/>
              </w:rPr>
              <w:sym w:font="Wingdings 2" w:char="F02A"/>
            </w:r>
            <w:r>
              <w:rPr>
                <w:rFonts w:ascii="Arial" w:hAnsi="Arial" w:cs="Arial"/>
                <w:sz w:val="24"/>
                <w:szCs w:val="24"/>
              </w:rPr>
              <w:t xml:space="preserve">  </w:t>
            </w:r>
            <w:r>
              <w:rPr>
                <w:rFonts w:ascii="Arial" w:hAnsi="Arial" w:cs="Arial"/>
                <w:sz w:val="16"/>
                <w:szCs w:val="16"/>
              </w:rPr>
              <w:t xml:space="preserve">schwerwiegende Behinderung/ </w:t>
            </w:r>
            <w:r>
              <w:rPr>
                <w:rFonts w:ascii="Arial" w:hAnsi="Arial" w:cs="Arial"/>
                <w:sz w:val="16"/>
                <w:szCs w:val="16"/>
              </w:rPr>
              <w:tab/>
              <w:t>Invalidität</w:t>
            </w:r>
          </w:p>
          <w:p w:rsidR="000E6404" w:rsidRPr="002B20BD" w:rsidRDefault="000E6404" w:rsidP="00E764CF">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lebensbedrohlich</w:t>
            </w:r>
          </w:p>
          <w:p w:rsidR="000E6404" w:rsidRPr="002B20BD" w:rsidRDefault="000E6404" w:rsidP="00E764CF">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Patient verstorben</w:t>
            </w:r>
          </w:p>
          <w:p w:rsidR="000E6404" w:rsidRDefault="000E6404" w:rsidP="00E764CF">
            <w:pPr>
              <w:tabs>
                <w:tab w:val="left" w:pos="282"/>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proofErr w:type="spellStart"/>
            <w:r w:rsidRPr="002B20BD">
              <w:rPr>
                <w:rFonts w:ascii="Arial" w:hAnsi="Arial" w:cs="Arial"/>
                <w:sz w:val="16"/>
                <w:szCs w:val="16"/>
              </w:rPr>
              <w:t>medizin</w:t>
            </w:r>
            <w:proofErr w:type="spellEnd"/>
            <w:r w:rsidRPr="002B20BD">
              <w:rPr>
                <w:rFonts w:ascii="Arial" w:hAnsi="Arial" w:cs="Arial"/>
                <w:sz w:val="16"/>
                <w:szCs w:val="16"/>
              </w:rPr>
              <w:t>. bedeutsames Ereignis*</w:t>
            </w:r>
          </w:p>
          <w:p w:rsidR="000E6404" w:rsidRPr="001E792A" w:rsidRDefault="000E6404" w:rsidP="00E764CF">
            <w:pPr>
              <w:tabs>
                <w:tab w:val="left" w:pos="282"/>
              </w:tabs>
              <w:rPr>
                <w:rFonts w:ascii="Arial" w:hAnsi="Arial" w:cs="Arial"/>
                <w:b/>
                <w:sz w:val="16"/>
                <w:szCs w:val="16"/>
              </w:rPr>
            </w:pPr>
            <w:r w:rsidRPr="001E792A">
              <w:rPr>
                <w:rFonts w:ascii="Arial" w:hAnsi="Arial" w:cs="Arial"/>
                <w:b/>
                <w:sz w:val="16"/>
                <w:szCs w:val="16"/>
              </w:rPr>
              <w:t>Ausgang:</w:t>
            </w:r>
          </w:p>
          <w:p w:rsidR="000E6404" w:rsidRPr="006F2663" w:rsidRDefault="000E6404" w:rsidP="00E764CF">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wiederhergestellt</w:t>
            </w:r>
          </w:p>
          <w:p w:rsidR="000E6404" w:rsidRDefault="000E6404" w:rsidP="00E764CF">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Pr>
                <w:rFonts w:ascii="Arial" w:hAnsi="Arial" w:cs="Arial"/>
                <w:sz w:val="16"/>
                <w:szCs w:val="16"/>
              </w:rPr>
              <w:t>verbessert</w:t>
            </w:r>
          </w:p>
          <w:p w:rsidR="000E6404" w:rsidRDefault="000E6404" w:rsidP="00E764CF">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verschlechtert</w:t>
            </w:r>
          </w:p>
          <w:p w:rsidR="00B06AD9" w:rsidRDefault="00B06AD9" w:rsidP="00B06AD9">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 xml:space="preserve">  </w:t>
            </w:r>
            <w:r w:rsidRPr="001D293E">
              <w:rPr>
                <w:rFonts w:ascii="Arial" w:hAnsi="Arial" w:cs="Arial"/>
                <w:sz w:val="16"/>
                <w:szCs w:val="24"/>
              </w:rPr>
              <w:t>wieder</w:t>
            </w:r>
            <w:r>
              <w:rPr>
                <w:rFonts w:ascii="Arial" w:hAnsi="Arial" w:cs="Arial"/>
                <w:sz w:val="16"/>
                <w:szCs w:val="24"/>
              </w:rPr>
              <w:t xml:space="preserve">hergestellt mit </w:t>
            </w:r>
            <w:r>
              <w:rPr>
                <w:rFonts w:ascii="Arial" w:hAnsi="Arial" w:cs="Arial"/>
                <w:sz w:val="16"/>
                <w:szCs w:val="24"/>
              </w:rPr>
              <w:tab/>
              <w:t xml:space="preserve"> </w:t>
            </w:r>
            <w:r>
              <w:rPr>
                <w:rFonts w:ascii="Arial" w:hAnsi="Arial" w:cs="Arial"/>
                <w:sz w:val="16"/>
                <w:szCs w:val="24"/>
              </w:rPr>
              <w:tab/>
              <w:t>Folgeschäden</w:t>
            </w:r>
            <w:r w:rsidR="005A2CB6">
              <w:rPr>
                <w:rFonts w:ascii="Arial" w:hAnsi="Arial" w:cs="Arial"/>
                <w:sz w:val="16"/>
                <w:szCs w:val="24"/>
              </w:rPr>
              <w:t>**</w:t>
            </w:r>
          </w:p>
          <w:p w:rsidR="000E6404" w:rsidRPr="006F2663" w:rsidRDefault="000E6404" w:rsidP="00E764CF">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unverändert</w:t>
            </w:r>
          </w:p>
          <w:p w:rsidR="000E6404" w:rsidRPr="002B20BD" w:rsidRDefault="000E6404" w:rsidP="00E764CF">
            <w:pPr>
              <w:tabs>
                <w:tab w:val="left" w:pos="282"/>
              </w:tabs>
              <w:spacing w:after="120"/>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unbekannt</w:t>
            </w:r>
          </w:p>
        </w:tc>
        <w:tc>
          <w:tcPr>
            <w:tcW w:w="2835" w:type="dxa"/>
          </w:tcPr>
          <w:p w:rsidR="000E6404" w:rsidRPr="002B20BD" w:rsidRDefault="000E6404" w:rsidP="00E764CF">
            <w:pPr>
              <w:tabs>
                <w:tab w:val="left" w:pos="140"/>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nicht schwerwiegend</w:t>
            </w:r>
          </w:p>
          <w:p w:rsidR="000E6404" w:rsidRPr="002B20BD" w:rsidRDefault="000E6404" w:rsidP="00E764CF">
            <w:pPr>
              <w:rPr>
                <w:rFonts w:ascii="Arial" w:hAnsi="Arial" w:cs="Arial"/>
                <w:b/>
                <w:sz w:val="16"/>
                <w:szCs w:val="16"/>
              </w:rPr>
            </w:pPr>
            <w:r w:rsidRPr="002B20BD">
              <w:rPr>
                <w:rFonts w:ascii="Arial" w:hAnsi="Arial" w:cs="Arial"/>
                <w:b/>
                <w:sz w:val="16"/>
                <w:szCs w:val="16"/>
              </w:rPr>
              <w:t>schwerwiegend:</w:t>
            </w:r>
          </w:p>
          <w:p w:rsidR="000E6404" w:rsidRPr="002B20BD" w:rsidRDefault="000E6404" w:rsidP="00E764CF">
            <w:pPr>
              <w:tabs>
                <w:tab w:val="left" w:pos="282"/>
              </w:tabs>
              <w:ind w:left="282" w:hanging="282"/>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stationäre Behandlung o. </w:t>
            </w:r>
            <w:r w:rsidRPr="002B20BD">
              <w:rPr>
                <w:rFonts w:ascii="Arial" w:hAnsi="Arial" w:cs="Arial"/>
                <w:sz w:val="16"/>
                <w:szCs w:val="16"/>
              </w:rPr>
              <w:br/>
              <w:t>ihre Verlängerung</w:t>
            </w:r>
          </w:p>
          <w:p w:rsidR="000E6404" w:rsidRDefault="000E6404" w:rsidP="00E764CF">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kongenitale Anomalie/  </w:t>
            </w:r>
            <w:r>
              <w:rPr>
                <w:rFonts w:ascii="Arial" w:hAnsi="Arial" w:cs="Arial"/>
                <w:sz w:val="16"/>
                <w:szCs w:val="16"/>
              </w:rPr>
              <w:tab/>
            </w:r>
            <w:r w:rsidRPr="002B20BD">
              <w:rPr>
                <w:rFonts w:ascii="Arial" w:hAnsi="Arial" w:cs="Arial"/>
                <w:sz w:val="16"/>
                <w:szCs w:val="16"/>
              </w:rPr>
              <w:t>Geburtsfehler</w:t>
            </w:r>
          </w:p>
          <w:p w:rsidR="000E6404" w:rsidRPr="002B20BD" w:rsidRDefault="000E6404" w:rsidP="00E764CF">
            <w:pPr>
              <w:tabs>
                <w:tab w:val="left" w:pos="282"/>
              </w:tabs>
              <w:rPr>
                <w:rFonts w:ascii="Arial" w:hAnsi="Arial" w:cs="Arial"/>
                <w:sz w:val="16"/>
                <w:szCs w:val="16"/>
              </w:rPr>
            </w:pPr>
            <w:r>
              <w:rPr>
                <w:rFonts w:ascii="Arial" w:hAnsi="Arial" w:cs="Arial"/>
                <w:sz w:val="24"/>
                <w:szCs w:val="24"/>
              </w:rPr>
              <w:sym w:font="Wingdings 2" w:char="F02A"/>
            </w:r>
            <w:r>
              <w:rPr>
                <w:rFonts w:ascii="Arial" w:hAnsi="Arial" w:cs="Arial"/>
                <w:sz w:val="24"/>
                <w:szCs w:val="24"/>
              </w:rPr>
              <w:t xml:space="preserve">  </w:t>
            </w:r>
            <w:r>
              <w:rPr>
                <w:rFonts w:ascii="Arial" w:hAnsi="Arial" w:cs="Arial"/>
                <w:sz w:val="16"/>
                <w:szCs w:val="16"/>
              </w:rPr>
              <w:t xml:space="preserve">schwerwiegende Behinderung/ </w:t>
            </w:r>
            <w:r>
              <w:rPr>
                <w:rFonts w:ascii="Arial" w:hAnsi="Arial" w:cs="Arial"/>
                <w:sz w:val="16"/>
                <w:szCs w:val="16"/>
              </w:rPr>
              <w:tab/>
              <w:t>Invalidität</w:t>
            </w:r>
          </w:p>
          <w:p w:rsidR="000E6404" w:rsidRPr="002B20BD" w:rsidRDefault="000E6404" w:rsidP="00E764CF">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lebensbedrohlich</w:t>
            </w:r>
          </w:p>
          <w:p w:rsidR="000E6404" w:rsidRPr="002B20BD" w:rsidRDefault="000E6404" w:rsidP="00E764CF">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Patient verstorben</w:t>
            </w:r>
          </w:p>
          <w:p w:rsidR="000E6404" w:rsidRDefault="000E6404" w:rsidP="00E764CF">
            <w:pPr>
              <w:tabs>
                <w:tab w:val="left" w:pos="282"/>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proofErr w:type="spellStart"/>
            <w:r w:rsidRPr="002B20BD">
              <w:rPr>
                <w:rFonts w:ascii="Arial" w:hAnsi="Arial" w:cs="Arial"/>
                <w:sz w:val="16"/>
                <w:szCs w:val="16"/>
              </w:rPr>
              <w:t>medizin</w:t>
            </w:r>
            <w:proofErr w:type="spellEnd"/>
            <w:r w:rsidRPr="002B20BD">
              <w:rPr>
                <w:rFonts w:ascii="Arial" w:hAnsi="Arial" w:cs="Arial"/>
                <w:sz w:val="16"/>
                <w:szCs w:val="16"/>
              </w:rPr>
              <w:t>. bedeutsames Ereignis*</w:t>
            </w:r>
          </w:p>
          <w:p w:rsidR="000E6404" w:rsidRPr="001E792A" w:rsidRDefault="000E6404" w:rsidP="00E764CF">
            <w:pPr>
              <w:tabs>
                <w:tab w:val="left" w:pos="282"/>
              </w:tabs>
              <w:rPr>
                <w:rFonts w:ascii="Arial" w:hAnsi="Arial" w:cs="Arial"/>
                <w:b/>
                <w:sz w:val="16"/>
                <w:szCs w:val="16"/>
              </w:rPr>
            </w:pPr>
            <w:r w:rsidRPr="001E792A">
              <w:rPr>
                <w:rFonts w:ascii="Arial" w:hAnsi="Arial" w:cs="Arial"/>
                <w:b/>
                <w:sz w:val="16"/>
                <w:szCs w:val="16"/>
              </w:rPr>
              <w:t>Ausgang:</w:t>
            </w:r>
          </w:p>
          <w:p w:rsidR="000E6404" w:rsidRPr="006F2663" w:rsidRDefault="000E6404" w:rsidP="00E764CF">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wiederhergestellt</w:t>
            </w:r>
          </w:p>
          <w:p w:rsidR="000E6404" w:rsidRDefault="000E6404" w:rsidP="00E764CF">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Pr>
                <w:rFonts w:ascii="Arial" w:hAnsi="Arial" w:cs="Arial"/>
                <w:sz w:val="16"/>
                <w:szCs w:val="16"/>
              </w:rPr>
              <w:t>verbessert</w:t>
            </w:r>
          </w:p>
          <w:p w:rsidR="000E6404" w:rsidRDefault="000E6404" w:rsidP="00E764CF">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verschlechtert</w:t>
            </w:r>
          </w:p>
          <w:p w:rsidR="00B06AD9" w:rsidRDefault="00B06AD9" w:rsidP="00B06AD9">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 xml:space="preserve">  </w:t>
            </w:r>
            <w:r w:rsidRPr="001D293E">
              <w:rPr>
                <w:rFonts w:ascii="Arial" w:hAnsi="Arial" w:cs="Arial"/>
                <w:sz w:val="16"/>
                <w:szCs w:val="24"/>
              </w:rPr>
              <w:t>wieder</w:t>
            </w:r>
            <w:r>
              <w:rPr>
                <w:rFonts w:ascii="Arial" w:hAnsi="Arial" w:cs="Arial"/>
                <w:sz w:val="16"/>
                <w:szCs w:val="24"/>
              </w:rPr>
              <w:t xml:space="preserve">hergestellt mit </w:t>
            </w:r>
            <w:r>
              <w:rPr>
                <w:rFonts w:ascii="Arial" w:hAnsi="Arial" w:cs="Arial"/>
                <w:sz w:val="16"/>
                <w:szCs w:val="24"/>
              </w:rPr>
              <w:tab/>
              <w:t xml:space="preserve"> </w:t>
            </w:r>
            <w:r>
              <w:rPr>
                <w:rFonts w:ascii="Arial" w:hAnsi="Arial" w:cs="Arial"/>
                <w:sz w:val="16"/>
                <w:szCs w:val="24"/>
              </w:rPr>
              <w:tab/>
              <w:t>Folgeschäden</w:t>
            </w:r>
            <w:r w:rsidR="005A2CB6">
              <w:rPr>
                <w:rFonts w:ascii="Arial" w:hAnsi="Arial" w:cs="Arial"/>
                <w:sz w:val="16"/>
                <w:szCs w:val="24"/>
              </w:rPr>
              <w:t>**</w:t>
            </w:r>
          </w:p>
          <w:p w:rsidR="000E6404" w:rsidRPr="006F2663" w:rsidRDefault="000E6404" w:rsidP="00E764CF">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unverändert</w:t>
            </w:r>
          </w:p>
          <w:p w:rsidR="000E6404" w:rsidRPr="002B20BD" w:rsidRDefault="000E6404" w:rsidP="00E764CF">
            <w:pPr>
              <w:tabs>
                <w:tab w:val="left" w:pos="282"/>
              </w:tabs>
              <w:spacing w:after="120"/>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unbekannt</w:t>
            </w:r>
          </w:p>
        </w:tc>
      </w:tr>
      <w:tr w:rsidR="00880F63" w:rsidRPr="00BD231E" w:rsidTr="00880F63">
        <w:trPr>
          <w:trHeight w:val="671"/>
        </w:trPr>
        <w:tc>
          <w:tcPr>
            <w:tcW w:w="10632" w:type="dxa"/>
            <w:gridSpan w:val="4"/>
            <w:vAlign w:val="center"/>
          </w:tcPr>
          <w:p w:rsidR="00880F63" w:rsidRPr="006F2663" w:rsidRDefault="00880F63" w:rsidP="00880F63">
            <w:pPr>
              <w:tabs>
                <w:tab w:val="left" w:pos="252"/>
                <w:tab w:val="left" w:pos="612"/>
              </w:tabs>
              <w:spacing w:before="20"/>
              <w:rPr>
                <w:rFonts w:ascii="Arial" w:hAnsi="Arial" w:cs="Arial"/>
                <w:i/>
                <w:spacing w:val="-2"/>
                <w:sz w:val="16"/>
                <w:szCs w:val="16"/>
              </w:rPr>
            </w:pPr>
            <w:r w:rsidRPr="00EC0ABF">
              <w:rPr>
                <w:rFonts w:ascii="Arial" w:hAnsi="Arial" w:cs="Arial"/>
                <w:i/>
                <w:spacing w:val="-2"/>
                <w:sz w:val="16"/>
                <w:szCs w:val="16"/>
              </w:rPr>
              <w:t>*d.h. ein Ereignis, das ein medizinisches oder chirurgisches  Ei</w:t>
            </w:r>
            <w:r>
              <w:rPr>
                <w:rFonts w:ascii="Arial" w:hAnsi="Arial" w:cs="Arial"/>
                <w:i/>
                <w:spacing w:val="-2"/>
                <w:sz w:val="16"/>
                <w:szCs w:val="16"/>
              </w:rPr>
              <w:t xml:space="preserve">ngreifen erforderlich macht, um </w:t>
            </w:r>
            <w:r w:rsidRPr="00EC0ABF">
              <w:rPr>
                <w:rFonts w:ascii="Arial" w:hAnsi="Arial" w:cs="Arial"/>
                <w:i/>
                <w:spacing w:val="-2"/>
                <w:sz w:val="16"/>
                <w:szCs w:val="16"/>
              </w:rPr>
              <w:t xml:space="preserve">das Eintreten </w:t>
            </w:r>
            <w:r>
              <w:rPr>
                <w:rFonts w:ascii="Arial" w:hAnsi="Arial" w:cs="Arial"/>
                <w:i/>
                <w:spacing w:val="-2"/>
                <w:sz w:val="16"/>
                <w:szCs w:val="16"/>
              </w:rPr>
              <w:t>eines schwerwiegenden Ereignisses</w:t>
            </w:r>
            <w:r w:rsidRPr="00EC0ABF">
              <w:rPr>
                <w:rFonts w:ascii="Arial" w:hAnsi="Arial" w:cs="Arial"/>
                <w:i/>
                <w:spacing w:val="-2"/>
                <w:sz w:val="16"/>
                <w:szCs w:val="16"/>
              </w:rPr>
              <w:t xml:space="preserve"> (stationäre Behandlung, Geburtsfehl</w:t>
            </w:r>
            <w:r>
              <w:rPr>
                <w:rFonts w:ascii="Arial" w:hAnsi="Arial" w:cs="Arial"/>
                <w:i/>
                <w:spacing w:val="-2"/>
                <w:sz w:val="16"/>
                <w:szCs w:val="16"/>
              </w:rPr>
              <w:t>er, lebensbedrohliches Ereignis oder</w:t>
            </w:r>
            <w:r w:rsidRPr="00EC0ABF">
              <w:rPr>
                <w:rFonts w:ascii="Arial" w:hAnsi="Arial" w:cs="Arial"/>
                <w:i/>
                <w:spacing w:val="-2"/>
                <w:sz w:val="16"/>
                <w:szCs w:val="16"/>
              </w:rPr>
              <w:t xml:space="preserve"> Tod)</w:t>
            </w:r>
            <w:r>
              <w:rPr>
                <w:rFonts w:ascii="Arial" w:hAnsi="Arial" w:cs="Arial"/>
                <w:i/>
                <w:spacing w:val="-2"/>
                <w:sz w:val="16"/>
                <w:szCs w:val="16"/>
              </w:rPr>
              <w:t xml:space="preserve"> zu verhindern</w:t>
            </w:r>
          </w:p>
          <w:p w:rsidR="00880F63" w:rsidRPr="006F2663" w:rsidRDefault="00880F63" w:rsidP="000E3841">
            <w:pPr>
              <w:tabs>
                <w:tab w:val="left" w:pos="282"/>
              </w:tabs>
              <w:rPr>
                <w:rFonts w:ascii="Arial" w:hAnsi="Arial" w:cs="Arial"/>
                <w:sz w:val="24"/>
                <w:szCs w:val="24"/>
              </w:rPr>
            </w:pPr>
            <w:r>
              <w:rPr>
                <w:rFonts w:ascii="Arial" w:hAnsi="Arial" w:cs="Arial"/>
                <w:sz w:val="16"/>
                <w:szCs w:val="16"/>
              </w:rPr>
              <w:t>**</w:t>
            </w:r>
            <w:r w:rsidRPr="00790AFC">
              <w:rPr>
                <w:rFonts w:ascii="Arial" w:hAnsi="Arial" w:cs="Arial"/>
                <w:sz w:val="16"/>
                <w:szCs w:val="16"/>
              </w:rPr>
              <w:t xml:space="preserve">Bitte beschreiben Sie die Art des Folgeschadens: </w:t>
            </w:r>
            <w:r>
              <w:rPr>
                <w:rFonts w:ascii="Arial" w:hAnsi="Arial" w:cs="Arial"/>
                <w:sz w:val="16"/>
                <w:szCs w:val="16"/>
              </w:rPr>
              <w:t>__________________________________________________________________________</w:t>
            </w:r>
          </w:p>
        </w:tc>
      </w:tr>
      <w:tr w:rsidR="000E6404" w:rsidRPr="00BD231E" w:rsidTr="00D15251">
        <w:tc>
          <w:tcPr>
            <w:tcW w:w="2127" w:type="dxa"/>
            <w:vAlign w:val="center"/>
          </w:tcPr>
          <w:p w:rsidR="000E6404" w:rsidRDefault="000E6404" w:rsidP="005556F5">
            <w:pPr>
              <w:rPr>
                <w:rFonts w:ascii="Arial" w:hAnsi="Arial" w:cs="Arial"/>
                <w:b/>
                <w:sz w:val="16"/>
                <w:szCs w:val="16"/>
              </w:rPr>
            </w:pPr>
            <w:r>
              <w:rPr>
                <w:rFonts w:ascii="Arial" w:hAnsi="Arial" w:cs="Arial"/>
                <w:b/>
                <w:sz w:val="16"/>
                <w:szCs w:val="16"/>
              </w:rPr>
              <w:t>Kausalzusammenhang</w:t>
            </w:r>
            <w:r w:rsidRPr="00CE296E">
              <w:rPr>
                <w:rFonts w:ascii="Arial" w:hAnsi="Arial" w:cs="Arial"/>
                <w:b/>
                <w:sz w:val="16"/>
                <w:szCs w:val="16"/>
              </w:rPr>
              <w:t xml:space="preserve"> zu Arzneimittel</w:t>
            </w:r>
            <w:r>
              <w:rPr>
                <w:rFonts w:ascii="Arial" w:hAnsi="Arial" w:cs="Arial"/>
                <w:b/>
                <w:sz w:val="16"/>
                <w:szCs w:val="16"/>
              </w:rPr>
              <w:t>(</w:t>
            </w:r>
            <w:r w:rsidRPr="00CE296E">
              <w:rPr>
                <w:rFonts w:ascii="Arial" w:hAnsi="Arial" w:cs="Arial"/>
                <w:b/>
                <w:sz w:val="16"/>
                <w:szCs w:val="16"/>
              </w:rPr>
              <w:t>n</w:t>
            </w:r>
            <w:r>
              <w:rPr>
                <w:rFonts w:ascii="Arial" w:hAnsi="Arial" w:cs="Arial"/>
                <w:b/>
                <w:sz w:val="16"/>
                <w:szCs w:val="16"/>
              </w:rPr>
              <w:t xml:space="preserve">): </w:t>
            </w:r>
          </w:p>
          <w:p w:rsidR="000E6404" w:rsidRPr="006E57AB" w:rsidRDefault="000E6404" w:rsidP="005556F5">
            <w:pPr>
              <w:rPr>
                <w:rFonts w:ascii="Arial" w:hAnsi="Arial" w:cs="Arial"/>
                <w:sz w:val="16"/>
                <w:szCs w:val="16"/>
              </w:rPr>
            </w:pPr>
            <w:r w:rsidRPr="006E57AB">
              <w:rPr>
                <w:rFonts w:ascii="Arial" w:hAnsi="Arial" w:cs="Arial"/>
                <w:sz w:val="16"/>
                <w:szCs w:val="16"/>
              </w:rPr>
              <w:t xml:space="preserve">(die in </w:t>
            </w:r>
            <w:r>
              <w:rPr>
                <w:rFonts w:ascii="Arial" w:hAnsi="Arial" w:cs="Arial"/>
                <w:sz w:val="16"/>
                <w:szCs w:val="16"/>
              </w:rPr>
              <w:t xml:space="preserve">Abschnitt </w:t>
            </w:r>
            <w:r w:rsidRPr="006E57AB">
              <w:rPr>
                <w:rFonts w:ascii="Arial" w:hAnsi="Arial" w:cs="Arial"/>
                <w:sz w:val="16"/>
                <w:szCs w:val="16"/>
              </w:rPr>
              <w:t>3.</w:t>
            </w:r>
            <w:r>
              <w:rPr>
                <w:rFonts w:ascii="Arial" w:hAnsi="Arial" w:cs="Arial"/>
                <w:sz w:val="16"/>
                <w:szCs w:val="16"/>
              </w:rPr>
              <w:t xml:space="preserve"> angegeben sind)</w:t>
            </w:r>
          </w:p>
        </w:tc>
        <w:tc>
          <w:tcPr>
            <w:tcW w:w="2835" w:type="dxa"/>
          </w:tcPr>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gesichert</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wahrscheinlich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möglich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unwahrscheinlich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16"/>
                <w:szCs w:val="16"/>
              </w:rPr>
              <w:t xml:space="preserve">  </w:t>
            </w:r>
            <w:r>
              <w:rPr>
                <w:rFonts w:ascii="Arial" w:hAnsi="Arial" w:cs="Arial"/>
                <w:sz w:val="16"/>
                <w:szCs w:val="16"/>
              </w:rPr>
              <w:tab/>
            </w:r>
            <w:r w:rsidRPr="006F2663">
              <w:rPr>
                <w:rFonts w:ascii="Arial" w:hAnsi="Arial" w:cs="Arial"/>
                <w:sz w:val="16"/>
                <w:szCs w:val="16"/>
              </w:rPr>
              <w:t>kein Kausalzusammenhang</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nicht zu beurteilen</w:t>
            </w:r>
          </w:p>
        </w:tc>
        <w:tc>
          <w:tcPr>
            <w:tcW w:w="2835" w:type="dxa"/>
          </w:tcPr>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gesichert</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wahrscheinlich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möglich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unwahrscheinlich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16"/>
                <w:szCs w:val="16"/>
              </w:rPr>
              <w:t xml:space="preserve">  </w:t>
            </w:r>
            <w:r>
              <w:rPr>
                <w:rFonts w:ascii="Arial" w:hAnsi="Arial" w:cs="Arial"/>
                <w:sz w:val="16"/>
                <w:szCs w:val="16"/>
              </w:rPr>
              <w:tab/>
            </w:r>
            <w:r w:rsidRPr="006F2663">
              <w:rPr>
                <w:rFonts w:ascii="Arial" w:hAnsi="Arial" w:cs="Arial"/>
                <w:sz w:val="16"/>
                <w:szCs w:val="16"/>
              </w:rPr>
              <w:t>kein Kausalzusammenhang</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nicht zu beurteilen</w:t>
            </w:r>
          </w:p>
        </w:tc>
        <w:tc>
          <w:tcPr>
            <w:tcW w:w="2835" w:type="dxa"/>
          </w:tcPr>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gesichert</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wahrscheinlich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möglich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unwahrscheinlich</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16"/>
                <w:szCs w:val="16"/>
              </w:rPr>
              <w:t xml:space="preserve">  </w:t>
            </w:r>
            <w:r>
              <w:rPr>
                <w:rFonts w:ascii="Arial" w:hAnsi="Arial" w:cs="Arial"/>
                <w:sz w:val="16"/>
                <w:szCs w:val="16"/>
              </w:rPr>
              <w:tab/>
            </w:r>
            <w:r w:rsidRPr="006F2663">
              <w:rPr>
                <w:rFonts w:ascii="Arial" w:hAnsi="Arial" w:cs="Arial"/>
                <w:sz w:val="16"/>
                <w:szCs w:val="16"/>
              </w:rPr>
              <w:t>kein Kausalzusammenhang</w:t>
            </w:r>
          </w:p>
          <w:p w:rsidR="000E6404" w:rsidRPr="006F2663" w:rsidRDefault="000E6404" w:rsidP="000E3841">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nicht zu beurteilen</w:t>
            </w:r>
          </w:p>
        </w:tc>
      </w:tr>
    </w:tbl>
    <w:p w:rsidR="00775046" w:rsidRDefault="0077504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2835"/>
        <w:gridCol w:w="2835"/>
      </w:tblGrid>
      <w:tr w:rsidR="00D70BA6" w:rsidRPr="00BD231E" w:rsidTr="0075670D">
        <w:trPr>
          <w:trHeight w:val="296"/>
        </w:trPr>
        <w:tc>
          <w:tcPr>
            <w:tcW w:w="2127" w:type="dxa"/>
            <w:shd w:val="clear" w:color="auto" w:fill="auto"/>
            <w:vAlign w:val="center"/>
          </w:tcPr>
          <w:p w:rsidR="00D70BA6" w:rsidRPr="00BD231E" w:rsidRDefault="00D70BA6" w:rsidP="0075670D">
            <w:pPr>
              <w:jc w:val="center"/>
              <w:rPr>
                <w:rFonts w:ascii="Arial" w:hAnsi="Arial" w:cs="Arial"/>
                <w:sz w:val="20"/>
              </w:rPr>
            </w:pPr>
          </w:p>
        </w:tc>
        <w:tc>
          <w:tcPr>
            <w:tcW w:w="2835" w:type="dxa"/>
            <w:shd w:val="clear" w:color="auto" w:fill="auto"/>
            <w:vAlign w:val="center"/>
          </w:tcPr>
          <w:p w:rsidR="00D70BA6" w:rsidRPr="00BD231E" w:rsidRDefault="00D70BA6" w:rsidP="0075670D">
            <w:pPr>
              <w:jc w:val="center"/>
              <w:rPr>
                <w:rFonts w:ascii="Arial" w:hAnsi="Arial"/>
                <w:b/>
                <w:sz w:val="20"/>
              </w:rPr>
            </w:pPr>
            <w:r w:rsidRPr="00BD231E">
              <w:rPr>
                <w:rFonts w:ascii="Arial" w:hAnsi="Arial"/>
                <w:b/>
                <w:sz w:val="20"/>
              </w:rPr>
              <w:t xml:space="preserve">Ereignis </w:t>
            </w:r>
            <w:r>
              <w:rPr>
                <w:rFonts w:ascii="Arial" w:hAnsi="Arial"/>
                <w:b/>
                <w:sz w:val="20"/>
              </w:rPr>
              <w:t>4</w:t>
            </w:r>
          </w:p>
        </w:tc>
        <w:tc>
          <w:tcPr>
            <w:tcW w:w="2835" w:type="dxa"/>
            <w:shd w:val="clear" w:color="auto" w:fill="auto"/>
            <w:vAlign w:val="center"/>
          </w:tcPr>
          <w:p w:rsidR="00D70BA6" w:rsidRPr="00BD231E" w:rsidRDefault="00D70BA6" w:rsidP="0075670D">
            <w:pPr>
              <w:jc w:val="center"/>
              <w:rPr>
                <w:rFonts w:ascii="Arial" w:hAnsi="Arial"/>
                <w:b/>
                <w:sz w:val="20"/>
              </w:rPr>
            </w:pPr>
            <w:r w:rsidRPr="00BD231E">
              <w:rPr>
                <w:rFonts w:ascii="Arial" w:hAnsi="Arial"/>
                <w:b/>
                <w:sz w:val="20"/>
              </w:rPr>
              <w:t xml:space="preserve">Ereignis </w:t>
            </w:r>
            <w:r>
              <w:rPr>
                <w:rFonts w:ascii="Arial" w:hAnsi="Arial"/>
                <w:b/>
                <w:sz w:val="20"/>
              </w:rPr>
              <w:t>5</w:t>
            </w:r>
          </w:p>
        </w:tc>
        <w:tc>
          <w:tcPr>
            <w:tcW w:w="2835" w:type="dxa"/>
            <w:shd w:val="clear" w:color="auto" w:fill="auto"/>
            <w:vAlign w:val="center"/>
          </w:tcPr>
          <w:p w:rsidR="00D70BA6" w:rsidRPr="00BD231E" w:rsidRDefault="00D70BA6" w:rsidP="0075670D">
            <w:pPr>
              <w:jc w:val="center"/>
              <w:rPr>
                <w:rFonts w:ascii="Arial" w:hAnsi="Arial"/>
                <w:b/>
                <w:sz w:val="20"/>
              </w:rPr>
            </w:pPr>
            <w:r w:rsidRPr="00BD231E">
              <w:rPr>
                <w:rFonts w:ascii="Arial" w:hAnsi="Arial"/>
                <w:b/>
                <w:sz w:val="20"/>
              </w:rPr>
              <w:t xml:space="preserve">Ereignis </w:t>
            </w:r>
            <w:r>
              <w:rPr>
                <w:rFonts w:ascii="Arial" w:hAnsi="Arial"/>
                <w:b/>
                <w:sz w:val="20"/>
              </w:rPr>
              <w:t>6</w:t>
            </w:r>
          </w:p>
        </w:tc>
      </w:tr>
      <w:tr w:rsidR="00D70BA6" w:rsidRPr="00BD231E" w:rsidTr="00237838">
        <w:trPr>
          <w:trHeight w:val="639"/>
        </w:trPr>
        <w:tc>
          <w:tcPr>
            <w:tcW w:w="2127" w:type="dxa"/>
            <w:vAlign w:val="center"/>
          </w:tcPr>
          <w:p w:rsidR="00D70BA6" w:rsidRDefault="00D70BA6" w:rsidP="0075670D">
            <w:pPr>
              <w:rPr>
                <w:rFonts w:ascii="Arial" w:hAnsi="Arial" w:cs="Arial"/>
                <w:b/>
                <w:sz w:val="16"/>
                <w:szCs w:val="16"/>
              </w:rPr>
            </w:pPr>
            <w:r w:rsidRPr="00CE296E">
              <w:rPr>
                <w:rFonts w:ascii="Arial" w:hAnsi="Arial" w:cs="Arial"/>
                <w:b/>
                <w:sz w:val="16"/>
                <w:szCs w:val="16"/>
              </w:rPr>
              <w:t xml:space="preserve">Beobachtete unerwünschte </w:t>
            </w:r>
          </w:p>
          <w:p w:rsidR="00D70BA6" w:rsidRPr="00CE296E" w:rsidRDefault="00D70BA6" w:rsidP="0075670D">
            <w:pPr>
              <w:rPr>
                <w:rFonts w:ascii="Arial" w:hAnsi="Arial" w:cs="Arial"/>
                <w:sz w:val="16"/>
                <w:szCs w:val="16"/>
              </w:rPr>
            </w:pPr>
            <w:r w:rsidRPr="00CE296E">
              <w:rPr>
                <w:rFonts w:ascii="Arial" w:hAnsi="Arial" w:cs="Arial"/>
                <w:b/>
                <w:sz w:val="16"/>
                <w:szCs w:val="16"/>
              </w:rPr>
              <w:t>Ereignisse</w:t>
            </w:r>
            <w:r w:rsidRPr="00CE296E">
              <w:rPr>
                <w:rFonts w:ascii="Arial" w:hAnsi="Arial" w:cs="Arial"/>
                <w:sz w:val="16"/>
                <w:szCs w:val="16"/>
              </w:rPr>
              <w:t>:</w:t>
            </w:r>
          </w:p>
        </w:tc>
        <w:tc>
          <w:tcPr>
            <w:tcW w:w="2835" w:type="dxa"/>
            <w:vAlign w:val="center"/>
          </w:tcPr>
          <w:p w:rsidR="00D70BA6" w:rsidRPr="00BD231E" w:rsidRDefault="00D70BA6" w:rsidP="00237838">
            <w:pPr>
              <w:jc w:val="center"/>
              <w:rPr>
                <w:rFonts w:ascii="Arial" w:hAnsi="Arial" w:cs="Arial"/>
                <w:sz w:val="20"/>
              </w:rPr>
            </w:pPr>
          </w:p>
        </w:tc>
        <w:tc>
          <w:tcPr>
            <w:tcW w:w="2835" w:type="dxa"/>
            <w:vAlign w:val="center"/>
          </w:tcPr>
          <w:p w:rsidR="00D70BA6" w:rsidRPr="00BD231E" w:rsidRDefault="00D70BA6" w:rsidP="00237838">
            <w:pPr>
              <w:jc w:val="center"/>
              <w:rPr>
                <w:rFonts w:ascii="Arial" w:hAnsi="Arial" w:cs="Arial"/>
                <w:sz w:val="20"/>
              </w:rPr>
            </w:pPr>
          </w:p>
        </w:tc>
        <w:tc>
          <w:tcPr>
            <w:tcW w:w="2835" w:type="dxa"/>
            <w:vAlign w:val="center"/>
          </w:tcPr>
          <w:p w:rsidR="00D70BA6" w:rsidRPr="00BD231E" w:rsidRDefault="00D70BA6" w:rsidP="00237838">
            <w:pPr>
              <w:jc w:val="center"/>
              <w:rPr>
                <w:rFonts w:ascii="Arial" w:hAnsi="Arial" w:cs="Arial"/>
                <w:sz w:val="20"/>
              </w:rPr>
            </w:pPr>
          </w:p>
        </w:tc>
      </w:tr>
      <w:tr w:rsidR="00D70BA6" w:rsidRPr="00BD231E" w:rsidTr="0075670D">
        <w:trPr>
          <w:trHeight w:val="408"/>
        </w:trPr>
        <w:tc>
          <w:tcPr>
            <w:tcW w:w="2127" w:type="dxa"/>
            <w:vAlign w:val="center"/>
          </w:tcPr>
          <w:p w:rsidR="00D70BA6" w:rsidRPr="00CE296E" w:rsidRDefault="00D70BA6" w:rsidP="0075670D">
            <w:pPr>
              <w:rPr>
                <w:rFonts w:ascii="Arial" w:hAnsi="Arial" w:cs="Arial"/>
                <w:sz w:val="16"/>
                <w:szCs w:val="16"/>
              </w:rPr>
            </w:pPr>
            <w:r w:rsidRPr="00CE296E">
              <w:rPr>
                <w:rFonts w:ascii="Arial" w:hAnsi="Arial" w:cs="Arial"/>
                <w:b/>
                <w:sz w:val="16"/>
                <w:szCs w:val="16"/>
              </w:rPr>
              <w:t>Begin</w:t>
            </w:r>
            <w:r>
              <w:rPr>
                <w:rFonts w:ascii="Arial" w:hAnsi="Arial" w:cs="Arial"/>
                <w:b/>
                <w:sz w:val="16"/>
                <w:szCs w:val="16"/>
              </w:rPr>
              <w:t xml:space="preserve">n </w:t>
            </w:r>
            <w:r w:rsidRPr="00CE296E">
              <w:rPr>
                <w:rFonts w:ascii="Arial" w:hAnsi="Arial" w:cs="Arial"/>
                <w:b/>
                <w:sz w:val="16"/>
                <w:szCs w:val="16"/>
              </w:rPr>
              <w:t xml:space="preserve"> </w:t>
            </w:r>
            <w:r w:rsidRPr="00CE296E">
              <w:rPr>
                <w:rFonts w:ascii="Arial" w:hAnsi="Arial" w:cs="Arial"/>
                <w:sz w:val="16"/>
                <w:szCs w:val="16"/>
              </w:rPr>
              <w:t>(Tag Monat Jahr)</w:t>
            </w:r>
          </w:p>
        </w:tc>
        <w:tc>
          <w:tcPr>
            <w:tcW w:w="2835" w:type="dxa"/>
          </w:tcPr>
          <w:p w:rsidR="00D70BA6" w:rsidRPr="00BD231E" w:rsidRDefault="00D70BA6" w:rsidP="0075670D">
            <w:pPr>
              <w:rPr>
                <w:rFonts w:ascii="Arial" w:hAnsi="Arial" w:cs="Arial"/>
                <w:sz w:val="20"/>
              </w:rPr>
            </w:pPr>
          </w:p>
        </w:tc>
        <w:tc>
          <w:tcPr>
            <w:tcW w:w="2835" w:type="dxa"/>
          </w:tcPr>
          <w:p w:rsidR="00D70BA6" w:rsidRPr="00BD231E" w:rsidRDefault="00D70BA6" w:rsidP="0075670D">
            <w:pPr>
              <w:rPr>
                <w:rFonts w:ascii="Arial" w:hAnsi="Arial" w:cs="Arial"/>
                <w:sz w:val="20"/>
              </w:rPr>
            </w:pPr>
          </w:p>
        </w:tc>
        <w:tc>
          <w:tcPr>
            <w:tcW w:w="2835" w:type="dxa"/>
          </w:tcPr>
          <w:p w:rsidR="00D70BA6" w:rsidRPr="00BD231E" w:rsidRDefault="00D70BA6" w:rsidP="0075670D">
            <w:pPr>
              <w:rPr>
                <w:rFonts w:ascii="Arial" w:hAnsi="Arial" w:cs="Arial"/>
                <w:sz w:val="20"/>
              </w:rPr>
            </w:pPr>
          </w:p>
        </w:tc>
      </w:tr>
      <w:tr w:rsidR="00D70BA6" w:rsidRPr="00BD231E" w:rsidTr="0075670D">
        <w:trPr>
          <w:trHeight w:val="413"/>
        </w:trPr>
        <w:tc>
          <w:tcPr>
            <w:tcW w:w="2127" w:type="dxa"/>
            <w:vAlign w:val="center"/>
          </w:tcPr>
          <w:p w:rsidR="00D70BA6" w:rsidRPr="00CE296E" w:rsidRDefault="00D70BA6" w:rsidP="0075670D">
            <w:pPr>
              <w:rPr>
                <w:rFonts w:ascii="Arial" w:hAnsi="Arial" w:cs="Arial"/>
                <w:sz w:val="16"/>
                <w:szCs w:val="16"/>
              </w:rPr>
            </w:pPr>
            <w:r w:rsidRPr="00CE296E">
              <w:rPr>
                <w:rFonts w:ascii="Arial" w:hAnsi="Arial" w:cs="Arial"/>
                <w:b/>
                <w:sz w:val="16"/>
                <w:szCs w:val="16"/>
              </w:rPr>
              <w:t>Ende:</w:t>
            </w:r>
            <w:r w:rsidRPr="00CE296E">
              <w:rPr>
                <w:rFonts w:ascii="Arial" w:hAnsi="Arial" w:cs="Arial"/>
                <w:sz w:val="16"/>
                <w:szCs w:val="16"/>
              </w:rPr>
              <w:t xml:space="preserve"> (Tag Monat Jahr)</w:t>
            </w:r>
          </w:p>
        </w:tc>
        <w:tc>
          <w:tcPr>
            <w:tcW w:w="2835" w:type="dxa"/>
          </w:tcPr>
          <w:p w:rsidR="00D70BA6" w:rsidRPr="00BD231E" w:rsidRDefault="00D70BA6" w:rsidP="0075670D">
            <w:pPr>
              <w:rPr>
                <w:rFonts w:ascii="Arial" w:hAnsi="Arial" w:cs="Arial"/>
                <w:sz w:val="20"/>
              </w:rPr>
            </w:pPr>
          </w:p>
        </w:tc>
        <w:tc>
          <w:tcPr>
            <w:tcW w:w="2835" w:type="dxa"/>
          </w:tcPr>
          <w:p w:rsidR="00D70BA6" w:rsidRPr="00BD231E" w:rsidRDefault="00D70BA6" w:rsidP="0075670D">
            <w:pPr>
              <w:rPr>
                <w:rFonts w:ascii="Arial" w:hAnsi="Arial" w:cs="Arial"/>
                <w:sz w:val="20"/>
              </w:rPr>
            </w:pPr>
          </w:p>
        </w:tc>
        <w:tc>
          <w:tcPr>
            <w:tcW w:w="2835" w:type="dxa"/>
          </w:tcPr>
          <w:p w:rsidR="00D70BA6" w:rsidRPr="00BD231E" w:rsidRDefault="00D70BA6" w:rsidP="0075670D">
            <w:pPr>
              <w:rPr>
                <w:rFonts w:ascii="Arial" w:hAnsi="Arial" w:cs="Arial"/>
                <w:sz w:val="20"/>
              </w:rPr>
            </w:pPr>
          </w:p>
        </w:tc>
      </w:tr>
      <w:tr w:rsidR="00D70BA6" w:rsidRPr="00BD231E" w:rsidTr="0075670D">
        <w:trPr>
          <w:trHeight w:val="4658"/>
        </w:trPr>
        <w:tc>
          <w:tcPr>
            <w:tcW w:w="2127" w:type="dxa"/>
            <w:vAlign w:val="center"/>
          </w:tcPr>
          <w:p w:rsidR="00D70BA6" w:rsidRDefault="00D70BA6" w:rsidP="0075670D">
            <w:pPr>
              <w:rPr>
                <w:rFonts w:ascii="Arial" w:hAnsi="Arial" w:cs="Arial"/>
                <w:b/>
                <w:sz w:val="16"/>
                <w:szCs w:val="16"/>
              </w:rPr>
            </w:pPr>
            <w:r>
              <w:rPr>
                <w:rFonts w:ascii="Arial" w:hAnsi="Arial" w:cs="Arial"/>
                <w:b/>
                <w:sz w:val="16"/>
                <w:szCs w:val="16"/>
              </w:rPr>
              <w:t>Schweregrad</w:t>
            </w:r>
          </w:p>
          <w:p w:rsidR="00D70BA6" w:rsidRDefault="00D70BA6" w:rsidP="0075670D">
            <w:pPr>
              <w:rPr>
                <w:rFonts w:ascii="Arial" w:hAnsi="Arial" w:cs="Arial"/>
                <w:b/>
                <w:sz w:val="16"/>
                <w:szCs w:val="16"/>
              </w:rPr>
            </w:pPr>
          </w:p>
          <w:p w:rsidR="00D70BA6" w:rsidRDefault="00D70BA6" w:rsidP="0075670D">
            <w:pPr>
              <w:rPr>
                <w:rFonts w:ascii="Arial" w:hAnsi="Arial" w:cs="Arial"/>
                <w:b/>
                <w:sz w:val="16"/>
                <w:szCs w:val="16"/>
              </w:rPr>
            </w:pPr>
            <w:r>
              <w:rPr>
                <w:rFonts w:ascii="Arial" w:hAnsi="Arial" w:cs="Arial"/>
                <w:b/>
                <w:sz w:val="16"/>
                <w:szCs w:val="16"/>
              </w:rPr>
              <w:t>und</w:t>
            </w:r>
          </w:p>
          <w:p w:rsidR="00D70BA6" w:rsidRDefault="00D70BA6" w:rsidP="0075670D">
            <w:pPr>
              <w:rPr>
                <w:rFonts w:ascii="Arial" w:hAnsi="Arial" w:cs="Arial"/>
                <w:b/>
                <w:sz w:val="16"/>
                <w:szCs w:val="16"/>
              </w:rPr>
            </w:pPr>
          </w:p>
          <w:p w:rsidR="00D70BA6" w:rsidRPr="00CE296E" w:rsidRDefault="00D70BA6" w:rsidP="0075670D">
            <w:pPr>
              <w:rPr>
                <w:rFonts w:ascii="Arial" w:hAnsi="Arial" w:cs="Arial"/>
                <w:b/>
                <w:sz w:val="16"/>
                <w:szCs w:val="16"/>
              </w:rPr>
            </w:pPr>
            <w:r>
              <w:rPr>
                <w:rFonts w:ascii="Arial" w:hAnsi="Arial" w:cs="Arial"/>
                <w:b/>
                <w:sz w:val="16"/>
                <w:szCs w:val="16"/>
              </w:rPr>
              <w:t>Ausgang:</w:t>
            </w:r>
          </w:p>
        </w:tc>
        <w:tc>
          <w:tcPr>
            <w:tcW w:w="2835" w:type="dxa"/>
          </w:tcPr>
          <w:p w:rsidR="00D70BA6" w:rsidRPr="002B20BD" w:rsidRDefault="00D70BA6" w:rsidP="0075670D">
            <w:pPr>
              <w:tabs>
                <w:tab w:val="left" w:pos="140"/>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nicht schwerwiegend</w:t>
            </w:r>
          </w:p>
          <w:p w:rsidR="00D70BA6" w:rsidRPr="002B20BD" w:rsidRDefault="00D70BA6" w:rsidP="0075670D">
            <w:pPr>
              <w:rPr>
                <w:rFonts w:ascii="Arial" w:hAnsi="Arial" w:cs="Arial"/>
                <w:b/>
                <w:sz w:val="16"/>
                <w:szCs w:val="16"/>
              </w:rPr>
            </w:pPr>
            <w:r w:rsidRPr="002B20BD">
              <w:rPr>
                <w:rFonts w:ascii="Arial" w:hAnsi="Arial" w:cs="Arial"/>
                <w:b/>
                <w:sz w:val="16"/>
                <w:szCs w:val="16"/>
              </w:rPr>
              <w:t>schwerwiegend:</w:t>
            </w:r>
          </w:p>
          <w:p w:rsidR="00D70BA6" w:rsidRPr="002B20BD" w:rsidRDefault="00D70BA6" w:rsidP="0075670D">
            <w:pPr>
              <w:tabs>
                <w:tab w:val="left" w:pos="282"/>
              </w:tabs>
              <w:ind w:left="282" w:hanging="282"/>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stationäre Behandlung o. </w:t>
            </w:r>
            <w:r w:rsidRPr="002B20BD">
              <w:rPr>
                <w:rFonts w:ascii="Arial" w:hAnsi="Arial" w:cs="Arial"/>
                <w:sz w:val="16"/>
                <w:szCs w:val="16"/>
              </w:rPr>
              <w:br/>
              <w:t>ihre Verlängerung</w:t>
            </w:r>
          </w:p>
          <w:p w:rsidR="00D70BA6"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kongenitale Anomalie/  </w:t>
            </w:r>
            <w:r>
              <w:rPr>
                <w:rFonts w:ascii="Arial" w:hAnsi="Arial" w:cs="Arial"/>
                <w:sz w:val="16"/>
                <w:szCs w:val="16"/>
              </w:rPr>
              <w:tab/>
            </w:r>
            <w:r w:rsidRPr="002B20BD">
              <w:rPr>
                <w:rFonts w:ascii="Arial" w:hAnsi="Arial" w:cs="Arial"/>
                <w:sz w:val="16"/>
                <w:szCs w:val="16"/>
              </w:rPr>
              <w:t>Geburtsfehler</w:t>
            </w:r>
          </w:p>
          <w:p w:rsidR="00D70BA6" w:rsidRPr="002B20BD" w:rsidRDefault="00D70BA6" w:rsidP="0075670D">
            <w:pPr>
              <w:tabs>
                <w:tab w:val="left" w:pos="282"/>
              </w:tabs>
              <w:rPr>
                <w:rFonts w:ascii="Arial" w:hAnsi="Arial" w:cs="Arial"/>
                <w:sz w:val="16"/>
                <w:szCs w:val="16"/>
              </w:rPr>
            </w:pPr>
            <w:r>
              <w:rPr>
                <w:rFonts w:ascii="Arial" w:hAnsi="Arial" w:cs="Arial"/>
                <w:sz w:val="24"/>
                <w:szCs w:val="24"/>
              </w:rPr>
              <w:sym w:font="Wingdings 2" w:char="F02A"/>
            </w:r>
            <w:r>
              <w:rPr>
                <w:rFonts w:ascii="Arial" w:hAnsi="Arial" w:cs="Arial"/>
                <w:sz w:val="24"/>
                <w:szCs w:val="24"/>
              </w:rPr>
              <w:t xml:space="preserve">  </w:t>
            </w:r>
            <w:r>
              <w:rPr>
                <w:rFonts w:ascii="Arial" w:hAnsi="Arial" w:cs="Arial"/>
                <w:sz w:val="16"/>
                <w:szCs w:val="16"/>
              </w:rPr>
              <w:t xml:space="preserve">schwerwiegende Behinderung/ </w:t>
            </w:r>
            <w:r>
              <w:rPr>
                <w:rFonts w:ascii="Arial" w:hAnsi="Arial" w:cs="Arial"/>
                <w:sz w:val="16"/>
                <w:szCs w:val="16"/>
              </w:rPr>
              <w:tab/>
              <w:t>Invalidität</w:t>
            </w:r>
          </w:p>
          <w:p w:rsidR="00D70BA6" w:rsidRPr="002B20BD"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lebensbedrohlich</w:t>
            </w:r>
          </w:p>
          <w:p w:rsidR="00D70BA6" w:rsidRPr="002B20BD"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Patient verstorben</w:t>
            </w:r>
          </w:p>
          <w:p w:rsidR="00D70BA6" w:rsidRDefault="00D70BA6" w:rsidP="0075670D">
            <w:pPr>
              <w:tabs>
                <w:tab w:val="left" w:pos="282"/>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proofErr w:type="spellStart"/>
            <w:r w:rsidRPr="002B20BD">
              <w:rPr>
                <w:rFonts w:ascii="Arial" w:hAnsi="Arial" w:cs="Arial"/>
                <w:sz w:val="16"/>
                <w:szCs w:val="16"/>
              </w:rPr>
              <w:t>medizin</w:t>
            </w:r>
            <w:proofErr w:type="spellEnd"/>
            <w:r w:rsidRPr="002B20BD">
              <w:rPr>
                <w:rFonts w:ascii="Arial" w:hAnsi="Arial" w:cs="Arial"/>
                <w:sz w:val="16"/>
                <w:szCs w:val="16"/>
              </w:rPr>
              <w:t>. bedeutsames Ereignis*</w:t>
            </w:r>
          </w:p>
          <w:p w:rsidR="00D70BA6" w:rsidRPr="001E792A" w:rsidRDefault="00D70BA6" w:rsidP="0075670D">
            <w:pPr>
              <w:tabs>
                <w:tab w:val="left" w:pos="282"/>
              </w:tabs>
              <w:rPr>
                <w:rFonts w:ascii="Arial" w:hAnsi="Arial" w:cs="Arial"/>
                <w:b/>
                <w:sz w:val="16"/>
                <w:szCs w:val="16"/>
              </w:rPr>
            </w:pPr>
            <w:r w:rsidRPr="001E792A">
              <w:rPr>
                <w:rFonts w:ascii="Arial" w:hAnsi="Arial" w:cs="Arial"/>
                <w:b/>
                <w:sz w:val="16"/>
                <w:szCs w:val="16"/>
              </w:rPr>
              <w:t>Ausgang:</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wiederhergestellt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Pr>
                <w:rFonts w:ascii="Arial" w:hAnsi="Arial" w:cs="Arial"/>
                <w:sz w:val="16"/>
                <w:szCs w:val="16"/>
              </w:rPr>
              <w:t>verbessert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 xml:space="preserve"> </w:t>
            </w:r>
            <w:r>
              <w:rPr>
                <w:rFonts w:ascii="Arial" w:hAnsi="Arial" w:cs="Arial"/>
                <w:sz w:val="16"/>
                <w:szCs w:val="16"/>
              </w:rPr>
              <w:t>verschlechtert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 xml:space="preserve">  </w:t>
            </w:r>
            <w:r w:rsidRPr="001D293E">
              <w:rPr>
                <w:rFonts w:ascii="Arial" w:hAnsi="Arial" w:cs="Arial"/>
                <w:sz w:val="16"/>
                <w:szCs w:val="24"/>
              </w:rPr>
              <w:t>wieder</w:t>
            </w:r>
            <w:r>
              <w:rPr>
                <w:rFonts w:ascii="Arial" w:hAnsi="Arial" w:cs="Arial"/>
                <w:sz w:val="16"/>
                <w:szCs w:val="24"/>
              </w:rPr>
              <w:t xml:space="preserve">hergestellt mit </w:t>
            </w:r>
            <w:r>
              <w:rPr>
                <w:rFonts w:ascii="Arial" w:hAnsi="Arial" w:cs="Arial"/>
                <w:sz w:val="16"/>
                <w:szCs w:val="24"/>
              </w:rPr>
              <w:tab/>
              <w:t xml:space="preserve"> </w:t>
            </w:r>
            <w:r>
              <w:rPr>
                <w:rFonts w:ascii="Arial" w:hAnsi="Arial" w:cs="Arial"/>
                <w:sz w:val="16"/>
                <w:szCs w:val="24"/>
              </w:rPr>
              <w:tab/>
              <w:t>Folgeschäden**</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unverändert</w:t>
            </w:r>
          </w:p>
          <w:p w:rsidR="00D70BA6" w:rsidRPr="002B20BD" w:rsidRDefault="00D70BA6" w:rsidP="0075670D">
            <w:pPr>
              <w:tabs>
                <w:tab w:val="left" w:pos="282"/>
              </w:tabs>
              <w:spacing w:after="120"/>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unbekannt</w:t>
            </w:r>
          </w:p>
        </w:tc>
        <w:tc>
          <w:tcPr>
            <w:tcW w:w="2835" w:type="dxa"/>
          </w:tcPr>
          <w:p w:rsidR="00D70BA6" w:rsidRPr="002B20BD" w:rsidRDefault="00D70BA6" w:rsidP="0075670D">
            <w:pPr>
              <w:tabs>
                <w:tab w:val="left" w:pos="140"/>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nicht schwerwiegend</w:t>
            </w:r>
          </w:p>
          <w:p w:rsidR="00D70BA6" w:rsidRPr="002B20BD" w:rsidRDefault="00D70BA6" w:rsidP="0075670D">
            <w:pPr>
              <w:rPr>
                <w:rFonts w:ascii="Arial" w:hAnsi="Arial" w:cs="Arial"/>
                <w:b/>
                <w:sz w:val="16"/>
                <w:szCs w:val="16"/>
              </w:rPr>
            </w:pPr>
            <w:r w:rsidRPr="002B20BD">
              <w:rPr>
                <w:rFonts w:ascii="Arial" w:hAnsi="Arial" w:cs="Arial"/>
                <w:b/>
                <w:sz w:val="16"/>
                <w:szCs w:val="16"/>
              </w:rPr>
              <w:t>schwerwiegend:</w:t>
            </w:r>
          </w:p>
          <w:p w:rsidR="00D70BA6" w:rsidRPr="002B20BD" w:rsidRDefault="00D70BA6" w:rsidP="0075670D">
            <w:pPr>
              <w:tabs>
                <w:tab w:val="left" w:pos="282"/>
              </w:tabs>
              <w:ind w:left="282" w:hanging="282"/>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stationäre Behandlung o. </w:t>
            </w:r>
            <w:r w:rsidRPr="002B20BD">
              <w:rPr>
                <w:rFonts w:ascii="Arial" w:hAnsi="Arial" w:cs="Arial"/>
                <w:sz w:val="16"/>
                <w:szCs w:val="16"/>
              </w:rPr>
              <w:br/>
              <w:t>ihre Verlängerung</w:t>
            </w:r>
          </w:p>
          <w:p w:rsidR="00D70BA6"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kongenitale Anomalie/  </w:t>
            </w:r>
            <w:r>
              <w:rPr>
                <w:rFonts w:ascii="Arial" w:hAnsi="Arial" w:cs="Arial"/>
                <w:sz w:val="16"/>
                <w:szCs w:val="16"/>
              </w:rPr>
              <w:tab/>
            </w:r>
            <w:r w:rsidRPr="002B20BD">
              <w:rPr>
                <w:rFonts w:ascii="Arial" w:hAnsi="Arial" w:cs="Arial"/>
                <w:sz w:val="16"/>
                <w:szCs w:val="16"/>
              </w:rPr>
              <w:t>Geburtsfehler</w:t>
            </w:r>
          </w:p>
          <w:p w:rsidR="00D70BA6" w:rsidRPr="002B20BD" w:rsidRDefault="00D70BA6" w:rsidP="0075670D">
            <w:pPr>
              <w:tabs>
                <w:tab w:val="left" w:pos="282"/>
              </w:tabs>
              <w:rPr>
                <w:rFonts w:ascii="Arial" w:hAnsi="Arial" w:cs="Arial"/>
                <w:sz w:val="16"/>
                <w:szCs w:val="16"/>
              </w:rPr>
            </w:pPr>
            <w:r>
              <w:rPr>
                <w:rFonts w:ascii="Arial" w:hAnsi="Arial" w:cs="Arial"/>
                <w:sz w:val="24"/>
                <w:szCs w:val="24"/>
              </w:rPr>
              <w:sym w:font="Wingdings 2" w:char="F02A"/>
            </w:r>
            <w:r>
              <w:rPr>
                <w:rFonts w:ascii="Arial" w:hAnsi="Arial" w:cs="Arial"/>
                <w:sz w:val="24"/>
                <w:szCs w:val="24"/>
              </w:rPr>
              <w:t xml:space="preserve">  </w:t>
            </w:r>
            <w:r>
              <w:rPr>
                <w:rFonts w:ascii="Arial" w:hAnsi="Arial" w:cs="Arial"/>
                <w:sz w:val="16"/>
                <w:szCs w:val="16"/>
              </w:rPr>
              <w:t xml:space="preserve">schwerwiegende Behinderung/ </w:t>
            </w:r>
            <w:r>
              <w:rPr>
                <w:rFonts w:ascii="Arial" w:hAnsi="Arial" w:cs="Arial"/>
                <w:sz w:val="16"/>
                <w:szCs w:val="16"/>
              </w:rPr>
              <w:tab/>
              <w:t>Invalidität</w:t>
            </w:r>
          </w:p>
          <w:p w:rsidR="00D70BA6" w:rsidRPr="002B20BD"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lebensbedrohlich</w:t>
            </w:r>
          </w:p>
          <w:p w:rsidR="00D70BA6" w:rsidRPr="002B20BD"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Patient verstorben</w:t>
            </w:r>
          </w:p>
          <w:p w:rsidR="00D70BA6" w:rsidRDefault="00D70BA6" w:rsidP="0075670D">
            <w:pPr>
              <w:tabs>
                <w:tab w:val="left" w:pos="282"/>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proofErr w:type="spellStart"/>
            <w:r w:rsidRPr="002B20BD">
              <w:rPr>
                <w:rFonts w:ascii="Arial" w:hAnsi="Arial" w:cs="Arial"/>
                <w:sz w:val="16"/>
                <w:szCs w:val="16"/>
              </w:rPr>
              <w:t>medizin</w:t>
            </w:r>
            <w:proofErr w:type="spellEnd"/>
            <w:r w:rsidRPr="002B20BD">
              <w:rPr>
                <w:rFonts w:ascii="Arial" w:hAnsi="Arial" w:cs="Arial"/>
                <w:sz w:val="16"/>
                <w:szCs w:val="16"/>
              </w:rPr>
              <w:t>. bedeutsames Ereignis*</w:t>
            </w:r>
          </w:p>
          <w:p w:rsidR="00D70BA6" w:rsidRPr="001E792A" w:rsidRDefault="00D70BA6" w:rsidP="0075670D">
            <w:pPr>
              <w:tabs>
                <w:tab w:val="left" w:pos="282"/>
              </w:tabs>
              <w:rPr>
                <w:rFonts w:ascii="Arial" w:hAnsi="Arial" w:cs="Arial"/>
                <w:b/>
                <w:sz w:val="16"/>
                <w:szCs w:val="16"/>
              </w:rPr>
            </w:pPr>
            <w:r w:rsidRPr="001E792A">
              <w:rPr>
                <w:rFonts w:ascii="Arial" w:hAnsi="Arial" w:cs="Arial"/>
                <w:b/>
                <w:sz w:val="16"/>
                <w:szCs w:val="16"/>
              </w:rPr>
              <w:t>Ausgang:</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wiederhergestellt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Pr>
                <w:rFonts w:ascii="Arial" w:hAnsi="Arial" w:cs="Arial"/>
                <w:sz w:val="16"/>
                <w:szCs w:val="16"/>
              </w:rPr>
              <w:t>verbessert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verschlechtert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 xml:space="preserve">  </w:t>
            </w:r>
            <w:r w:rsidRPr="001D293E">
              <w:rPr>
                <w:rFonts w:ascii="Arial" w:hAnsi="Arial" w:cs="Arial"/>
                <w:sz w:val="16"/>
                <w:szCs w:val="24"/>
              </w:rPr>
              <w:t>wieder</w:t>
            </w:r>
            <w:r>
              <w:rPr>
                <w:rFonts w:ascii="Arial" w:hAnsi="Arial" w:cs="Arial"/>
                <w:sz w:val="16"/>
                <w:szCs w:val="24"/>
              </w:rPr>
              <w:t xml:space="preserve">hergestellt mit </w:t>
            </w:r>
            <w:r>
              <w:rPr>
                <w:rFonts w:ascii="Arial" w:hAnsi="Arial" w:cs="Arial"/>
                <w:sz w:val="16"/>
                <w:szCs w:val="24"/>
              </w:rPr>
              <w:tab/>
              <w:t xml:space="preserve"> </w:t>
            </w:r>
            <w:r>
              <w:rPr>
                <w:rFonts w:ascii="Arial" w:hAnsi="Arial" w:cs="Arial"/>
                <w:sz w:val="16"/>
                <w:szCs w:val="24"/>
              </w:rPr>
              <w:tab/>
              <w:t>Folgeschäden**</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unverändert</w:t>
            </w:r>
          </w:p>
          <w:p w:rsidR="00D70BA6" w:rsidRPr="002B20BD" w:rsidRDefault="00D70BA6" w:rsidP="0075670D">
            <w:pPr>
              <w:tabs>
                <w:tab w:val="left" w:pos="282"/>
              </w:tabs>
              <w:spacing w:after="120"/>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unbekannt</w:t>
            </w:r>
          </w:p>
        </w:tc>
        <w:tc>
          <w:tcPr>
            <w:tcW w:w="2835" w:type="dxa"/>
          </w:tcPr>
          <w:p w:rsidR="00D70BA6" w:rsidRPr="002B20BD" w:rsidRDefault="00D70BA6" w:rsidP="0075670D">
            <w:pPr>
              <w:tabs>
                <w:tab w:val="left" w:pos="140"/>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nicht schwerwiegend</w:t>
            </w:r>
          </w:p>
          <w:p w:rsidR="00D70BA6" w:rsidRPr="002B20BD" w:rsidRDefault="00D70BA6" w:rsidP="0075670D">
            <w:pPr>
              <w:rPr>
                <w:rFonts w:ascii="Arial" w:hAnsi="Arial" w:cs="Arial"/>
                <w:b/>
                <w:sz w:val="16"/>
                <w:szCs w:val="16"/>
              </w:rPr>
            </w:pPr>
            <w:r w:rsidRPr="002B20BD">
              <w:rPr>
                <w:rFonts w:ascii="Arial" w:hAnsi="Arial" w:cs="Arial"/>
                <w:b/>
                <w:sz w:val="16"/>
                <w:szCs w:val="16"/>
              </w:rPr>
              <w:t>schwerwiegend:</w:t>
            </w:r>
          </w:p>
          <w:p w:rsidR="00D70BA6" w:rsidRPr="002B20BD" w:rsidRDefault="00D70BA6" w:rsidP="0075670D">
            <w:pPr>
              <w:tabs>
                <w:tab w:val="left" w:pos="282"/>
              </w:tabs>
              <w:ind w:left="282" w:hanging="282"/>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stationäre Behandlung o. </w:t>
            </w:r>
            <w:r w:rsidRPr="002B20BD">
              <w:rPr>
                <w:rFonts w:ascii="Arial" w:hAnsi="Arial" w:cs="Arial"/>
                <w:sz w:val="16"/>
                <w:szCs w:val="16"/>
              </w:rPr>
              <w:br/>
              <w:t>ihre Verlängerung</w:t>
            </w:r>
          </w:p>
          <w:p w:rsidR="00D70BA6"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 xml:space="preserve">kongenitale Anomalie/  </w:t>
            </w:r>
            <w:r>
              <w:rPr>
                <w:rFonts w:ascii="Arial" w:hAnsi="Arial" w:cs="Arial"/>
                <w:sz w:val="16"/>
                <w:szCs w:val="16"/>
              </w:rPr>
              <w:tab/>
            </w:r>
            <w:r w:rsidRPr="002B20BD">
              <w:rPr>
                <w:rFonts w:ascii="Arial" w:hAnsi="Arial" w:cs="Arial"/>
                <w:sz w:val="16"/>
                <w:szCs w:val="16"/>
              </w:rPr>
              <w:t>Geburtsfehler</w:t>
            </w:r>
          </w:p>
          <w:p w:rsidR="00D70BA6" w:rsidRPr="002B20BD" w:rsidRDefault="00D70BA6" w:rsidP="0075670D">
            <w:pPr>
              <w:tabs>
                <w:tab w:val="left" w:pos="282"/>
              </w:tabs>
              <w:rPr>
                <w:rFonts w:ascii="Arial" w:hAnsi="Arial" w:cs="Arial"/>
                <w:sz w:val="16"/>
                <w:szCs w:val="16"/>
              </w:rPr>
            </w:pPr>
            <w:r>
              <w:rPr>
                <w:rFonts w:ascii="Arial" w:hAnsi="Arial" w:cs="Arial"/>
                <w:sz w:val="24"/>
                <w:szCs w:val="24"/>
              </w:rPr>
              <w:sym w:font="Wingdings 2" w:char="F02A"/>
            </w:r>
            <w:r>
              <w:rPr>
                <w:rFonts w:ascii="Arial" w:hAnsi="Arial" w:cs="Arial"/>
                <w:sz w:val="24"/>
                <w:szCs w:val="24"/>
              </w:rPr>
              <w:t xml:space="preserve">  </w:t>
            </w:r>
            <w:r>
              <w:rPr>
                <w:rFonts w:ascii="Arial" w:hAnsi="Arial" w:cs="Arial"/>
                <w:sz w:val="16"/>
                <w:szCs w:val="16"/>
              </w:rPr>
              <w:t xml:space="preserve">schwerwiegende Behinderung/ </w:t>
            </w:r>
            <w:r>
              <w:rPr>
                <w:rFonts w:ascii="Arial" w:hAnsi="Arial" w:cs="Arial"/>
                <w:sz w:val="16"/>
                <w:szCs w:val="16"/>
              </w:rPr>
              <w:tab/>
              <w:t>Invalidität</w:t>
            </w:r>
          </w:p>
          <w:p w:rsidR="00D70BA6" w:rsidRPr="002B20BD"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lebensbedrohlich</w:t>
            </w:r>
          </w:p>
          <w:p w:rsidR="00D70BA6" w:rsidRPr="002B20BD" w:rsidRDefault="00D70BA6" w:rsidP="0075670D">
            <w:pPr>
              <w:tabs>
                <w:tab w:val="left" w:pos="282"/>
              </w:tabs>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r w:rsidRPr="002B20BD">
              <w:rPr>
                <w:rFonts w:ascii="Arial" w:hAnsi="Arial" w:cs="Arial"/>
                <w:sz w:val="16"/>
                <w:szCs w:val="16"/>
              </w:rPr>
              <w:t>Patient verstorben</w:t>
            </w:r>
          </w:p>
          <w:p w:rsidR="00D70BA6" w:rsidRDefault="00D70BA6" w:rsidP="0075670D">
            <w:pPr>
              <w:tabs>
                <w:tab w:val="left" w:pos="282"/>
              </w:tabs>
              <w:spacing w:after="120"/>
              <w:rPr>
                <w:rFonts w:ascii="Arial" w:hAnsi="Arial" w:cs="Arial"/>
                <w:sz w:val="16"/>
                <w:szCs w:val="16"/>
              </w:rPr>
            </w:pPr>
            <w:r w:rsidRPr="002B20BD">
              <w:rPr>
                <w:rFonts w:ascii="Arial" w:hAnsi="Arial" w:cs="Arial"/>
                <w:sz w:val="24"/>
                <w:szCs w:val="24"/>
              </w:rPr>
              <w:sym w:font="Wingdings 2" w:char="F02A"/>
            </w:r>
            <w:r>
              <w:rPr>
                <w:rFonts w:ascii="Arial" w:hAnsi="Arial" w:cs="Arial"/>
                <w:sz w:val="24"/>
                <w:szCs w:val="24"/>
              </w:rPr>
              <w:t xml:space="preserve">  </w:t>
            </w:r>
            <w:proofErr w:type="spellStart"/>
            <w:r w:rsidRPr="002B20BD">
              <w:rPr>
                <w:rFonts w:ascii="Arial" w:hAnsi="Arial" w:cs="Arial"/>
                <w:sz w:val="16"/>
                <w:szCs w:val="16"/>
              </w:rPr>
              <w:t>medizin</w:t>
            </w:r>
            <w:proofErr w:type="spellEnd"/>
            <w:r w:rsidRPr="002B20BD">
              <w:rPr>
                <w:rFonts w:ascii="Arial" w:hAnsi="Arial" w:cs="Arial"/>
                <w:sz w:val="16"/>
                <w:szCs w:val="16"/>
              </w:rPr>
              <w:t>. bedeutsames Ereignis*</w:t>
            </w:r>
          </w:p>
          <w:p w:rsidR="00D70BA6" w:rsidRPr="001E792A" w:rsidRDefault="00D70BA6" w:rsidP="0075670D">
            <w:pPr>
              <w:tabs>
                <w:tab w:val="left" w:pos="282"/>
              </w:tabs>
              <w:rPr>
                <w:rFonts w:ascii="Arial" w:hAnsi="Arial" w:cs="Arial"/>
                <w:b/>
                <w:sz w:val="16"/>
                <w:szCs w:val="16"/>
              </w:rPr>
            </w:pPr>
            <w:r w:rsidRPr="001E792A">
              <w:rPr>
                <w:rFonts w:ascii="Arial" w:hAnsi="Arial" w:cs="Arial"/>
                <w:b/>
                <w:sz w:val="16"/>
                <w:szCs w:val="16"/>
              </w:rPr>
              <w:t>Ausgang:</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wiederhergestellt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Pr>
                <w:rFonts w:ascii="Arial" w:hAnsi="Arial" w:cs="Arial"/>
                <w:sz w:val="16"/>
                <w:szCs w:val="16"/>
              </w:rPr>
              <w:t>verbessert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verschlechtert</w:t>
            </w:r>
          </w:p>
          <w:p w:rsidR="00D70BA6"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 xml:space="preserve">  </w:t>
            </w:r>
            <w:r w:rsidRPr="001D293E">
              <w:rPr>
                <w:rFonts w:ascii="Arial" w:hAnsi="Arial" w:cs="Arial"/>
                <w:sz w:val="16"/>
                <w:szCs w:val="24"/>
              </w:rPr>
              <w:t>wieder</w:t>
            </w:r>
            <w:r>
              <w:rPr>
                <w:rFonts w:ascii="Arial" w:hAnsi="Arial" w:cs="Arial"/>
                <w:sz w:val="16"/>
                <w:szCs w:val="24"/>
              </w:rPr>
              <w:t xml:space="preserve">hergestellt mit </w:t>
            </w:r>
            <w:r>
              <w:rPr>
                <w:rFonts w:ascii="Arial" w:hAnsi="Arial" w:cs="Arial"/>
                <w:sz w:val="16"/>
                <w:szCs w:val="24"/>
              </w:rPr>
              <w:tab/>
              <w:t xml:space="preserve"> </w:t>
            </w:r>
            <w:r>
              <w:rPr>
                <w:rFonts w:ascii="Arial" w:hAnsi="Arial" w:cs="Arial"/>
                <w:sz w:val="16"/>
                <w:szCs w:val="24"/>
              </w:rPr>
              <w:tab/>
              <w:t>Folgeschäden**</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Pr>
                <w:rFonts w:ascii="Arial" w:hAnsi="Arial" w:cs="Arial"/>
                <w:sz w:val="16"/>
                <w:szCs w:val="16"/>
              </w:rPr>
              <w:t>unverändert</w:t>
            </w:r>
          </w:p>
          <w:p w:rsidR="00D70BA6" w:rsidRPr="002B20BD" w:rsidRDefault="00D70BA6" w:rsidP="0075670D">
            <w:pPr>
              <w:tabs>
                <w:tab w:val="left" w:pos="282"/>
              </w:tabs>
              <w:spacing w:after="120"/>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unbekannt</w:t>
            </w:r>
          </w:p>
        </w:tc>
      </w:tr>
      <w:tr w:rsidR="00D70BA6" w:rsidRPr="00BD231E" w:rsidTr="0075670D">
        <w:trPr>
          <w:trHeight w:val="671"/>
        </w:trPr>
        <w:tc>
          <w:tcPr>
            <w:tcW w:w="10632" w:type="dxa"/>
            <w:gridSpan w:val="4"/>
            <w:vAlign w:val="center"/>
          </w:tcPr>
          <w:p w:rsidR="00D70BA6" w:rsidRPr="006F2663" w:rsidRDefault="00D70BA6" w:rsidP="0075670D">
            <w:pPr>
              <w:tabs>
                <w:tab w:val="left" w:pos="252"/>
                <w:tab w:val="left" w:pos="612"/>
              </w:tabs>
              <w:spacing w:before="20"/>
              <w:rPr>
                <w:rFonts w:ascii="Arial" w:hAnsi="Arial" w:cs="Arial"/>
                <w:i/>
                <w:spacing w:val="-2"/>
                <w:sz w:val="16"/>
                <w:szCs w:val="16"/>
              </w:rPr>
            </w:pPr>
            <w:r w:rsidRPr="00EC0ABF">
              <w:rPr>
                <w:rFonts w:ascii="Arial" w:hAnsi="Arial" w:cs="Arial"/>
                <w:i/>
                <w:spacing w:val="-2"/>
                <w:sz w:val="16"/>
                <w:szCs w:val="16"/>
              </w:rPr>
              <w:t>*d.h. ein Ereignis, das ein medizinisches oder chirurgisches  Ei</w:t>
            </w:r>
            <w:r>
              <w:rPr>
                <w:rFonts w:ascii="Arial" w:hAnsi="Arial" w:cs="Arial"/>
                <w:i/>
                <w:spacing w:val="-2"/>
                <w:sz w:val="16"/>
                <w:szCs w:val="16"/>
              </w:rPr>
              <w:t xml:space="preserve">ngreifen erforderlich macht, um </w:t>
            </w:r>
            <w:r w:rsidRPr="00EC0ABF">
              <w:rPr>
                <w:rFonts w:ascii="Arial" w:hAnsi="Arial" w:cs="Arial"/>
                <w:i/>
                <w:spacing w:val="-2"/>
                <w:sz w:val="16"/>
                <w:szCs w:val="16"/>
              </w:rPr>
              <w:t xml:space="preserve">das Eintreten </w:t>
            </w:r>
            <w:r>
              <w:rPr>
                <w:rFonts w:ascii="Arial" w:hAnsi="Arial" w:cs="Arial"/>
                <w:i/>
                <w:spacing w:val="-2"/>
                <w:sz w:val="16"/>
                <w:szCs w:val="16"/>
              </w:rPr>
              <w:t>eines schwerwiegenden Ereignisses</w:t>
            </w:r>
            <w:r w:rsidRPr="00EC0ABF">
              <w:rPr>
                <w:rFonts w:ascii="Arial" w:hAnsi="Arial" w:cs="Arial"/>
                <w:i/>
                <w:spacing w:val="-2"/>
                <w:sz w:val="16"/>
                <w:szCs w:val="16"/>
              </w:rPr>
              <w:t xml:space="preserve"> (stationäre Behandlung, Geburtsfehl</w:t>
            </w:r>
            <w:r>
              <w:rPr>
                <w:rFonts w:ascii="Arial" w:hAnsi="Arial" w:cs="Arial"/>
                <w:i/>
                <w:spacing w:val="-2"/>
                <w:sz w:val="16"/>
                <w:szCs w:val="16"/>
              </w:rPr>
              <w:t>er, lebensbedrohliches Ereignis oder</w:t>
            </w:r>
            <w:r w:rsidRPr="00EC0ABF">
              <w:rPr>
                <w:rFonts w:ascii="Arial" w:hAnsi="Arial" w:cs="Arial"/>
                <w:i/>
                <w:spacing w:val="-2"/>
                <w:sz w:val="16"/>
                <w:szCs w:val="16"/>
              </w:rPr>
              <w:t xml:space="preserve"> Tod)</w:t>
            </w:r>
            <w:r>
              <w:rPr>
                <w:rFonts w:ascii="Arial" w:hAnsi="Arial" w:cs="Arial"/>
                <w:i/>
                <w:spacing w:val="-2"/>
                <w:sz w:val="16"/>
                <w:szCs w:val="16"/>
              </w:rPr>
              <w:t xml:space="preserve"> zu verhindern</w:t>
            </w:r>
          </w:p>
          <w:p w:rsidR="00D70BA6" w:rsidRPr="006F2663" w:rsidRDefault="00D70BA6" w:rsidP="0075670D">
            <w:pPr>
              <w:tabs>
                <w:tab w:val="left" w:pos="282"/>
              </w:tabs>
              <w:rPr>
                <w:rFonts w:ascii="Arial" w:hAnsi="Arial" w:cs="Arial"/>
                <w:sz w:val="24"/>
                <w:szCs w:val="24"/>
              </w:rPr>
            </w:pPr>
            <w:r>
              <w:rPr>
                <w:rFonts w:ascii="Arial" w:hAnsi="Arial" w:cs="Arial"/>
                <w:sz w:val="16"/>
                <w:szCs w:val="16"/>
              </w:rPr>
              <w:t>**</w:t>
            </w:r>
            <w:r w:rsidRPr="00790AFC">
              <w:rPr>
                <w:rFonts w:ascii="Arial" w:hAnsi="Arial" w:cs="Arial"/>
                <w:sz w:val="16"/>
                <w:szCs w:val="16"/>
              </w:rPr>
              <w:t xml:space="preserve">Bitte beschreiben Sie die Art des Folgeschadens: </w:t>
            </w:r>
            <w:r>
              <w:rPr>
                <w:rFonts w:ascii="Arial" w:hAnsi="Arial" w:cs="Arial"/>
                <w:sz w:val="16"/>
                <w:szCs w:val="16"/>
              </w:rPr>
              <w:t>__________________________________________________________________________</w:t>
            </w:r>
          </w:p>
        </w:tc>
      </w:tr>
      <w:tr w:rsidR="00D70BA6" w:rsidRPr="00BD231E" w:rsidTr="0075670D">
        <w:tc>
          <w:tcPr>
            <w:tcW w:w="2127" w:type="dxa"/>
            <w:vAlign w:val="center"/>
          </w:tcPr>
          <w:p w:rsidR="00D70BA6" w:rsidRDefault="00D70BA6" w:rsidP="0075670D">
            <w:pPr>
              <w:rPr>
                <w:rFonts w:ascii="Arial" w:hAnsi="Arial" w:cs="Arial"/>
                <w:b/>
                <w:sz w:val="16"/>
                <w:szCs w:val="16"/>
              </w:rPr>
            </w:pPr>
            <w:r>
              <w:rPr>
                <w:rFonts w:ascii="Arial" w:hAnsi="Arial" w:cs="Arial"/>
                <w:b/>
                <w:sz w:val="16"/>
                <w:szCs w:val="16"/>
              </w:rPr>
              <w:t>Kausalzusammenhang</w:t>
            </w:r>
            <w:r w:rsidRPr="00CE296E">
              <w:rPr>
                <w:rFonts w:ascii="Arial" w:hAnsi="Arial" w:cs="Arial"/>
                <w:b/>
                <w:sz w:val="16"/>
                <w:szCs w:val="16"/>
              </w:rPr>
              <w:t xml:space="preserve"> zu Arzneimittel</w:t>
            </w:r>
            <w:r>
              <w:rPr>
                <w:rFonts w:ascii="Arial" w:hAnsi="Arial" w:cs="Arial"/>
                <w:b/>
                <w:sz w:val="16"/>
                <w:szCs w:val="16"/>
              </w:rPr>
              <w:t>(</w:t>
            </w:r>
            <w:r w:rsidRPr="00CE296E">
              <w:rPr>
                <w:rFonts w:ascii="Arial" w:hAnsi="Arial" w:cs="Arial"/>
                <w:b/>
                <w:sz w:val="16"/>
                <w:szCs w:val="16"/>
              </w:rPr>
              <w:t>n</w:t>
            </w:r>
            <w:r>
              <w:rPr>
                <w:rFonts w:ascii="Arial" w:hAnsi="Arial" w:cs="Arial"/>
                <w:b/>
                <w:sz w:val="16"/>
                <w:szCs w:val="16"/>
              </w:rPr>
              <w:t xml:space="preserve">): </w:t>
            </w:r>
          </w:p>
          <w:p w:rsidR="00D70BA6" w:rsidRPr="006E57AB" w:rsidRDefault="00D70BA6" w:rsidP="0075670D">
            <w:pPr>
              <w:rPr>
                <w:rFonts w:ascii="Arial" w:hAnsi="Arial" w:cs="Arial"/>
                <w:sz w:val="16"/>
                <w:szCs w:val="16"/>
              </w:rPr>
            </w:pPr>
            <w:r w:rsidRPr="006E57AB">
              <w:rPr>
                <w:rFonts w:ascii="Arial" w:hAnsi="Arial" w:cs="Arial"/>
                <w:sz w:val="16"/>
                <w:szCs w:val="16"/>
              </w:rPr>
              <w:t xml:space="preserve">(die in </w:t>
            </w:r>
            <w:r>
              <w:rPr>
                <w:rFonts w:ascii="Arial" w:hAnsi="Arial" w:cs="Arial"/>
                <w:sz w:val="16"/>
                <w:szCs w:val="16"/>
              </w:rPr>
              <w:t xml:space="preserve">Abschnitt </w:t>
            </w:r>
            <w:r w:rsidRPr="006E57AB">
              <w:rPr>
                <w:rFonts w:ascii="Arial" w:hAnsi="Arial" w:cs="Arial"/>
                <w:sz w:val="16"/>
                <w:szCs w:val="16"/>
              </w:rPr>
              <w:t>3.</w:t>
            </w:r>
            <w:r>
              <w:rPr>
                <w:rFonts w:ascii="Arial" w:hAnsi="Arial" w:cs="Arial"/>
                <w:sz w:val="16"/>
                <w:szCs w:val="16"/>
              </w:rPr>
              <w:t xml:space="preserve"> angegeben sind)</w:t>
            </w:r>
          </w:p>
        </w:tc>
        <w:tc>
          <w:tcPr>
            <w:tcW w:w="2835" w:type="dxa"/>
          </w:tcPr>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gesichert</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wahrscheinlich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möglich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unwahrscheinlich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16"/>
                <w:szCs w:val="16"/>
              </w:rPr>
              <w:t xml:space="preserve">  </w:t>
            </w:r>
            <w:r>
              <w:rPr>
                <w:rFonts w:ascii="Arial" w:hAnsi="Arial" w:cs="Arial"/>
                <w:sz w:val="16"/>
                <w:szCs w:val="16"/>
              </w:rPr>
              <w:tab/>
            </w:r>
            <w:r w:rsidRPr="006F2663">
              <w:rPr>
                <w:rFonts w:ascii="Arial" w:hAnsi="Arial" w:cs="Arial"/>
                <w:sz w:val="16"/>
                <w:szCs w:val="16"/>
              </w:rPr>
              <w:t>kein Kausalzusammenhang</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nicht zu beurteilen</w:t>
            </w:r>
          </w:p>
        </w:tc>
        <w:tc>
          <w:tcPr>
            <w:tcW w:w="2835" w:type="dxa"/>
          </w:tcPr>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gesichert</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wahrscheinlich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möglich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unwahrscheinlich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16"/>
                <w:szCs w:val="16"/>
              </w:rPr>
              <w:t xml:space="preserve">  </w:t>
            </w:r>
            <w:r>
              <w:rPr>
                <w:rFonts w:ascii="Arial" w:hAnsi="Arial" w:cs="Arial"/>
                <w:sz w:val="16"/>
                <w:szCs w:val="16"/>
              </w:rPr>
              <w:tab/>
            </w:r>
            <w:r w:rsidRPr="006F2663">
              <w:rPr>
                <w:rFonts w:ascii="Arial" w:hAnsi="Arial" w:cs="Arial"/>
                <w:sz w:val="16"/>
                <w:szCs w:val="16"/>
              </w:rPr>
              <w:t>kein Kausalzusammenhang</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nicht zu beurteilen</w:t>
            </w:r>
          </w:p>
        </w:tc>
        <w:tc>
          <w:tcPr>
            <w:tcW w:w="2835" w:type="dxa"/>
          </w:tcPr>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Pr>
                <w:rFonts w:ascii="Arial" w:hAnsi="Arial" w:cs="Arial"/>
                <w:sz w:val="24"/>
                <w:szCs w:val="24"/>
              </w:rPr>
              <w:tab/>
            </w:r>
            <w:r w:rsidRPr="006F2663">
              <w:rPr>
                <w:rFonts w:ascii="Arial" w:hAnsi="Arial" w:cs="Arial"/>
                <w:sz w:val="16"/>
                <w:szCs w:val="16"/>
              </w:rPr>
              <w:t>gesichert</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wahrscheinlich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möglich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unwahrscheinlich</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16"/>
                <w:szCs w:val="16"/>
              </w:rPr>
              <w:t xml:space="preserve">  </w:t>
            </w:r>
            <w:r>
              <w:rPr>
                <w:rFonts w:ascii="Arial" w:hAnsi="Arial" w:cs="Arial"/>
                <w:sz w:val="16"/>
                <w:szCs w:val="16"/>
              </w:rPr>
              <w:tab/>
            </w:r>
            <w:r w:rsidRPr="006F2663">
              <w:rPr>
                <w:rFonts w:ascii="Arial" w:hAnsi="Arial" w:cs="Arial"/>
                <w:sz w:val="16"/>
                <w:szCs w:val="16"/>
              </w:rPr>
              <w:t>kein Kausalzusammenhang</w:t>
            </w:r>
          </w:p>
          <w:p w:rsidR="00D70BA6" w:rsidRPr="006F2663" w:rsidRDefault="00D70BA6" w:rsidP="0075670D">
            <w:pPr>
              <w:tabs>
                <w:tab w:val="left" w:pos="282"/>
              </w:tabs>
              <w:rPr>
                <w:rFonts w:ascii="Arial" w:hAnsi="Arial" w:cs="Arial"/>
                <w:sz w:val="16"/>
                <w:szCs w:val="16"/>
              </w:rPr>
            </w:pPr>
            <w:r w:rsidRPr="006F2663">
              <w:rPr>
                <w:rFonts w:ascii="Arial" w:hAnsi="Arial" w:cs="Arial"/>
                <w:sz w:val="24"/>
                <w:szCs w:val="24"/>
              </w:rPr>
              <w:sym w:font="Wingdings 2" w:char="F02A"/>
            </w:r>
            <w:r w:rsidRPr="006F2663">
              <w:rPr>
                <w:rFonts w:ascii="Arial" w:hAnsi="Arial" w:cs="Arial"/>
                <w:sz w:val="24"/>
                <w:szCs w:val="24"/>
              </w:rPr>
              <w:t xml:space="preserve"> </w:t>
            </w:r>
            <w:r>
              <w:rPr>
                <w:rFonts w:ascii="Arial" w:hAnsi="Arial" w:cs="Arial"/>
                <w:sz w:val="24"/>
                <w:szCs w:val="24"/>
              </w:rPr>
              <w:tab/>
            </w:r>
            <w:r w:rsidRPr="006F2663">
              <w:rPr>
                <w:rFonts w:ascii="Arial" w:hAnsi="Arial" w:cs="Arial"/>
                <w:sz w:val="16"/>
                <w:szCs w:val="16"/>
              </w:rPr>
              <w:t>nicht zu beurteilen</w:t>
            </w:r>
          </w:p>
        </w:tc>
      </w:tr>
    </w:tbl>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Default="00D70BA6" w:rsidP="00775046">
      <w:pPr>
        <w:rPr>
          <w:rFonts w:ascii="Arial" w:hAnsi="Arial" w:cs="Arial"/>
          <w:sz w:val="8"/>
          <w:szCs w:val="8"/>
        </w:rPr>
      </w:pPr>
    </w:p>
    <w:p w:rsidR="00D70BA6" w:rsidRPr="001B7DE4" w:rsidRDefault="00D70BA6" w:rsidP="00775046">
      <w:pPr>
        <w:rPr>
          <w:rFonts w:ascii="Arial" w:hAnsi="Arial" w:cs="Arial"/>
          <w:sz w:val="8"/>
          <w:szCs w:val="8"/>
        </w:rPr>
      </w:pPr>
    </w:p>
    <w:tbl>
      <w:tblPr>
        <w:tblW w:w="10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6117"/>
      </w:tblGrid>
      <w:tr w:rsidR="00EE7946" w:rsidRPr="00BD231E" w:rsidTr="00915290">
        <w:trPr>
          <w:trHeight w:val="251"/>
        </w:trPr>
        <w:tc>
          <w:tcPr>
            <w:tcW w:w="2127" w:type="dxa"/>
          </w:tcPr>
          <w:p w:rsidR="00EE7946" w:rsidRPr="0075067B" w:rsidRDefault="00EC0ABF" w:rsidP="005556F5">
            <w:pPr>
              <w:rPr>
                <w:rFonts w:ascii="Arial" w:hAnsi="Arial" w:cs="Arial"/>
                <w:sz w:val="16"/>
                <w:szCs w:val="16"/>
              </w:rPr>
            </w:pPr>
            <w:r>
              <w:rPr>
                <w:rFonts w:ascii="Arial" w:hAnsi="Arial" w:cs="Arial"/>
                <w:b/>
                <w:sz w:val="16"/>
                <w:szCs w:val="16"/>
              </w:rPr>
              <w:t>Falls Patient verstorben</w:t>
            </w:r>
            <w:r w:rsidR="00EE7946" w:rsidRPr="0075067B">
              <w:rPr>
                <w:rFonts w:ascii="Arial" w:hAnsi="Arial" w:cs="Arial"/>
                <w:b/>
                <w:sz w:val="16"/>
                <w:szCs w:val="16"/>
              </w:rPr>
              <w:t>:</w:t>
            </w:r>
          </w:p>
        </w:tc>
        <w:tc>
          <w:tcPr>
            <w:tcW w:w="2409" w:type="dxa"/>
          </w:tcPr>
          <w:p w:rsidR="00EE7946" w:rsidRPr="00620712" w:rsidRDefault="00915290" w:rsidP="005556F5">
            <w:pPr>
              <w:rPr>
                <w:rFonts w:ascii="Arial" w:hAnsi="Arial" w:cs="Arial"/>
                <w:b/>
                <w:sz w:val="16"/>
                <w:szCs w:val="16"/>
              </w:rPr>
            </w:pPr>
            <w:r w:rsidRPr="00620712">
              <w:rPr>
                <w:rFonts w:ascii="Arial" w:hAnsi="Arial" w:cs="Arial"/>
                <w:b/>
                <w:sz w:val="16"/>
                <w:szCs w:val="16"/>
              </w:rPr>
              <w:t>Todesdatum:</w:t>
            </w:r>
          </w:p>
        </w:tc>
        <w:tc>
          <w:tcPr>
            <w:tcW w:w="6117" w:type="dxa"/>
          </w:tcPr>
          <w:p w:rsidR="00EE7946" w:rsidRPr="00BD231E" w:rsidRDefault="00915290" w:rsidP="005556F5">
            <w:pPr>
              <w:rPr>
                <w:rFonts w:ascii="Arial" w:hAnsi="Arial" w:cs="Arial"/>
                <w:sz w:val="20"/>
              </w:rPr>
            </w:pPr>
            <w:r w:rsidRPr="00620712">
              <w:rPr>
                <w:rFonts w:ascii="Arial" w:hAnsi="Arial" w:cs="Arial"/>
                <w:b/>
                <w:sz w:val="16"/>
                <w:szCs w:val="16"/>
              </w:rPr>
              <w:t>Todesursache:</w:t>
            </w:r>
          </w:p>
        </w:tc>
      </w:tr>
    </w:tbl>
    <w:p w:rsidR="00EC0ABF" w:rsidRPr="00790DBD" w:rsidRDefault="00EC0ABF" w:rsidP="00EC0ABF">
      <w:pPr>
        <w:pStyle w:val="Heading2"/>
        <w:numPr>
          <w:ilvl w:val="0"/>
          <w:numId w:val="0"/>
        </w:numPr>
        <w:pBdr>
          <w:left w:val="single" w:sz="12" w:space="19" w:color="auto"/>
        </w:pBdr>
        <w:ind w:left="357"/>
        <w:rPr>
          <w:sz w:val="24"/>
          <w:szCs w:val="24"/>
        </w:rPr>
      </w:pPr>
      <w:r>
        <w:rPr>
          <w:sz w:val="24"/>
          <w:szCs w:val="24"/>
        </w:rPr>
        <w:t>3. Verdächtigte(S) ArzneimitteL</w:t>
      </w:r>
    </w:p>
    <w:p w:rsidR="00EC0ABF" w:rsidRPr="001B7DE4" w:rsidRDefault="00EC0ABF" w:rsidP="00EC0ABF">
      <w:pPr>
        <w:rPr>
          <w:rFonts w:ascii="Footlight MT Light" w:hAnsi="Footlight MT Light"/>
          <w:sz w:val="8"/>
          <w:szCs w:val="8"/>
        </w:rPr>
      </w:pPr>
    </w:p>
    <w:tbl>
      <w:tblPr>
        <w:tblpPr w:leftFromText="181" w:rightFromText="181" w:vertAnchor="text" w:horzAnchor="margin" w:tblpXSpec="center" w:tblpY="1"/>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135"/>
        <w:gridCol w:w="850"/>
        <w:gridCol w:w="1417"/>
        <w:gridCol w:w="1417"/>
        <w:gridCol w:w="2703"/>
      </w:tblGrid>
      <w:tr w:rsidR="005F6369" w:rsidTr="00C76A87">
        <w:tc>
          <w:tcPr>
            <w:tcW w:w="3119" w:type="dxa"/>
            <w:tcBorders>
              <w:bottom w:val="single" w:sz="4" w:space="0" w:color="auto"/>
            </w:tcBorders>
            <w:shd w:val="clear" w:color="auto" w:fill="auto"/>
          </w:tcPr>
          <w:p w:rsidR="005F6369" w:rsidRPr="00790DBD" w:rsidRDefault="005F6369" w:rsidP="00D05053">
            <w:pPr>
              <w:jc w:val="center"/>
              <w:rPr>
                <w:rFonts w:ascii="Arial" w:hAnsi="Arial"/>
                <w:sz w:val="20"/>
              </w:rPr>
            </w:pPr>
            <w:r w:rsidRPr="000520EE">
              <w:rPr>
                <w:rFonts w:ascii="Arial" w:hAnsi="Arial"/>
                <w:b/>
                <w:sz w:val="20"/>
                <w:u w:val="single"/>
              </w:rPr>
              <w:t>Verdächtigte(s)</w:t>
            </w:r>
            <w:r w:rsidRPr="00657922">
              <w:rPr>
                <w:rFonts w:ascii="Arial" w:hAnsi="Arial"/>
                <w:b/>
                <w:sz w:val="20"/>
              </w:rPr>
              <w:t xml:space="preserve"> Arzneimittel</w:t>
            </w:r>
            <w:r>
              <w:rPr>
                <w:rFonts w:ascii="Arial" w:hAnsi="Arial"/>
                <w:b/>
                <w:sz w:val="20"/>
              </w:rPr>
              <w:t xml:space="preserve">  </w:t>
            </w:r>
          </w:p>
          <w:p w:rsidR="005F6369" w:rsidRPr="00790DBD" w:rsidRDefault="005F6369" w:rsidP="00D05053">
            <w:pPr>
              <w:jc w:val="center"/>
              <w:rPr>
                <w:rFonts w:ascii="Arial" w:hAnsi="Arial"/>
                <w:sz w:val="16"/>
              </w:rPr>
            </w:pPr>
            <w:r w:rsidRPr="00790DBD">
              <w:rPr>
                <w:rFonts w:ascii="Arial" w:hAnsi="Arial"/>
                <w:sz w:val="16"/>
              </w:rPr>
              <w:t>wenn bekannt Chargen-Nr.</w:t>
            </w:r>
          </w:p>
        </w:tc>
        <w:tc>
          <w:tcPr>
            <w:tcW w:w="1135" w:type="dxa"/>
            <w:tcBorders>
              <w:bottom w:val="single" w:sz="4" w:space="0" w:color="auto"/>
            </w:tcBorders>
            <w:shd w:val="clear" w:color="auto" w:fill="auto"/>
          </w:tcPr>
          <w:p w:rsidR="005F6369" w:rsidRDefault="005F6369" w:rsidP="00D05053">
            <w:pPr>
              <w:jc w:val="center"/>
              <w:rPr>
                <w:rFonts w:ascii="Arial" w:hAnsi="Arial"/>
                <w:sz w:val="18"/>
              </w:rPr>
            </w:pPr>
            <w:r>
              <w:rPr>
                <w:rFonts w:ascii="Arial" w:hAnsi="Arial"/>
                <w:b/>
                <w:sz w:val="18"/>
              </w:rPr>
              <w:t>Tagesdosis</w:t>
            </w:r>
          </w:p>
          <w:p w:rsidR="005F6369" w:rsidRDefault="005F6369" w:rsidP="00D05053">
            <w:pPr>
              <w:jc w:val="center"/>
              <w:rPr>
                <w:rFonts w:ascii="Arial" w:hAnsi="Arial"/>
                <w:sz w:val="18"/>
              </w:rPr>
            </w:pPr>
            <w:r>
              <w:rPr>
                <w:rFonts w:ascii="Arial" w:hAnsi="Arial"/>
                <w:sz w:val="18"/>
              </w:rPr>
              <w:t>mg/Tag</w:t>
            </w:r>
          </w:p>
        </w:tc>
        <w:tc>
          <w:tcPr>
            <w:tcW w:w="850" w:type="dxa"/>
            <w:tcBorders>
              <w:bottom w:val="single" w:sz="4" w:space="0" w:color="auto"/>
            </w:tcBorders>
            <w:shd w:val="clear" w:color="auto" w:fill="auto"/>
          </w:tcPr>
          <w:p w:rsidR="005F6369" w:rsidRDefault="005F6369" w:rsidP="00D05053">
            <w:pPr>
              <w:jc w:val="center"/>
              <w:rPr>
                <w:rFonts w:ascii="Arial" w:hAnsi="Arial"/>
                <w:b/>
                <w:sz w:val="18"/>
              </w:rPr>
            </w:pPr>
            <w:proofErr w:type="spellStart"/>
            <w:r>
              <w:rPr>
                <w:rFonts w:ascii="Arial" w:hAnsi="Arial"/>
                <w:b/>
                <w:sz w:val="18"/>
              </w:rPr>
              <w:t>Applik</w:t>
            </w:r>
            <w:proofErr w:type="spellEnd"/>
            <w:r>
              <w:rPr>
                <w:rFonts w:ascii="Arial" w:hAnsi="Arial"/>
                <w:b/>
                <w:sz w:val="18"/>
              </w:rPr>
              <w:t>.-</w:t>
            </w:r>
          </w:p>
          <w:p w:rsidR="005F6369" w:rsidRDefault="005F6369" w:rsidP="00D05053">
            <w:pPr>
              <w:jc w:val="center"/>
              <w:rPr>
                <w:rFonts w:ascii="Arial" w:hAnsi="Arial"/>
                <w:b/>
                <w:sz w:val="18"/>
              </w:rPr>
            </w:pPr>
            <w:proofErr w:type="spellStart"/>
            <w:r>
              <w:rPr>
                <w:rFonts w:ascii="Arial" w:hAnsi="Arial"/>
                <w:b/>
                <w:sz w:val="18"/>
              </w:rPr>
              <w:t>art</w:t>
            </w:r>
            <w:proofErr w:type="spellEnd"/>
          </w:p>
        </w:tc>
        <w:tc>
          <w:tcPr>
            <w:tcW w:w="1417" w:type="dxa"/>
            <w:tcBorders>
              <w:bottom w:val="single" w:sz="4" w:space="0" w:color="auto"/>
            </w:tcBorders>
            <w:shd w:val="clear" w:color="auto" w:fill="auto"/>
          </w:tcPr>
          <w:p w:rsidR="005F6369" w:rsidRDefault="005F6369" w:rsidP="00D05053">
            <w:pPr>
              <w:jc w:val="center"/>
              <w:rPr>
                <w:rFonts w:ascii="Arial" w:hAnsi="Arial"/>
                <w:sz w:val="18"/>
              </w:rPr>
            </w:pPr>
            <w:r>
              <w:rPr>
                <w:rFonts w:ascii="Arial" w:hAnsi="Arial"/>
                <w:b/>
                <w:sz w:val="18"/>
              </w:rPr>
              <w:t>Beginn</w:t>
            </w:r>
          </w:p>
          <w:p w:rsidR="005F6369" w:rsidRDefault="005F6369" w:rsidP="00D05053">
            <w:pPr>
              <w:jc w:val="center"/>
              <w:rPr>
                <w:rFonts w:ascii="Arial" w:hAnsi="Arial"/>
                <w:sz w:val="18"/>
              </w:rPr>
            </w:pPr>
            <w:r>
              <w:rPr>
                <w:rFonts w:ascii="Arial" w:hAnsi="Arial"/>
                <w:sz w:val="18"/>
              </w:rPr>
              <w:t>Tag Monat Jahr</w:t>
            </w:r>
          </w:p>
        </w:tc>
        <w:tc>
          <w:tcPr>
            <w:tcW w:w="1417" w:type="dxa"/>
            <w:tcBorders>
              <w:bottom w:val="single" w:sz="4" w:space="0" w:color="auto"/>
            </w:tcBorders>
            <w:shd w:val="clear" w:color="auto" w:fill="auto"/>
          </w:tcPr>
          <w:p w:rsidR="005F6369" w:rsidRDefault="005F6369" w:rsidP="00D05053">
            <w:pPr>
              <w:jc w:val="center"/>
              <w:rPr>
                <w:rFonts w:ascii="Arial" w:hAnsi="Arial"/>
                <w:sz w:val="18"/>
              </w:rPr>
            </w:pPr>
            <w:r>
              <w:rPr>
                <w:rFonts w:ascii="Arial" w:hAnsi="Arial"/>
                <w:b/>
                <w:sz w:val="18"/>
              </w:rPr>
              <w:t>Ende</w:t>
            </w:r>
          </w:p>
          <w:p w:rsidR="005F6369" w:rsidRDefault="005F6369" w:rsidP="00D05053">
            <w:pPr>
              <w:jc w:val="center"/>
              <w:rPr>
                <w:rFonts w:ascii="Arial" w:hAnsi="Arial"/>
                <w:sz w:val="18"/>
              </w:rPr>
            </w:pPr>
            <w:r>
              <w:rPr>
                <w:rFonts w:ascii="Arial" w:hAnsi="Arial"/>
                <w:sz w:val="18"/>
              </w:rPr>
              <w:t>Tag Monat Jahr</w:t>
            </w:r>
          </w:p>
        </w:tc>
        <w:tc>
          <w:tcPr>
            <w:tcW w:w="2703" w:type="dxa"/>
            <w:tcBorders>
              <w:bottom w:val="single" w:sz="4" w:space="0" w:color="auto"/>
            </w:tcBorders>
            <w:shd w:val="clear" w:color="auto" w:fill="auto"/>
          </w:tcPr>
          <w:p w:rsidR="005F6369" w:rsidRPr="000520EE" w:rsidRDefault="005F6369" w:rsidP="00D05053">
            <w:pPr>
              <w:spacing w:before="80"/>
              <w:jc w:val="center"/>
              <w:rPr>
                <w:rFonts w:ascii="Arial" w:hAnsi="Arial"/>
                <w:b/>
                <w:sz w:val="20"/>
              </w:rPr>
            </w:pPr>
            <w:r w:rsidRPr="000520EE">
              <w:rPr>
                <w:rFonts w:ascii="Arial" w:hAnsi="Arial"/>
                <w:b/>
                <w:sz w:val="20"/>
              </w:rPr>
              <w:t>Indikation</w:t>
            </w:r>
          </w:p>
        </w:tc>
      </w:tr>
      <w:tr w:rsidR="005F6369" w:rsidTr="00237838">
        <w:trPr>
          <w:trHeight w:hRule="exact" w:val="548"/>
        </w:trPr>
        <w:tc>
          <w:tcPr>
            <w:tcW w:w="3119" w:type="dxa"/>
            <w:shd w:val="clear" w:color="auto" w:fill="FFFFFF"/>
            <w:vAlign w:val="center"/>
          </w:tcPr>
          <w:p w:rsidR="005F6369" w:rsidRDefault="005F6369" w:rsidP="00237838">
            <w:pPr>
              <w:rPr>
                <w:rFonts w:ascii="Arial" w:hAnsi="Arial"/>
              </w:rPr>
            </w:pPr>
          </w:p>
        </w:tc>
        <w:tc>
          <w:tcPr>
            <w:tcW w:w="1135" w:type="dxa"/>
            <w:shd w:val="clear" w:color="auto" w:fill="auto"/>
          </w:tcPr>
          <w:p w:rsidR="005F6369" w:rsidRDefault="005F6369" w:rsidP="00D05053">
            <w:pPr>
              <w:rPr>
                <w:rFonts w:ascii="Arial" w:hAnsi="Arial"/>
              </w:rPr>
            </w:pPr>
          </w:p>
        </w:tc>
        <w:tc>
          <w:tcPr>
            <w:tcW w:w="850" w:type="dxa"/>
            <w:shd w:val="clear" w:color="auto" w:fill="auto"/>
          </w:tcPr>
          <w:p w:rsidR="005F6369" w:rsidRDefault="005F6369" w:rsidP="00D05053">
            <w:pPr>
              <w:rPr>
                <w:rFonts w:ascii="Arial" w:hAnsi="Arial"/>
              </w:rPr>
            </w:pPr>
          </w:p>
        </w:tc>
        <w:tc>
          <w:tcPr>
            <w:tcW w:w="1417" w:type="dxa"/>
            <w:shd w:val="clear" w:color="auto" w:fill="auto"/>
          </w:tcPr>
          <w:p w:rsidR="005F6369" w:rsidRDefault="005F6369" w:rsidP="00D05053">
            <w:pPr>
              <w:rPr>
                <w:rFonts w:ascii="Arial" w:hAnsi="Arial"/>
              </w:rPr>
            </w:pPr>
          </w:p>
        </w:tc>
        <w:tc>
          <w:tcPr>
            <w:tcW w:w="1417" w:type="dxa"/>
            <w:shd w:val="clear" w:color="auto" w:fill="auto"/>
          </w:tcPr>
          <w:p w:rsidR="005F6369" w:rsidRDefault="005F6369" w:rsidP="00D05053">
            <w:pPr>
              <w:rPr>
                <w:rFonts w:ascii="Arial" w:hAnsi="Arial"/>
              </w:rPr>
            </w:pPr>
          </w:p>
        </w:tc>
        <w:tc>
          <w:tcPr>
            <w:tcW w:w="2703" w:type="dxa"/>
            <w:shd w:val="clear" w:color="auto" w:fill="auto"/>
          </w:tcPr>
          <w:p w:rsidR="005F6369" w:rsidRDefault="005F6369" w:rsidP="00D05053">
            <w:pPr>
              <w:rPr>
                <w:rFonts w:ascii="Arial" w:hAnsi="Arial"/>
              </w:rPr>
            </w:pPr>
          </w:p>
        </w:tc>
      </w:tr>
      <w:tr w:rsidR="005F6369" w:rsidTr="00E53F93">
        <w:trPr>
          <w:trHeight w:val="486"/>
        </w:trPr>
        <w:tc>
          <w:tcPr>
            <w:tcW w:w="3119" w:type="dxa"/>
            <w:shd w:val="clear" w:color="auto" w:fill="FFFFFF"/>
          </w:tcPr>
          <w:p w:rsidR="005F6369" w:rsidRDefault="005F6369" w:rsidP="00D05053">
            <w:pPr>
              <w:rPr>
                <w:rFonts w:ascii="Arial" w:hAnsi="Arial"/>
              </w:rPr>
            </w:pPr>
          </w:p>
        </w:tc>
        <w:tc>
          <w:tcPr>
            <w:tcW w:w="1135" w:type="dxa"/>
            <w:shd w:val="clear" w:color="auto" w:fill="auto"/>
          </w:tcPr>
          <w:p w:rsidR="005F6369" w:rsidRDefault="005F6369" w:rsidP="00D05053">
            <w:pPr>
              <w:rPr>
                <w:rFonts w:ascii="Arial" w:hAnsi="Arial"/>
              </w:rPr>
            </w:pPr>
          </w:p>
        </w:tc>
        <w:tc>
          <w:tcPr>
            <w:tcW w:w="850" w:type="dxa"/>
            <w:shd w:val="clear" w:color="auto" w:fill="auto"/>
          </w:tcPr>
          <w:p w:rsidR="005F6369" w:rsidRDefault="005F6369" w:rsidP="00D05053">
            <w:pPr>
              <w:rPr>
                <w:rFonts w:ascii="Arial" w:hAnsi="Arial"/>
              </w:rPr>
            </w:pPr>
          </w:p>
        </w:tc>
        <w:tc>
          <w:tcPr>
            <w:tcW w:w="1417" w:type="dxa"/>
            <w:shd w:val="clear" w:color="auto" w:fill="auto"/>
          </w:tcPr>
          <w:p w:rsidR="005F6369" w:rsidRDefault="005F6369" w:rsidP="00D05053">
            <w:pPr>
              <w:rPr>
                <w:rFonts w:ascii="Arial" w:hAnsi="Arial"/>
              </w:rPr>
            </w:pPr>
          </w:p>
        </w:tc>
        <w:tc>
          <w:tcPr>
            <w:tcW w:w="1417" w:type="dxa"/>
            <w:shd w:val="clear" w:color="auto" w:fill="auto"/>
          </w:tcPr>
          <w:p w:rsidR="005F6369" w:rsidRDefault="005F6369" w:rsidP="00D05053">
            <w:pPr>
              <w:rPr>
                <w:rFonts w:ascii="Arial" w:hAnsi="Arial"/>
              </w:rPr>
            </w:pPr>
          </w:p>
        </w:tc>
        <w:tc>
          <w:tcPr>
            <w:tcW w:w="2703" w:type="dxa"/>
            <w:shd w:val="clear" w:color="auto" w:fill="auto"/>
          </w:tcPr>
          <w:p w:rsidR="005F6369" w:rsidRDefault="005F6369" w:rsidP="00D05053">
            <w:pPr>
              <w:rPr>
                <w:rFonts w:ascii="Arial" w:hAnsi="Arial"/>
              </w:rPr>
            </w:pPr>
          </w:p>
        </w:tc>
      </w:tr>
      <w:tr w:rsidR="005F6369" w:rsidTr="00E53F93">
        <w:trPr>
          <w:trHeight w:hRule="exact" w:val="364"/>
        </w:trPr>
        <w:tc>
          <w:tcPr>
            <w:tcW w:w="3119" w:type="dxa"/>
            <w:shd w:val="clear" w:color="auto" w:fill="FFFFFF"/>
          </w:tcPr>
          <w:p w:rsidR="005F6369" w:rsidRDefault="005F6369" w:rsidP="00D05053">
            <w:pPr>
              <w:rPr>
                <w:rFonts w:ascii="Arial" w:hAnsi="Arial"/>
              </w:rPr>
            </w:pPr>
          </w:p>
        </w:tc>
        <w:tc>
          <w:tcPr>
            <w:tcW w:w="1135" w:type="dxa"/>
            <w:shd w:val="clear" w:color="auto" w:fill="auto"/>
          </w:tcPr>
          <w:p w:rsidR="005F6369" w:rsidRDefault="005F6369" w:rsidP="00D05053">
            <w:pPr>
              <w:rPr>
                <w:rFonts w:ascii="Arial" w:hAnsi="Arial"/>
              </w:rPr>
            </w:pPr>
          </w:p>
        </w:tc>
        <w:tc>
          <w:tcPr>
            <w:tcW w:w="850" w:type="dxa"/>
            <w:shd w:val="clear" w:color="auto" w:fill="auto"/>
          </w:tcPr>
          <w:p w:rsidR="005F6369" w:rsidRDefault="005F6369" w:rsidP="00D05053">
            <w:pPr>
              <w:rPr>
                <w:rFonts w:ascii="Arial" w:hAnsi="Arial"/>
              </w:rPr>
            </w:pPr>
          </w:p>
        </w:tc>
        <w:tc>
          <w:tcPr>
            <w:tcW w:w="1417" w:type="dxa"/>
            <w:shd w:val="clear" w:color="auto" w:fill="auto"/>
          </w:tcPr>
          <w:p w:rsidR="005F6369" w:rsidRDefault="005F6369" w:rsidP="00D05053">
            <w:pPr>
              <w:rPr>
                <w:rFonts w:ascii="Arial" w:hAnsi="Arial"/>
              </w:rPr>
            </w:pPr>
          </w:p>
        </w:tc>
        <w:tc>
          <w:tcPr>
            <w:tcW w:w="1417" w:type="dxa"/>
            <w:shd w:val="clear" w:color="auto" w:fill="auto"/>
          </w:tcPr>
          <w:p w:rsidR="005F6369" w:rsidRDefault="005F6369" w:rsidP="00D05053">
            <w:pPr>
              <w:rPr>
                <w:rFonts w:ascii="Arial" w:hAnsi="Arial"/>
              </w:rPr>
            </w:pPr>
          </w:p>
        </w:tc>
        <w:tc>
          <w:tcPr>
            <w:tcW w:w="2703" w:type="dxa"/>
            <w:shd w:val="clear" w:color="auto" w:fill="auto"/>
          </w:tcPr>
          <w:p w:rsidR="005F6369" w:rsidRDefault="005F6369" w:rsidP="00D05053">
            <w:pPr>
              <w:rPr>
                <w:rFonts w:ascii="Arial" w:hAnsi="Arial"/>
              </w:rPr>
            </w:pPr>
          </w:p>
        </w:tc>
      </w:tr>
    </w:tbl>
    <w:p w:rsidR="005F6369" w:rsidRDefault="005F6369" w:rsidP="005F6369">
      <w:pPr>
        <w:rPr>
          <w:rFonts w:ascii="Footlight MT Light" w:hAnsi="Footlight MT Light"/>
          <w:sz w:val="8"/>
        </w:rPr>
      </w:pPr>
    </w:p>
    <w:p w:rsidR="00FC30BA" w:rsidRDefault="00FC30BA" w:rsidP="00FC30BA">
      <w:pPr>
        <w:jc w:val="center"/>
        <w:rPr>
          <w:rFonts w:ascii="Arial" w:hAnsi="Arial" w:cs="Arial"/>
          <w:b/>
          <w:sz w:val="20"/>
        </w:rPr>
      </w:pPr>
      <w:r>
        <w:rPr>
          <w:rFonts w:ascii="Arial" w:hAnsi="Arial" w:cs="Arial"/>
          <w:b/>
          <w:szCs w:val="22"/>
        </w:rPr>
        <w:br w:type="page"/>
      </w:r>
    </w:p>
    <w:p w:rsidR="00FC30BA" w:rsidRDefault="00FC30BA" w:rsidP="00FC30BA">
      <w:pPr>
        <w:jc w:val="center"/>
        <w:rPr>
          <w:rFonts w:ascii="Arial" w:hAnsi="Arial" w:cs="Arial"/>
          <w:b/>
          <w:sz w:val="20"/>
        </w:rPr>
      </w:pPr>
    </w:p>
    <w:p w:rsidR="00FC30BA" w:rsidRDefault="00FC30BA" w:rsidP="00FC30BA">
      <w:pPr>
        <w:jc w:val="center"/>
        <w:rPr>
          <w:rFonts w:ascii="Arial" w:hAnsi="Arial" w:cs="Arial"/>
          <w:b/>
          <w:sz w:val="20"/>
        </w:rPr>
      </w:pPr>
    </w:p>
    <w:p w:rsidR="006E5E59" w:rsidRPr="005C43FA" w:rsidRDefault="006E5E59" w:rsidP="00FC30BA">
      <w:pPr>
        <w:rPr>
          <w:rFonts w:ascii="Arial" w:hAnsi="Arial" w:cs="Arial"/>
          <w:i/>
          <w:sz w:val="16"/>
          <w:szCs w:val="16"/>
        </w:rPr>
      </w:pPr>
    </w:p>
    <w:p w:rsidR="00601E65" w:rsidRPr="00EE266F" w:rsidRDefault="00601E65" w:rsidP="00CB75B4">
      <w:pPr>
        <w:rPr>
          <w:rFonts w:ascii="Arial" w:hAnsi="Arial"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A77D1" w:rsidRPr="00BD231E" w:rsidTr="00033680">
        <w:tc>
          <w:tcPr>
            <w:tcW w:w="10632" w:type="dxa"/>
            <w:shd w:val="pct10" w:color="auto" w:fill="auto"/>
          </w:tcPr>
          <w:p w:rsidR="00FA77D1" w:rsidRPr="00BD231E" w:rsidRDefault="00FA77D1">
            <w:pPr>
              <w:rPr>
                <w:rFonts w:ascii="Footlight MT Light" w:hAnsi="Footlight MT Light"/>
                <w:szCs w:val="22"/>
              </w:rPr>
            </w:pPr>
            <w:r w:rsidRPr="00BD231E">
              <w:rPr>
                <w:rFonts w:ascii="Arial" w:hAnsi="Arial"/>
                <w:b/>
                <w:sz w:val="20"/>
              </w:rPr>
              <w:t>Maßnahmen in Bezug auf die verdächtig</w:t>
            </w:r>
            <w:r w:rsidR="00EF6DEA">
              <w:rPr>
                <w:rFonts w:ascii="Arial" w:hAnsi="Arial"/>
                <w:b/>
                <w:sz w:val="20"/>
              </w:rPr>
              <w:t>t</w:t>
            </w:r>
            <w:r w:rsidRPr="00BD231E">
              <w:rPr>
                <w:rFonts w:ascii="Arial" w:hAnsi="Arial"/>
                <w:b/>
                <w:sz w:val="20"/>
              </w:rPr>
              <w:t>en Arzneimittel</w:t>
            </w:r>
            <w:r w:rsidR="00EF6DEA">
              <w:rPr>
                <w:rFonts w:ascii="Arial" w:hAnsi="Arial"/>
                <w:b/>
                <w:sz w:val="20"/>
              </w:rPr>
              <w:t xml:space="preserve"> und </w:t>
            </w:r>
            <w:r w:rsidR="00EC2DCF" w:rsidRPr="00BD231E">
              <w:rPr>
                <w:rFonts w:ascii="Arial" w:hAnsi="Arial"/>
                <w:b/>
                <w:sz w:val="20"/>
              </w:rPr>
              <w:t>Einfluss auf die unerwünschten Ereignisse</w:t>
            </w:r>
            <w:r w:rsidR="009805A9">
              <w:rPr>
                <w:rFonts w:ascii="Arial" w:hAnsi="Arial"/>
                <w:b/>
                <w:sz w:val="20"/>
              </w:rPr>
              <w:t xml:space="preserve"> (UE)</w:t>
            </w:r>
            <w:r w:rsidR="00EC2DCF" w:rsidRPr="00BD231E">
              <w:rPr>
                <w:rFonts w:ascii="Arial" w:hAnsi="Arial"/>
                <w:b/>
                <w:sz w:val="20"/>
              </w:rPr>
              <w:t>:</w:t>
            </w:r>
          </w:p>
        </w:tc>
      </w:tr>
      <w:tr w:rsidR="00FA77D1" w:rsidRPr="00BD231E" w:rsidTr="00712F70">
        <w:tc>
          <w:tcPr>
            <w:tcW w:w="10632" w:type="dxa"/>
            <w:vAlign w:val="center"/>
          </w:tcPr>
          <w:p w:rsidR="00F260AA" w:rsidRDefault="00712F70" w:rsidP="00D62BBD">
            <w:pPr>
              <w:tabs>
                <w:tab w:val="left" w:pos="4570"/>
              </w:tabs>
              <w:spacing w:before="120" w:line="360" w:lineRule="auto"/>
              <w:rPr>
                <w:rFonts w:ascii="Arial" w:hAnsi="Arial" w:cs="Arial"/>
                <w:sz w:val="18"/>
                <w:szCs w:val="18"/>
              </w:rPr>
            </w:pPr>
            <w:r w:rsidRPr="006F2663">
              <w:rPr>
                <w:rFonts w:ascii="Arial" w:hAnsi="Arial" w:cs="Arial"/>
                <w:sz w:val="24"/>
                <w:szCs w:val="24"/>
              </w:rPr>
              <w:sym w:font="Wingdings 2" w:char="F02A"/>
            </w:r>
            <w:r>
              <w:rPr>
                <w:rFonts w:ascii="Arial" w:hAnsi="Arial" w:cs="Arial"/>
                <w:sz w:val="24"/>
                <w:szCs w:val="24"/>
              </w:rPr>
              <w:t xml:space="preserve"> </w:t>
            </w:r>
            <w:r w:rsidR="00FA77D1" w:rsidRPr="00712F70">
              <w:rPr>
                <w:rFonts w:ascii="Arial" w:hAnsi="Arial" w:cs="Arial"/>
                <w:sz w:val="18"/>
                <w:szCs w:val="18"/>
              </w:rPr>
              <w:t>Arzneimittel wurde</w:t>
            </w:r>
            <w:r w:rsidR="00EC2DCF" w:rsidRPr="00712F70">
              <w:rPr>
                <w:rFonts w:ascii="Arial" w:hAnsi="Arial" w:cs="Arial"/>
                <w:sz w:val="18"/>
                <w:szCs w:val="18"/>
              </w:rPr>
              <w:t>(n)</w:t>
            </w:r>
            <w:r w:rsidR="00FA77D1" w:rsidRPr="00712F70">
              <w:rPr>
                <w:rFonts w:ascii="Arial" w:hAnsi="Arial" w:cs="Arial"/>
                <w:sz w:val="18"/>
                <w:szCs w:val="18"/>
              </w:rPr>
              <w:t xml:space="preserve"> fortgesetzt</w:t>
            </w:r>
            <w:r w:rsidR="009A7204" w:rsidRPr="00712F70">
              <w:rPr>
                <w:rFonts w:ascii="Arial" w:hAnsi="Arial" w:cs="Arial"/>
                <w:sz w:val="18"/>
                <w:szCs w:val="18"/>
              </w:rPr>
              <w:t xml:space="preserve">     </w:t>
            </w:r>
            <w:r>
              <w:rPr>
                <w:rFonts w:ascii="Arial" w:hAnsi="Arial" w:cs="Arial"/>
                <w:sz w:val="18"/>
                <w:szCs w:val="18"/>
              </w:rPr>
              <w:t xml:space="preserve">     </w:t>
            </w:r>
            <w:r w:rsidR="00637CA5" w:rsidRPr="00712F70">
              <w:rPr>
                <w:rFonts w:ascii="Arial" w:hAnsi="Arial" w:cs="Arial"/>
                <w:sz w:val="18"/>
                <w:szCs w:val="18"/>
              </w:rPr>
              <w:t xml:space="preserve"> </w:t>
            </w:r>
            <w:r w:rsidR="00D62BBD">
              <w:rPr>
                <w:rFonts w:ascii="Arial" w:hAnsi="Arial" w:cs="Arial"/>
                <w:sz w:val="18"/>
                <w:szCs w:val="18"/>
              </w:rPr>
              <w:tab/>
            </w:r>
            <w:r w:rsidR="00F260AA" w:rsidRPr="006F2663">
              <w:rPr>
                <w:rFonts w:ascii="Arial" w:hAnsi="Arial" w:cs="Arial"/>
                <w:sz w:val="24"/>
                <w:szCs w:val="24"/>
              </w:rPr>
              <w:sym w:font="Wingdings 2" w:char="F02A"/>
            </w:r>
            <w:r w:rsidR="00F260AA">
              <w:rPr>
                <w:rFonts w:ascii="Arial" w:hAnsi="Arial" w:cs="Arial"/>
                <w:sz w:val="24"/>
                <w:szCs w:val="24"/>
              </w:rPr>
              <w:t xml:space="preserve"> </w:t>
            </w:r>
            <w:r w:rsidR="00F260AA" w:rsidRPr="00712F70">
              <w:rPr>
                <w:rFonts w:ascii="Arial" w:hAnsi="Arial" w:cs="Arial"/>
                <w:sz w:val="18"/>
                <w:szCs w:val="18"/>
              </w:rPr>
              <w:t>Besserung</w:t>
            </w:r>
            <w:r w:rsidR="00F260AA">
              <w:rPr>
                <w:rFonts w:ascii="Arial" w:hAnsi="Arial" w:cs="Arial"/>
                <w:sz w:val="18"/>
                <w:szCs w:val="18"/>
              </w:rPr>
              <w:t xml:space="preserve"> des/der UE</w:t>
            </w:r>
            <w:r w:rsidR="00F260AA" w:rsidRPr="00712F70">
              <w:rPr>
                <w:rFonts w:ascii="Arial" w:hAnsi="Arial" w:cs="Arial"/>
                <w:sz w:val="18"/>
                <w:szCs w:val="18"/>
              </w:rPr>
              <w:t xml:space="preserve"> nach Absetzen            </w:t>
            </w:r>
          </w:p>
          <w:p w:rsidR="00D62BBD" w:rsidRDefault="00F260AA" w:rsidP="00D62BBD">
            <w:pPr>
              <w:tabs>
                <w:tab w:val="left" w:pos="4570"/>
              </w:tabs>
              <w:spacing w:line="360" w:lineRule="auto"/>
              <w:rPr>
                <w:rFonts w:ascii="Arial" w:hAnsi="Arial" w:cs="Arial"/>
                <w:sz w:val="18"/>
                <w:szCs w:val="18"/>
              </w:rPr>
            </w:pPr>
            <w:r w:rsidRPr="006F2663">
              <w:rPr>
                <w:rFonts w:ascii="Arial" w:hAnsi="Arial" w:cs="Arial"/>
                <w:sz w:val="24"/>
                <w:szCs w:val="24"/>
              </w:rPr>
              <w:sym w:font="Wingdings 2" w:char="F02A"/>
            </w:r>
            <w:r>
              <w:rPr>
                <w:rFonts w:ascii="Arial" w:hAnsi="Arial" w:cs="Arial"/>
                <w:sz w:val="24"/>
                <w:szCs w:val="24"/>
              </w:rPr>
              <w:t xml:space="preserve"> </w:t>
            </w:r>
            <w:r w:rsidRPr="00712F70">
              <w:rPr>
                <w:rFonts w:ascii="Arial" w:hAnsi="Arial" w:cs="Arial"/>
                <w:sz w:val="18"/>
                <w:szCs w:val="18"/>
              </w:rPr>
              <w:t>Arzneimittel wurde(n)</w:t>
            </w:r>
            <w:r>
              <w:rPr>
                <w:rFonts w:ascii="Arial" w:hAnsi="Arial" w:cs="Arial"/>
                <w:sz w:val="18"/>
                <w:szCs w:val="18"/>
              </w:rPr>
              <w:t xml:space="preserve"> abgesetzt</w:t>
            </w:r>
            <w:r w:rsidR="00D62BBD">
              <w:rPr>
                <w:rFonts w:ascii="Arial" w:hAnsi="Arial" w:cs="Arial"/>
                <w:sz w:val="18"/>
                <w:szCs w:val="18"/>
              </w:rPr>
              <w:tab/>
            </w:r>
            <w:r w:rsidR="00D62BBD" w:rsidRPr="006F2663">
              <w:rPr>
                <w:rFonts w:ascii="Arial" w:hAnsi="Arial" w:cs="Arial"/>
                <w:sz w:val="24"/>
                <w:szCs w:val="24"/>
              </w:rPr>
              <w:sym w:font="Wingdings 2" w:char="F02A"/>
            </w:r>
            <w:r w:rsidR="00D62BBD">
              <w:rPr>
                <w:rFonts w:ascii="Arial" w:hAnsi="Arial" w:cs="Arial"/>
                <w:sz w:val="24"/>
                <w:szCs w:val="24"/>
              </w:rPr>
              <w:t xml:space="preserve"> </w:t>
            </w:r>
            <w:r w:rsidR="00D62BBD" w:rsidRPr="00712F70">
              <w:rPr>
                <w:rFonts w:ascii="Arial" w:hAnsi="Arial" w:cs="Arial"/>
                <w:sz w:val="18"/>
                <w:szCs w:val="18"/>
              </w:rPr>
              <w:t>Keine Besserung</w:t>
            </w:r>
            <w:r w:rsidR="00D62BBD">
              <w:rPr>
                <w:rFonts w:ascii="Arial" w:hAnsi="Arial" w:cs="Arial"/>
                <w:sz w:val="18"/>
                <w:szCs w:val="18"/>
              </w:rPr>
              <w:t xml:space="preserve"> des/der UE</w:t>
            </w:r>
            <w:r w:rsidR="00D62BBD" w:rsidRPr="00712F70">
              <w:rPr>
                <w:rFonts w:ascii="Arial" w:hAnsi="Arial" w:cs="Arial"/>
                <w:sz w:val="18"/>
                <w:szCs w:val="18"/>
              </w:rPr>
              <w:t xml:space="preserve"> nach Absetzen</w:t>
            </w:r>
          </w:p>
          <w:p w:rsidR="00033680" w:rsidRPr="00712F70" w:rsidRDefault="00F260AA" w:rsidP="00D62BBD">
            <w:pPr>
              <w:tabs>
                <w:tab w:val="left" w:pos="4570"/>
              </w:tabs>
              <w:spacing w:line="360" w:lineRule="auto"/>
              <w:rPr>
                <w:rFonts w:ascii="Arial" w:hAnsi="Arial" w:cs="Arial"/>
                <w:sz w:val="18"/>
                <w:szCs w:val="18"/>
              </w:rPr>
            </w:pPr>
            <w:r w:rsidRPr="006F2663">
              <w:rPr>
                <w:rFonts w:ascii="Arial" w:hAnsi="Arial" w:cs="Arial"/>
                <w:sz w:val="24"/>
                <w:szCs w:val="24"/>
              </w:rPr>
              <w:sym w:font="Wingdings 2" w:char="F02A"/>
            </w:r>
            <w:r>
              <w:rPr>
                <w:rFonts w:ascii="Arial" w:hAnsi="Arial" w:cs="Arial"/>
                <w:sz w:val="24"/>
                <w:szCs w:val="24"/>
              </w:rPr>
              <w:t xml:space="preserve"> </w:t>
            </w:r>
            <w:r>
              <w:rPr>
                <w:rFonts w:ascii="Arial" w:hAnsi="Arial" w:cs="Arial"/>
                <w:sz w:val="18"/>
                <w:szCs w:val="18"/>
              </w:rPr>
              <w:t>Dosis des/der Arzneimittel wurde reduziert</w:t>
            </w:r>
            <w:r w:rsidR="00033680">
              <w:rPr>
                <w:rFonts w:ascii="Arial" w:hAnsi="Arial" w:cs="Arial"/>
                <w:sz w:val="18"/>
                <w:szCs w:val="18"/>
              </w:rPr>
              <w:tab/>
            </w:r>
            <w:r w:rsidR="00CF46E3" w:rsidRPr="006F2663">
              <w:rPr>
                <w:rFonts w:ascii="Arial" w:hAnsi="Arial" w:cs="Arial"/>
                <w:sz w:val="24"/>
                <w:szCs w:val="24"/>
              </w:rPr>
              <w:sym w:font="Wingdings 2" w:char="F02A"/>
            </w:r>
            <w:r w:rsidR="00CF46E3">
              <w:rPr>
                <w:rFonts w:ascii="Arial" w:hAnsi="Arial" w:cs="Arial"/>
                <w:sz w:val="24"/>
                <w:szCs w:val="24"/>
              </w:rPr>
              <w:t xml:space="preserve"> </w:t>
            </w:r>
            <w:r w:rsidR="00CF46E3">
              <w:rPr>
                <w:rFonts w:ascii="Arial" w:hAnsi="Arial" w:cs="Arial"/>
                <w:sz w:val="18"/>
                <w:szCs w:val="18"/>
              </w:rPr>
              <w:t>Behandlung erforderlich*</w:t>
            </w:r>
            <w:r w:rsidR="00D62BBD">
              <w:rPr>
                <w:rFonts w:ascii="Arial" w:hAnsi="Arial" w:cs="Arial"/>
                <w:sz w:val="18"/>
                <w:szCs w:val="18"/>
              </w:rPr>
              <w:tab/>
              <w:t xml:space="preserve"> </w:t>
            </w:r>
          </w:p>
        </w:tc>
      </w:tr>
      <w:tr w:rsidR="00033680" w:rsidRPr="00BD231E" w:rsidTr="00712F70">
        <w:tc>
          <w:tcPr>
            <w:tcW w:w="10632" w:type="dxa"/>
            <w:vAlign w:val="center"/>
          </w:tcPr>
          <w:p w:rsidR="00033680" w:rsidRDefault="00607E72" w:rsidP="00D62BBD">
            <w:pPr>
              <w:tabs>
                <w:tab w:val="left" w:pos="4570"/>
              </w:tabs>
              <w:spacing w:before="120" w:line="360" w:lineRule="auto"/>
              <w:rPr>
                <w:rFonts w:ascii="Arial" w:hAnsi="Arial" w:cs="Arial"/>
                <w:sz w:val="18"/>
                <w:szCs w:val="18"/>
              </w:rPr>
            </w:pPr>
            <w:r>
              <w:rPr>
                <w:rFonts w:ascii="Arial" w:hAnsi="Arial" w:cs="Arial"/>
                <w:sz w:val="18"/>
                <w:szCs w:val="18"/>
              </w:rPr>
              <w:t>*Sofern aufgrund des unerwünschten Ereignisses</w:t>
            </w:r>
            <w:r w:rsidR="00033680">
              <w:rPr>
                <w:rFonts w:ascii="Arial" w:hAnsi="Arial" w:cs="Arial"/>
                <w:sz w:val="18"/>
                <w:szCs w:val="18"/>
              </w:rPr>
              <w:t xml:space="preserve"> eine Behandlung erforderlich war, bitte spezifizieren:</w:t>
            </w:r>
          </w:p>
          <w:p w:rsidR="00033680" w:rsidRPr="006F2663" w:rsidRDefault="00033680" w:rsidP="00D62BBD">
            <w:pPr>
              <w:tabs>
                <w:tab w:val="left" w:pos="4570"/>
              </w:tabs>
              <w:spacing w:before="120" w:line="360" w:lineRule="auto"/>
              <w:rPr>
                <w:rFonts w:ascii="Arial" w:hAnsi="Arial" w:cs="Arial"/>
                <w:sz w:val="24"/>
                <w:szCs w:val="24"/>
              </w:rPr>
            </w:pPr>
          </w:p>
        </w:tc>
      </w:tr>
    </w:tbl>
    <w:p w:rsidR="00FA77D1" w:rsidRDefault="00FA77D1">
      <w:pPr>
        <w:rPr>
          <w:rFonts w:ascii="Footlight MT Light" w:hAnsi="Footlight MT Light"/>
          <w:sz w:val="8"/>
        </w:rPr>
      </w:pPr>
    </w:p>
    <w:p w:rsidR="00BC309B" w:rsidRPr="00BC309B" w:rsidRDefault="00123DE8" w:rsidP="00BC309B">
      <w:pPr>
        <w:pStyle w:val="Heading2"/>
        <w:numPr>
          <w:ilvl w:val="0"/>
          <w:numId w:val="0"/>
        </w:numPr>
        <w:pBdr>
          <w:left w:val="single" w:sz="12" w:space="19" w:color="auto"/>
        </w:pBdr>
        <w:ind w:left="360"/>
        <w:rPr>
          <w:sz w:val="24"/>
          <w:szCs w:val="24"/>
        </w:rPr>
      </w:pPr>
      <w:r>
        <w:rPr>
          <w:sz w:val="24"/>
          <w:szCs w:val="24"/>
        </w:rPr>
        <w:t>4.SonSTIGE INFORMATIONEN</w:t>
      </w:r>
    </w:p>
    <w:p w:rsidR="00BC309B" w:rsidRPr="00BC309B" w:rsidRDefault="00BC309B" w:rsidP="00BC309B">
      <w:pPr>
        <w:rPr>
          <w:rFonts w:ascii="Footlight MT Light" w:hAnsi="Footlight MT Light"/>
          <w:sz w:val="8"/>
        </w:rPr>
      </w:pPr>
    </w:p>
    <w:tbl>
      <w:tblPr>
        <w:tblpPr w:leftFromText="181" w:rightFromText="181" w:vertAnchor="text" w:horzAnchor="margin" w:tblpXSpec="center" w:tblpY="1"/>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135"/>
        <w:gridCol w:w="850"/>
        <w:gridCol w:w="1417"/>
        <w:gridCol w:w="1417"/>
        <w:gridCol w:w="2703"/>
      </w:tblGrid>
      <w:tr w:rsidR="00976E65" w:rsidRPr="000520EE" w:rsidTr="00BC309B">
        <w:trPr>
          <w:trHeight w:val="276"/>
        </w:trPr>
        <w:tc>
          <w:tcPr>
            <w:tcW w:w="10641" w:type="dxa"/>
            <w:gridSpan w:val="6"/>
            <w:shd w:val="pct10" w:color="auto" w:fill="auto"/>
          </w:tcPr>
          <w:p w:rsidR="00976E65" w:rsidRPr="000520EE" w:rsidRDefault="00976E65" w:rsidP="00BC309B">
            <w:pPr>
              <w:rPr>
                <w:rFonts w:ascii="Arial" w:hAnsi="Arial"/>
                <w:b/>
                <w:sz w:val="20"/>
              </w:rPr>
            </w:pPr>
            <w:r w:rsidRPr="00BC309B">
              <w:rPr>
                <w:rFonts w:ascii="Arial" w:hAnsi="Arial"/>
                <w:b/>
                <w:sz w:val="20"/>
                <w:u w:val="single"/>
              </w:rPr>
              <w:t xml:space="preserve">Nicht </w:t>
            </w:r>
            <w:r w:rsidRPr="00976E65">
              <w:rPr>
                <w:rFonts w:ascii="Arial" w:hAnsi="Arial"/>
                <w:b/>
                <w:sz w:val="20"/>
                <w:shd w:val="pct10" w:color="auto" w:fill="auto"/>
              </w:rPr>
              <w:t>verdächtigte Begleitmedikation</w:t>
            </w:r>
            <w:r>
              <w:rPr>
                <w:rFonts w:ascii="Arial" w:hAnsi="Arial"/>
                <w:b/>
                <w:sz w:val="20"/>
              </w:rPr>
              <w:t>:</w:t>
            </w:r>
          </w:p>
        </w:tc>
      </w:tr>
      <w:tr w:rsidR="000520EE" w:rsidRPr="000520EE" w:rsidTr="00976E65">
        <w:tc>
          <w:tcPr>
            <w:tcW w:w="3119" w:type="dxa"/>
            <w:shd w:val="clear" w:color="auto" w:fill="auto"/>
            <w:vAlign w:val="center"/>
          </w:tcPr>
          <w:p w:rsidR="000520EE" w:rsidRPr="00C37759" w:rsidRDefault="00976E65" w:rsidP="00976E65">
            <w:pPr>
              <w:jc w:val="center"/>
              <w:rPr>
                <w:rFonts w:ascii="Arial" w:hAnsi="Arial"/>
                <w:sz w:val="16"/>
              </w:rPr>
            </w:pPr>
            <w:r>
              <w:rPr>
                <w:rFonts w:ascii="Arial" w:hAnsi="Arial"/>
                <w:b/>
                <w:sz w:val="20"/>
              </w:rPr>
              <w:t>Begleitarzneimittel</w:t>
            </w:r>
          </w:p>
        </w:tc>
        <w:tc>
          <w:tcPr>
            <w:tcW w:w="1135" w:type="dxa"/>
            <w:shd w:val="clear" w:color="auto" w:fill="auto"/>
          </w:tcPr>
          <w:p w:rsidR="000520EE" w:rsidRDefault="000520EE" w:rsidP="005556F5">
            <w:pPr>
              <w:jc w:val="center"/>
              <w:rPr>
                <w:rFonts w:ascii="Arial" w:hAnsi="Arial"/>
                <w:sz w:val="18"/>
              </w:rPr>
            </w:pPr>
            <w:r>
              <w:rPr>
                <w:rFonts w:ascii="Arial" w:hAnsi="Arial"/>
                <w:b/>
                <w:sz w:val="18"/>
              </w:rPr>
              <w:t>Tagesdosis</w:t>
            </w:r>
          </w:p>
          <w:p w:rsidR="000520EE" w:rsidRDefault="000520EE" w:rsidP="005556F5">
            <w:pPr>
              <w:jc w:val="center"/>
              <w:rPr>
                <w:rFonts w:ascii="Arial" w:hAnsi="Arial"/>
                <w:sz w:val="18"/>
              </w:rPr>
            </w:pPr>
            <w:r>
              <w:rPr>
                <w:rFonts w:ascii="Arial" w:hAnsi="Arial"/>
                <w:sz w:val="18"/>
              </w:rPr>
              <w:t>mg/Tag</w:t>
            </w:r>
          </w:p>
        </w:tc>
        <w:tc>
          <w:tcPr>
            <w:tcW w:w="850" w:type="dxa"/>
            <w:shd w:val="clear" w:color="auto" w:fill="auto"/>
          </w:tcPr>
          <w:p w:rsidR="000520EE" w:rsidRDefault="000520EE" w:rsidP="005556F5">
            <w:pPr>
              <w:jc w:val="center"/>
              <w:rPr>
                <w:rFonts w:ascii="Arial" w:hAnsi="Arial"/>
                <w:b/>
                <w:sz w:val="18"/>
              </w:rPr>
            </w:pPr>
            <w:proofErr w:type="spellStart"/>
            <w:r>
              <w:rPr>
                <w:rFonts w:ascii="Arial" w:hAnsi="Arial"/>
                <w:b/>
                <w:sz w:val="18"/>
              </w:rPr>
              <w:t>Applik</w:t>
            </w:r>
            <w:proofErr w:type="spellEnd"/>
            <w:r>
              <w:rPr>
                <w:rFonts w:ascii="Arial" w:hAnsi="Arial"/>
                <w:b/>
                <w:sz w:val="18"/>
              </w:rPr>
              <w:t>.-</w:t>
            </w:r>
          </w:p>
          <w:p w:rsidR="000520EE" w:rsidRDefault="000520EE" w:rsidP="005556F5">
            <w:pPr>
              <w:jc w:val="center"/>
              <w:rPr>
                <w:rFonts w:ascii="Arial" w:hAnsi="Arial"/>
                <w:b/>
                <w:sz w:val="18"/>
              </w:rPr>
            </w:pPr>
            <w:proofErr w:type="spellStart"/>
            <w:r>
              <w:rPr>
                <w:rFonts w:ascii="Arial" w:hAnsi="Arial"/>
                <w:b/>
                <w:sz w:val="18"/>
              </w:rPr>
              <w:t>art</w:t>
            </w:r>
            <w:proofErr w:type="spellEnd"/>
          </w:p>
        </w:tc>
        <w:tc>
          <w:tcPr>
            <w:tcW w:w="1417" w:type="dxa"/>
            <w:shd w:val="clear" w:color="auto" w:fill="auto"/>
          </w:tcPr>
          <w:p w:rsidR="000520EE" w:rsidRDefault="000520EE" w:rsidP="005556F5">
            <w:pPr>
              <w:jc w:val="center"/>
              <w:rPr>
                <w:rFonts w:ascii="Arial" w:hAnsi="Arial"/>
                <w:sz w:val="18"/>
              </w:rPr>
            </w:pPr>
            <w:r>
              <w:rPr>
                <w:rFonts w:ascii="Arial" w:hAnsi="Arial"/>
                <w:b/>
                <w:sz w:val="18"/>
              </w:rPr>
              <w:t>Beginn</w:t>
            </w:r>
          </w:p>
          <w:p w:rsidR="000520EE" w:rsidRDefault="000520EE" w:rsidP="005556F5">
            <w:pPr>
              <w:jc w:val="center"/>
              <w:rPr>
                <w:rFonts w:ascii="Arial" w:hAnsi="Arial"/>
                <w:sz w:val="18"/>
              </w:rPr>
            </w:pPr>
            <w:r>
              <w:rPr>
                <w:rFonts w:ascii="Arial" w:hAnsi="Arial"/>
                <w:sz w:val="18"/>
              </w:rPr>
              <w:t>Tag Monat Jahr</w:t>
            </w:r>
          </w:p>
        </w:tc>
        <w:tc>
          <w:tcPr>
            <w:tcW w:w="1417" w:type="dxa"/>
            <w:shd w:val="clear" w:color="auto" w:fill="auto"/>
          </w:tcPr>
          <w:p w:rsidR="000520EE" w:rsidRDefault="000520EE" w:rsidP="005556F5">
            <w:pPr>
              <w:jc w:val="center"/>
              <w:rPr>
                <w:rFonts w:ascii="Arial" w:hAnsi="Arial"/>
                <w:sz w:val="18"/>
              </w:rPr>
            </w:pPr>
            <w:r>
              <w:rPr>
                <w:rFonts w:ascii="Arial" w:hAnsi="Arial"/>
                <w:b/>
                <w:sz w:val="18"/>
              </w:rPr>
              <w:t>Ende</w:t>
            </w:r>
          </w:p>
          <w:p w:rsidR="000520EE" w:rsidRDefault="000520EE" w:rsidP="005556F5">
            <w:pPr>
              <w:jc w:val="center"/>
              <w:rPr>
                <w:rFonts w:ascii="Arial" w:hAnsi="Arial"/>
                <w:sz w:val="18"/>
              </w:rPr>
            </w:pPr>
            <w:r>
              <w:rPr>
                <w:rFonts w:ascii="Arial" w:hAnsi="Arial"/>
                <w:sz w:val="18"/>
              </w:rPr>
              <w:t>Tag Monat Jahr</w:t>
            </w:r>
          </w:p>
        </w:tc>
        <w:tc>
          <w:tcPr>
            <w:tcW w:w="2703" w:type="dxa"/>
            <w:shd w:val="clear" w:color="auto" w:fill="auto"/>
          </w:tcPr>
          <w:p w:rsidR="000520EE" w:rsidRPr="000520EE" w:rsidRDefault="000520EE" w:rsidP="005556F5">
            <w:pPr>
              <w:spacing w:before="80"/>
              <w:jc w:val="center"/>
              <w:rPr>
                <w:rFonts w:ascii="Arial" w:hAnsi="Arial"/>
                <w:b/>
                <w:sz w:val="20"/>
              </w:rPr>
            </w:pPr>
            <w:r w:rsidRPr="000520EE">
              <w:rPr>
                <w:rFonts w:ascii="Arial" w:hAnsi="Arial"/>
                <w:b/>
                <w:sz w:val="20"/>
              </w:rPr>
              <w:t>Indikation</w:t>
            </w:r>
          </w:p>
        </w:tc>
      </w:tr>
      <w:tr w:rsidR="000520EE" w:rsidTr="00790DBD">
        <w:trPr>
          <w:trHeight w:hRule="exact" w:val="567"/>
        </w:trPr>
        <w:tc>
          <w:tcPr>
            <w:tcW w:w="3119" w:type="dxa"/>
            <w:shd w:val="clear" w:color="auto" w:fill="FFFFFF"/>
          </w:tcPr>
          <w:p w:rsidR="000520EE" w:rsidRDefault="000520EE" w:rsidP="005556F5">
            <w:pPr>
              <w:rPr>
                <w:rFonts w:ascii="Arial" w:hAnsi="Arial"/>
              </w:rPr>
            </w:pPr>
          </w:p>
        </w:tc>
        <w:tc>
          <w:tcPr>
            <w:tcW w:w="1135" w:type="dxa"/>
            <w:shd w:val="clear" w:color="auto" w:fill="auto"/>
          </w:tcPr>
          <w:p w:rsidR="000520EE" w:rsidRDefault="000520EE" w:rsidP="005556F5">
            <w:pPr>
              <w:rPr>
                <w:rFonts w:ascii="Arial" w:hAnsi="Arial"/>
              </w:rPr>
            </w:pPr>
          </w:p>
        </w:tc>
        <w:tc>
          <w:tcPr>
            <w:tcW w:w="850" w:type="dxa"/>
            <w:shd w:val="clear" w:color="auto" w:fill="auto"/>
          </w:tcPr>
          <w:p w:rsidR="000520EE" w:rsidRDefault="000520EE" w:rsidP="005556F5">
            <w:pPr>
              <w:rPr>
                <w:rFonts w:ascii="Arial" w:hAnsi="Arial"/>
              </w:rPr>
            </w:pPr>
          </w:p>
        </w:tc>
        <w:tc>
          <w:tcPr>
            <w:tcW w:w="1417" w:type="dxa"/>
            <w:shd w:val="clear" w:color="auto" w:fill="auto"/>
          </w:tcPr>
          <w:p w:rsidR="000520EE" w:rsidRDefault="000520EE" w:rsidP="005556F5">
            <w:pPr>
              <w:rPr>
                <w:rFonts w:ascii="Arial" w:hAnsi="Arial"/>
              </w:rPr>
            </w:pPr>
          </w:p>
        </w:tc>
        <w:tc>
          <w:tcPr>
            <w:tcW w:w="1417" w:type="dxa"/>
            <w:shd w:val="clear" w:color="auto" w:fill="auto"/>
          </w:tcPr>
          <w:p w:rsidR="000520EE" w:rsidRDefault="000520EE" w:rsidP="005556F5">
            <w:pPr>
              <w:rPr>
                <w:rFonts w:ascii="Arial" w:hAnsi="Arial"/>
              </w:rPr>
            </w:pPr>
          </w:p>
        </w:tc>
        <w:tc>
          <w:tcPr>
            <w:tcW w:w="2703" w:type="dxa"/>
            <w:shd w:val="clear" w:color="auto" w:fill="auto"/>
          </w:tcPr>
          <w:p w:rsidR="000520EE" w:rsidRDefault="000520EE" w:rsidP="005556F5">
            <w:pPr>
              <w:rPr>
                <w:rFonts w:ascii="Arial" w:hAnsi="Arial"/>
              </w:rPr>
            </w:pPr>
          </w:p>
        </w:tc>
      </w:tr>
      <w:tr w:rsidR="000520EE" w:rsidTr="00790DBD">
        <w:trPr>
          <w:trHeight w:hRule="exact" w:val="567"/>
        </w:trPr>
        <w:tc>
          <w:tcPr>
            <w:tcW w:w="3119" w:type="dxa"/>
            <w:shd w:val="clear" w:color="auto" w:fill="FFFFFF"/>
          </w:tcPr>
          <w:p w:rsidR="000520EE" w:rsidRDefault="000520EE" w:rsidP="005556F5">
            <w:pPr>
              <w:rPr>
                <w:rFonts w:ascii="Arial" w:hAnsi="Arial"/>
              </w:rPr>
            </w:pPr>
          </w:p>
        </w:tc>
        <w:tc>
          <w:tcPr>
            <w:tcW w:w="1135" w:type="dxa"/>
            <w:shd w:val="clear" w:color="auto" w:fill="auto"/>
          </w:tcPr>
          <w:p w:rsidR="000520EE" w:rsidRDefault="000520EE" w:rsidP="005556F5">
            <w:pPr>
              <w:rPr>
                <w:rFonts w:ascii="Arial" w:hAnsi="Arial"/>
              </w:rPr>
            </w:pPr>
          </w:p>
        </w:tc>
        <w:tc>
          <w:tcPr>
            <w:tcW w:w="850" w:type="dxa"/>
            <w:shd w:val="clear" w:color="auto" w:fill="auto"/>
          </w:tcPr>
          <w:p w:rsidR="000520EE" w:rsidRDefault="000520EE" w:rsidP="005556F5">
            <w:pPr>
              <w:rPr>
                <w:rFonts w:ascii="Arial" w:hAnsi="Arial"/>
              </w:rPr>
            </w:pPr>
          </w:p>
        </w:tc>
        <w:tc>
          <w:tcPr>
            <w:tcW w:w="1417" w:type="dxa"/>
            <w:shd w:val="clear" w:color="auto" w:fill="auto"/>
          </w:tcPr>
          <w:p w:rsidR="000520EE" w:rsidRDefault="000520EE" w:rsidP="005556F5">
            <w:pPr>
              <w:rPr>
                <w:rFonts w:ascii="Arial" w:hAnsi="Arial"/>
              </w:rPr>
            </w:pPr>
          </w:p>
        </w:tc>
        <w:tc>
          <w:tcPr>
            <w:tcW w:w="1417" w:type="dxa"/>
            <w:shd w:val="clear" w:color="auto" w:fill="auto"/>
          </w:tcPr>
          <w:p w:rsidR="000520EE" w:rsidRDefault="000520EE" w:rsidP="005556F5">
            <w:pPr>
              <w:rPr>
                <w:rFonts w:ascii="Arial" w:hAnsi="Arial"/>
              </w:rPr>
            </w:pPr>
          </w:p>
        </w:tc>
        <w:tc>
          <w:tcPr>
            <w:tcW w:w="2703" w:type="dxa"/>
            <w:shd w:val="clear" w:color="auto" w:fill="auto"/>
          </w:tcPr>
          <w:p w:rsidR="000520EE" w:rsidRDefault="000520EE" w:rsidP="005556F5">
            <w:pPr>
              <w:rPr>
                <w:rFonts w:ascii="Arial" w:hAnsi="Arial"/>
              </w:rPr>
            </w:pPr>
          </w:p>
        </w:tc>
      </w:tr>
      <w:tr w:rsidR="000520EE" w:rsidTr="00790DBD">
        <w:trPr>
          <w:trHeight w:hRule="exact" w:val="567"/>
        </w:trPr>
        <w:tc>
          <w:tcPr>
            <w:tcW w:w="3119" w:type="dxa"/>
            <w:shd w:val="clear" w:color="auto" w:fill="FFFFFF"/>
          </w:tcPr>
          <w:p w:rsidR="000520EE" w:rsidRDefault="000520EE" w:rsidP="005556F5">
            <w:pPr>
              <w:rPr>
                <w:rFonts w:ascii="Arial" w:hAnsi="Arial"/>
              </w:rPr>
            </w:pPr>
          </w:p>
        </w:tc>
        <w:tc>
          <w:tcPr>
            <w:tcW w:w="1135" w:type="dxa"/>
            <w:shd w:val="clear" w:color="auto" w:fill="auto"/>
          </w:tcPr>
          <w:p w:rsidR="000520EE" w:rsidRDefault="000520EE" w:rsidP="005556F5">
            <w:pPr>
              <w:rPr>
                <w:rFonts w:ascii="Arial" w:hAnsi="Arial"/>
              </w:rPr>
            </w:pPr>
          </w:p>
        </w:tc>
        <w:tc>
          <w:tcPr>
            <w:tcW w:w="850" w:type="dxa"/>
            <w:shd w:val="clear" w:color="auto" w:fill="auto"/>
          </w:tcPr>
          <w:p w:rsidR="000520EE" w:rsidRDefault="000520EE" w:rsidP="005556F5">
            <w:pPr>
              <w:rPr>
                <w:rFonts w:ascii="Arial" w:hAnsi="Arial"/>
              </w:rPr>
            </w:pPr>
          </w:p>
        </w:tc>
        <w:tc>
          <w:tcPr>
            <w:tcW w:w="1417" w:type="dxa"/>
            <w:shd w:val="clear" w:color="auto" w:fill="auto"/>
          </w:tcPr>
          <w:p w:rsidR="000520EE" w:rsidRDefault="000520EE" w:rsidP="005556F5">
            <w:pPr>
              <w:rPr>
                <w:rFonts w:ascii="Arial" w:hAnsi="Arial"/>
              </w:rPr>
            </w:pPr>
          </w:p>
        </w:tc>
        <w:tc>
          <w:tcPr>
            <w:tcW w:w="1417" w:type="dxa"/>
            <w:shd w:val="clear" w:color="auto" w:fill="auto"/>
          </w:tcPr>
          <w:p w:rsidR="000520EE" w:rsidRDefault="000520EE" w:rsidP="005556F5">
            <w:pPr>
              <w:rPr>
                <w:rFonts w:ascii="Arial" w:hAnsi="Arial"/>
              </w:rPr>
            </w:pPr>
          </w:p>
        </w:tc>
        <w:tc>
          <w:tcPr>
            <w:tcW w:w="2703" w:type="dxa"/>
            <w:shd w:val="clear" w:color="auto" w:fill="auto"/>
          </w:tcPr>
          <w:p w:rsidR="000520EE" w:rsidRDefault="000520EE" w:rsidP="005556F5">
            <w:pPr>
              <w:rPr>
                <w:rFonts w:ascii="Arial" w:hAnsi="Arial"/>
              </w:rPr>
            </w:pPr>
          </w:p>
        </w:tc>
      </w:tr>
      <w:tr w:rsidR="00976E65" w:rsidTr="00BC309B">
        <w:trPr>
          <w:trHeight w:hRule="exact" w:val="283"/>
        </w:trPr>
        <w:tc>
          <w:tcPr>
            <w:tcW w:w="10641" w:type="dxa"/>
            <w:gridSpan w:val="6"/>
            <w:shd w:val="pct10" w:color="auto" w:fill="FFFFFF"/>
          </w:tcPr>
          <w:p w:rsidR="00976E65" w:rsidRPr="00D62E84" w:rsidRDefault="00976E65" w:rsidP="00976E65">
            <w:pPr>
              <w:rPr>
                <w:rFonts w:ascii="Arial" w:hAnsi="Arial"/>
                <w:b/>
                <w:sz w:val="20"/>
              </w:rPr>
            </w:pPr>
            <w:r w:rsidRPr="00D62E84">
              <w:rPr>
                <w:rFonts w:ascii="Arial" w:hAnsi="Arial"/>
                <w:b/>
                <w:sz w:val="20"/>
              </w:rPr>
              <w:t>Grunderkrankung(en):</w:t>
            </w:r>
          </w:p>
          <w:p w:rsidR="00976E65" w:rsidRDefault="00976E65" w:rsidP="005556F5">
            <w:pPr>
              <w:rPr>
                <w:rFonts w:ascii="Arial" w:hAnsi="Arial"/>
              </w:rPr>
            </w:pPr>
          </w:p>
        </w:tc>
      </w:tr>
      <w:tr w:rsidR="00976E65" w:rsidTr="005556F5">
        <w:trPr>
          <w:trHeight w:hRule="exact" w:val="567"/>
        </w:trPr>
        <w:tc>
          <w:tcPr>
            <w:tcW w:w="10641" w:type="dxa"/>
            <w:gridSpan w:val="6"/>
            <w:shd w:val="clear" w:color="auto" w:fill="FFFFFF"/>
          </w:tcPr>
          <w:p w:rsidR="00976E65" w:rsidRDefault="00976E65" w:rsidP="005556F5">
            <w:pPr>
              <w:rPr>
                <w:rFonts w:ascii="Arial" w:hAnsi="Arial"/>
              </w:rPr>
            </w:pPr>
          </w:p>
        </w:tc>
      </w:tr>
      <w:tr w:rsidR="00976E65" w:rsidTr="005556F5">
        <w:trPr>
          <w:trHeight w:hRule="exact" w:val="567"/>
        </w:trPr>
        <w:tc>
          <w:tcPr>
            <w:tcW w:w="10641" w:type="dxa"/>
            <w:gridSpan w:val="6"/>
            <w:shd w:val="clear" w:color="auto" w:fill="FFFFFF"/>
          </w:tcPr>
          <w:p w:rsidR="00976E65" w:rsidRDefault="00976E65" w:rsidP="005556F5">
            <w:pPr>
              <w:rPr>
                <w:rFonts w:ascii="Arial" w:hAnsi="Arial"/>
              </w:rPr>
            </w:pPr>
          </w:p>
        </w:tc>
      </w:tr>
      <w:tr w:rsidR="00976E65" w:rsidTr="00BC309B">
        <w:trPr>
          <w:trHeight w:hRule="exact" w:val="567"/>
        </w:trPr>
        <w:tc>
          <w:tcPr>
            <w:tcW w:w="10641" w:type="dxa"/>
            <w:gridSpan w:val="6"/>
            <w:tcBorders>
              <w:bottom w:val="single" w:sz="4" w:space="0" w:color="auto"/>
            </w:tcBorders>
            <w:shd w:val="clear" w:color="auto" w:fill="FFFFFF"/>
          </w:tcPr>
          <w:p w:rsidR="00976E65" w:rsidRDefault="00976E65" w:rsidP="005556F5">
            <w:pPr>
              <w:rPr>
                <w:rFonts w:ascii="Arial" w:hAnsi="Arial"/>
              </w:rPr>
            </w:pPr>
          </w:p>
        </w:tc>
      </w:tr>
      <w:tr w:rsidR="00BC309B" w:rsidTr="00BC309B">
        <w:trPr>
          <w:trHeight w:hRule="exact" w:val="269"/>
        </w:trPr>
        <w:tc>
          <w:tcPr>
            <w:tcW w:w="10641" w:type="dxa"/>
            <w:gridSpan w:val="6"/>
            <w:shd w:val="pct10" w:color="auto" w:fill="FFFFFF"/>
          </w:tcPr>
          <w:p w:rsidR="00BC309B" w:rsidRDefault="00BC309B" w:rsidP="005556F5">
            <w:pPr>
              <w:rPr>
                <w:rFonts w:ascii="Arial" w:hAnsi="Arial"/>
              </w:rPr>
            </w:pPr>
            <w:r w:rsidRPr="00D62E84">
              <w:rPr>
                <w:rFonts w:ascii="Arial" w:hAnsi="Arial"/>
                <w:b/>
                <w:sz w:val="20"/>
              </w:rPr>
              <w:t>Alternative Ursachen</w:t>
            </w:r>
            <w:r w:rsidR="009805A9">
              <w:rPr>
                <w:rFonts w:ascii="Arial" w:hAnsi="Arial"/>
                <w:b/>
                <w:sz w:val="20"/>
              </w:rPr>
              <w:t>, die</w:t>
            </w:r>
            <w:r w:rsidRPr="00D62E84">
              <w:rPr>
                <w:rFonts w:ascii="Arial" w:hAnsi="Arial"/>
                <w:b/>
                <w:sz w:val="20"/>
              </w:rPr>
              <w:t xml:space="preserve"> für die geschilderten unerwünschten Ereignisse</w:t>
            </w:r>
            <w:r w:rsidR="00775046">
              <w:rPr>
                <w:rFonts w:ascii="Arial" w:hAnsi="Arial"/>
                <w:b/>
                <w:sz w:val="20"/>
              </w:rPr>
              <w:t xml:space="preserve"> in Frage kommen:</w:t>
            </w:r>
          </w:p>
        </w:tc>
      </w:tr>
      <w:tr w:rsidR="00BC309B" w:rsidTr="005556F5">
        <w:trPr>
          <w:trHeight w:hRule="exact" w:val="567"/>
        </w:trPr>
        <w:tc>
          <w:tcPr>
            <w:tcW w:w="10641" w:type="dxa"/>
            <w:gridSpan w:val="6"/>
            <w:shd w:val="clear" w:color="auto" w:fill="FFFFFF"/>
          </w:tcPr>
          <w:p w:rsidR="00BC309B" w:rsidRPr="00D62E84" w:rsidRDefault="00BC309B" w:rsidP="005556F5">
            <w:pPr>
              <w:rPr>
                <w:rFonts w:ascii="Arial" w:hAnsi="Arial"/>
                <w:b/>
                <w:sz w:val="20"/>
              </w:rPr>
            </w:pPr>
          </w:p>
        </w:tc>
      </w:tr>
      <w:tr w:rsidR="00BC309B" w:rsidTr="00BC309B">
        <w:trPr>
          <w:trHeight w:hRule="exact" w:val="567"/>
        </w:trPr>
        <w:tc>
          <w:tcPr>
            <w:tcW w:w="10641" w:type="dxa"/>
            <w:gridSpan w:val="6"/>
            <w:tcBorders>
              <w:bottom w:val="single" w:sz="4" w:space="0" w:color="auto"/>
            </w:tcBorders>
            <w:shd w:val="clear" w:color="auto" w:fill="FFFFFF"/>
          </w:tcPr>
          <w:p w:rsidR="00BC309B" w:rsidRPr="00D62E84" w:rsidRDefault="00BC309B" w:rsidP="005556F5">
            <w:pPr>
              <w:rPr>
                <w:rFonts w:ascii="Arial" w:hAnsi="Arial"/>
                <w:b/>
                <w:sz w:val="20"/>
              </w:rPr>
            </w:pPr>
          </w:p>
        </w:tc>
      </w:tr>
      <w:tr w:rsidR="00BC309B" w:rsidTr="00BC309B">
        <w:trPr>
          <w:trHeight w:hRule="exact" w:val="274"/>
        </w:trPr>
        <w:tc>
          <w:tcPr>
            <w:tcW w:w="10641" w:type="dxa"/>
            <w:gridSpan w:val="6"/>
            <w:shd w:val="pct10" w:color="auto" w:fill="FFFFFF"/>
          </w:tcPr>
          <w:p w:rsidR="00BC309B" w:rsidRDefault="00BC309B" w:rsidP="00BC309B">
            <w:pPr>
              <w:spacing w:after="120"/>
              <w:rPr>
                <w:rFonts w:ascii="Arial" w:hAnsi="Arial"/>
                <w:b/>
                <w:sz w:val="20"/>
              </w:rPr>
            </w:pPr>
            <w:r w:rsidRPr="00BC309B">
              <w:rPr>
                <w:rFonts w:ascii="Arial" w:hAnsi="Arial"/>
                <w:b/>
                <w:sz w:val="20"/>
                <w:shd w:val="pct10" w:color="auto" w:fill="auto"/>
              </w:rPr>
              <w:t>Anamnestische Besonderheiten</w:t>
            </w:r>
            <w:r w:rsidRPr="00D62E84">
              <w:rPr>
                <w:rFonts w:ascii="Arial" w:hAnsi="Arial"/>
                <w:b/>
                <w:sz w:val="20"/>
              </w:rPr>
              <w:t xml:space="preserve">: </w:t>
            </w:r>
            <w:r>
              <w:rPr>
                <w:rFonts w:ascii="Arial" w:hAnsi="Arial"/>
                <w:b/>
                <w:sz w:val="20"/>
              </w:rPr>
              <w:t xml:space="preserve">   </w:t>
            </w:r>
          </w:p>
          <w:p w:rsidR="00BC309B" w:rsidRPr="00D62E84" w:rsidRDefault="00BC309B" w:rsidP="005556F5">
            <w:pPr>
              <w:rPr>
                <w:rFonts w:ascii="Arial" w:hAnsi="Arial"/>
                <w:b/>
                <w:sz w:val="20"/>
              </w:rPr>
            </w:pPr>
          </w:p>
        </w:tc>
      </w:tr>
      <w:tr w:rsidR="00BC309B" w:rsidTr="00BC309B">
        <w:trPr>
          <w:trHeight w:hRule="exact" w:val="955"/>
        </w:trPr>
        <w:tc>
          <w:tcPr>
            <w:tcW w:w="10641" w:type="dxa"/>
            <w:gridSpan w:val="6"/>
            <w:shd w:val="clear" w:color="auto" w:fill="FFFFFF"/>
          </w:tcPr>
          <w:p w:rsidR="00BC309B" w:rsidRPr="00733E2F" w:rsidRDefault="00BC309B" w:rsidP="00C96868">
            <w:pPr>
              <w:tabs>
                <w:tab w:val="left" w:pos="1843"/>
                <w:tab w:val="left" w:pos="2977"/>
                <w:tab w:val="left" w:pos="4536"/>
                <w:tab w:val="left" w:pos="6663"/>
                <w:tab w:val="left" w:pos="8647"/>
              </w:tabs>
              <w:rPr>
                <w:rFonts w:ascii="Arial" w:hAnsi="Arial" w:cs="Arial"/>
                <w:b/>
                <w:sz w:val="18"/>
                <w:szCs w:val="18"/>
              </w:rPr>
            </w:pPr>
            <w:r w:rsidRPr="00733E2F">
              <w:rPr>
                <w:rFonts w:ascii="Arial" w:hAnsi="Arial" w:cs="Arial"/>
                <w:sz w:val="24"/>
                <w:szCs w:val="24"/>
              </w:rPr>
              <w:sym w:font="Wingdings 2" w:char="F02A"/>
            </w:r>
            <w:r w:rsidRPr="00733E2F">
              <w:rPr>
                <w:rFonts w:ascii="Arial" w:hAnsi="Arial" w:cs="Arial"/>
                <w:sz w:val="24"/>
                <w:szCs w:val="24"/>
              </w:rPr>
              <w:t xml:space="preserve"> </w:t>
            </w:r>
            <w:r w:rsidRPr="00733E2F">
              <w:rPr>
                <w:rFonts w:ascii="Arial" w:hAnsi="Arial" w:cs="Arial"/>
                <w:sz w:val="18"/>
                <w:szCs w:val="18"/>
              </w:rPr>
              <w:t>Rauchen</w:t>
            </w:r>
            <w:r w:rsidR="00C96868" w:rsidRPr="00733E2F">
              <w:rPr>
                <w:rFonts w:ascii="Arial" w:hAnsi="Arial" w:cs="Arial"/>
                <w:sz w:val="18"/>
                <w:szCs w:val="18"/>
              </w:rPr>
              <w:t xml:space="preserve"> </w:t>
            </w:r>
            <w:r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b/>
                <w:sz w:val="18"/>
                <w:szCs w:val="18"/>
              </w:rPr>
              <w:t xml:space="preserve"> </w:t>
            </w:r>
            <w:r w:rsidRPr="00733E2F">
              <w:rPr>
                <w:rFonts w:ascii="Arial" w:hAnsi="Arial" w:cs="Arial"/>
                <w:sz w:val="18"/>
                <w:szCs w:val="18"/>
              </w:rPr>
              <w:t>Alkohol</w:t>
            </w:r>
            <w:r w:rsidR="00C96868"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b/>
                <w:sz w:val="18"/>
                <w:szCs w:val="18"/>
              </w:rPr>
              <w:t xml:space="preserve"> </w:t>
            </w:r>
            <w:r w:rsidRPr="00733E2F">
              <w:rPr>
                <w:rFonts w:ascii="Arial" w:hAnsi="Arial" w:cs="Arial"/>
                <w:sz w:val="18"/>
                <w:szCs w:val="18"/>
              </w:rPr>
              <w:t>Kontrazeptiva</w:t>
            </w:r>
            <w:r w:rsidR="00C96868"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b/>
                <w:sz w:val="18"/>
                <w:szCs w:val="18"/>
              </w:rPr>
              <w:t xml:space="preserve"> </w:t>
            </w:r>
            <w:r w:rsidRPr="00733E2F">
              <w:rPr>
                <w:rFonts w:ascii="Arial" w:hAnsi="Arial" w:cs="Arial"/>
                <w:sz w:val="18"/>
                <w:szCs w:val="18"/>
              </w:rPr>
              <w:t>Schrittmacher</w:t>
            </w:r>
            <w:r w:rsidR="00C96868"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b/>
                <w:sz w:val="18"/>
                <w:szCs w:val="18"/>
              </w:rPr>
              <w:t xml:space="preserve"> </w:t>
            </w:r>
            <w:r w:rsidRPr="00733E2F">
              <w:rPr>
                <w:rFonts w:ascii="Arial" w:hAnsi="Arial" w:cs="Arial"/>
                <w:sz w:val="18"/>
                <w:szCs w:val="18"/>
              </w:rPr>
              <w:t>Implantate</w:t>
            </w:r>
            <w:r w:rsidR="00C96868"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sz w:val="24"/>
                <w:szCs w:val="24"/>
              </w:rPr>
              <w:t xml:space="preserve"> </w:t>
            </w:r>
            <w:r w:rsidRPr="00733E2F">
              <w:rPr>
                <w:rFonts w:ascii="Arial" w:hAnsi="Arial" w:cs="Arial"/>
                <w:sz w:val="18"/>
                <w:szCs w:val="18"/>
              </w:rPr>
              <w:t>Strahlentherapie</w:t>
            </w:r>
          </w:p>
          <w:p w:rsidR="00BC309B" w:rsidRPr="00733E2F" w:rsidRDefault="00BC309B" w:rsidP="00C96868">
            <w:pPr>
              <w:tabs>
                <w:tab w:val="left" w:pos="1843"/>
                <w:tab w:val="left" w:pos="2977"/>
                <w:tab w:val="left" w:pos="4536"/>
                <w:tab w:val="left" w:pos="6663"/>
                <w:tab w:val="left" w:pos="8647"/>
              </w:tabs>
              <w:rPr>
                <w:rFonts w:ascii="Arial" w:hAnsi="Arial" w:cs="Arial"/>
                <w:b/>
                <w:sz w:val="18"/>
                <w:szCs w:val="18"/>
              </w:rPr>
            </w:pPr>
            <w:r w:rsidRPr="00733E2F">
              <w:rPr>
                <w:rFonts w:ascii="Arial" w:hAnsi="Arial" w:cs="Arial"/>
                <w:sz w:val="24"/>
                <w:szCs w:val="24"/>
              </w:rPr>
              <w:sym w:font="Wingdings 2" w:char="F02A"/>
            </w:r>
            <w:r w:rsidRPr="00733E2F">
              <w:rPr>
                <w:rFonts w:ascii="Arial" w:hAnsi="Arial" w:cs="Arial"/>
                <w:b/>
                <w:sz w:val="18"/>
                <w:szCs w:val="18"/>
              </w:rPr>
              <w:t xml:space="preserve"> </w:t>
            </w:r>
            <w:proofErr w:type="spellStart"/>
            <w:r w:rsidRPr="00733E2F">
              <w:rPr>
                <w:rFonts w:ascii="Arial" w:hAnsi="Arial" w:cs="Arial"/>
                <w:sz w:val="18"/>
                <w:szCs w:val="18"/>
              </w:rPr>
              <w:t>physikal</w:t>
            </w:r>
            <w:proofErr w:type="spellEnd"/>
            <w:r w:rsidRPr="00733E2F">
              <w:rPr>
                <w:rFonts w:ascii="Arial" w:hAnsi="Arial" w:cs="Arial"/>
                <w:sz w:val="18"/>
                <w:szCs w:val="18"/>
              </w:rPr>
              <w:t>. Therapie</w:t>
            </w:r>
            <w:r w:rsidR="00C96868"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sz w:val="18"/>
                <w:szCs w:val="18"/>
              </w:rPr>
              <w:t>Diät</w:t>
            </w:r>
            <w:r w:rsidR="00C96868"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b/>
                <w:sz w:val="18"/>
                <w:szCs w:val="18"/>
              </w:rPr>
              <w:t xml:space="preserve"> </w:t>
            </w:r>
            <w:r w:rsidRPr="00733E2F">
              <w:rPr>
                <w:rFonts w:ascii="Arial" w:hAnsi="Arial" w:cs="Arial"/>
                <w:sz w:val="18"/>
                <w:szCs w:val="18"/>
              </w:rPr>
              <w:t>Allergien</w:t>
            </w:r>
            <w:r w:rsidRPr="00733E2F">
              <w:rPr>
                <w:rFonts w:ascii="Arial" w:hAnsi="Arial" w:cs="Arial"/>
                <w:b/>
                <w:sz w:val="18"/>
                <w:szCs w:val="18"/>
              </w:rPr>
              <w:t>*</w:t>
            </w:r>
            <w:r w:rsidR="00C96868"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b/>
                <w:sz w:val="18"/>
                <w:szCs w:val="18"/>
              </w:rPr>
              <w:t xml:space="preserve"> </w:t>
            </w:r>
            <w:r w:rsidRPr="00733E2F">
              <w:rPr>
                <w:rFonts w:ascii="Arial" w:hAnsi="Arial" w:cs="Arial"/>
                <w:sz w:val="18"/>
                <w:szCs w:val="18"/>
              </w:rPr>
              <w:t>Stoffwechseldefekte</w:t>
            </w:r>
            <w:r w:rsidRPr="00733E2F">
              <w:rPr>
                <w:rFonts w:ascii="Arial" w:hAnsi="Arial" w:cs="Arial"/>
                <w:b/>
                <w:sz w:val="18"/>
                <w:szCs w:val="18"/>
              </w:rPr>
              <w:t>*</w:t>
            </w:r>
            <w:r w:rsidR="00C96868" w:rsidRPr="00733E2F">
              <w:rPr>
                <w:rFonts w:ascii="Arial" w:hAnsi="Arial" w:cs="Arial"/>
                <w:sz w:val="18"/>
                <w:szCs w:val="18"/>
              </w:rPr>
              <w:t xml:space="preserve"> </w:t>
            </w:r>
            <w:r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b/>
                <w:sz w:val="18"/>
                <w:szCs w:val="18"/>
              </w:rPr>
              <w:t xml:space="preserve"> </w:t>
            </w:r>
            <w:r w:rsidRPr="00733E2F">
              <w:rPr>
                <w:rFonts w:ascii="Arial" w:hAnsi="Arial" w:cs="Arial"/>
                <w:sz w:val="18"/>
                <w:szCs w:val="18"/>
              </w:rPr>
              <w:t>Arzneimittelabusus</w:t>
            </w:r>
            <w:r w:rsidRPr="00733E2F">
              <w:rPr>
                <w:rFonts w:ascii="Arial" w:hAnsi="Arial" w:cs="Arial"/>
                <w:b/>
                <w:sz w:val="18"/>
                <w:szCs w:val="18"/>
              </w:rPr>
              <w:t>*</w:t>
            </w:r>
            <w:r w:rsidR="00C96868" w:rsidRPr="00733E2F">
              <w:rPr>
                <w:rFonts w:ascii="Arial" w:hAnsi="Arial" w:cs="Arial"/>
                <w:sz w:val="18"/>
                <w:szCs w:val="18"/>
              </w:rPr>
              <w:t xml:space="preserve"> </w:t>
            </w:r>
            <w:r w:rsidR="00C96868" w:rsidRPr="00733E2F">
              <w:rPr>
                <w:rFonts w:ascii="Arial" w:hAnsi="Arial" w:cs="Arial"/>
                <w:sz w:val="18"/>
                <w:szCs w:val="18"/>
              </w:rPr>
              <w:tab/>
            </w:r>
            <w:r w:rsidRPr="00733E2F">
              <w:rPr>
                <w:rFonts w:ascii="Arial" w:hAnsi="Arial" w:cs="Arial"/>
                <w:sz w:val="24"/>
                <w:szCs w:val="24"/>
              </w:rPr>
              <w:sym w:font="Wingdings 2" w:char="F02A"/>
            </w:r>
            <w:r w:rsidRPr="00733E2F">
              <w:rPr>
                <w:rFonts w:ascii="Arial" w:hAnsi="Arial" w:cs="Arial"/>
                <w:b/>
                <w:sz w:val="18"/>
                <w:szCs w:val="18"/>
              </w:rPr>
              <w:t xml:space="preserve"> </w:t>
            </w:r>
            <w:r w:rsidRPr="00733E2F">
              <w:rPr>
                <w:rFonts w:ascii="Arial" w:hAnsi="Arial" w:cs="Arial"/>
                <w:sz w:val="18"/>
                <w:szCs w:val="18"/>
              </w:rPr>
              <w:t>Sonstiges</w:t>
            </w:r>
            <w:r w:rsidRPr="00733E2F">
              <w:rPr>
                <w:rFonts w:ascii="Arial" w:hAnsi="Arial" w:cs="Arial"/>
                <w:b/>
                <w:sz w:val="18"/>
                <w:szCs w:val="18"/>
              </w:rPr>
              <w:t>*</w:t>
            </w:r>
            <w:r w:rsidRPr="00733E2F">
              <w:rPr>
                <w:rFonts w:ascii="Arial" w:hAnsi="Arial" w:cs="Arial"/>
                <w:sz w:val="18"/>
                <w:szCs w:val="18"/>
              </w:rPr>
              <w:t xml:space="preserve"> </w:t>
            </w:r>
          </w:p>
          <w:p w:rsidR="00BC309B" w:rsidRPr="00D5410B" w:rsidRDefault="00BC309B" w:rsidP="00BC309B">
            <w:pPr>
              <w:rPr>
                <w:rFonts w:ascii="Arial" w:hAnsi="Arial" w:cs="Arial"/>
                <w:sz w:val="18"/>
                <w:szCs w:val="18"/>
                <w:highlight w:val="yellow"/>
              </w:rPr>
            </w:pPr>
          </w:p>
          <w:p w:rsidR="00BC309B" w:rsidRPr="00132A2E" w:rsidRDefault="00BC309B" w:rsidP="00BC309B">
            <w:pPr>
              <w:rPr>
                <w:rFonts w:ascii="Arial" w:hAnsi="Arial" w:cs="Arial"/>
                <w:sz w:val="18"/>
                <w:szCs w:val="18"/>
              </w:rPr>
            </w:pPr>
            <w:r w:rsidRPr="00132A2E">
              <w:rPr>
                <w:rFonts w:ascii="Arial" w:hAnsi="Arial" w:cs="Arial"/>
                <w:sz w:val="18"/>
                <w:szCs w:val="18"/>
              </w:rPr>
              <w:t>*bitte erläutern:</w:t>
            </w:r>
          </w:p>
          <w:p w:rsidR="00BC309B" w:rsidRPr="00D5410B" w:rsidRDefault="00BC309B" w:rsidP="00BC309B">
            <w:pPr>
              <w:rPr>
                <w:rFonts w:ascii="Arial" w:hAnsi="Arial" w:cs="Arial"/>
                <w:sz w:val="18"/>
                <w:szCs w:val="18"/>
                <w:highlight w:val="yellow"/>
              </w:rPr>
            </w:pPr>
            <w:r w:rsidRPr="00D5410B">
              <w:rPr>
                <w:rFonts w:ascii="Arial" w:hAnsi="Arial" w:cs="Arial"/>
                <w:b/>
                <w:sz w:val="18"/>
                <w:szCs w:val="18"/>
                <w:highlight w:val="yellow"/>
              </w:rPr>
              <w:t>*</w:t>
            </w:r>
            <w:r w:rsidRPr="00D5410B">
              <w:rPr>
                <w:rFonts w:ascii="Arial" w:hAnsi="Arial" w:cs="Arial"/>
                <w:sz w:val="18"/>
                <w:szCs w:val="18"/>
                <w:highlight w:val="yellow"/>
              </w:rPr>
              <w:t xml:space="preserve"> bitte erläutern:</w:t>
            </w:r>
          </w:p>
          <w:p w:rsidR="00BC309B" w:rsidRPr="00D5410B" w:rsidRDefault="00BC309B" w:rsidP="005556F5">
            <w:pPr>
              <w:rPr>
                <w:rFonts w:ascii="Arial" w:hAnsi="Arial"/>
                <w:b/>
                <w:sz w:val="20"/>
                <w:highlight w:val="yellow"/>
              </w:rPr>
            </w:pPr>
          </w:p>
        </w:tc>
      </w:tr>
    </w:tbl>
    <w:p w:rsidR="00033680" w:rsidRDefault="00033680">
      <w:pPr>
        <w:rPr>
          <w:rFonts w:ascii="Footlight MT Light" w:hAnsi="Footlight MT Light"/>
          <w:sz w:val="16"/>
        </w:rPr>
      </w:pPr>
    </w:p>
    <w:tbl>
      <w:tblPr>
        <w:tblpPr w:leftFromText="181" w:rightFromText="181" w:vertAnchor="text" w:horzAnchor="margin" w:tblpXSpec="center"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2"/>
      </w:tblGrid>
      <w:tr w:rsidR="00DA57CB" w:rsidRPr="006F2663" w:rsidTr="001E7758">
        <w:trPr>
          <w:trHeight w:hRule="exact" w:val="256"/>
        </w:trPr>
        <w:tc>
          <w:tcPr>
            <w:tcW w:w="10642" w:type="dxa"/>
            <w:shd w:val="pct10" w:color="auto" w:fill="FFFFFF"/>
          </w:tcPr>
          <w:p w:rsidR="00DA57CB" w:rsidRDefault="00DA57CB" w:rsidP="00F7405B">
            <w:pPr>
              <w:rPr>
                <w:rFonts w:ascii="Arial" w:hAnsi="Arial"/>
                <w:b/>
                <w:sz w:val="20"/>
              </w:rPr>
            </w:pPr>
            <w:r>
              <w:rPr>
                <w:rFonts w:ascii="Arial" w:hAnsi="Arial"/>
                <w:b/>
                <w:sz w:val="20"/>
              </w:rPr>
              <w:t>Angaben zum Reporter:</w:t>
            </w:r>
          </w:p>
          <w:p w:rsidR="00DA57CB" w:rsidRDefault="00DA57CB" w:rsidP="00D63636">
            <w:pPr>
              <w:rPr>
                <w:rFonts w:ascii="Arial" w:hAnsi="Arial"/>
                <w:b/>
                <w:sz w:val="20"/>
              </w:rPr>
            </w:pPr>
          </w:p>
          <w:p w:rsidR="00DA57CB" w:rsidRDefault="00DA57CB" w:rsidP="00D63636">
            <w:pPr>
              <w:rPr>
                <w:rFonts w:ascii="Arial" w:hAnsi="Arial"/>
                <w:b/>
                <w:sz w:val="20"/>
              </w:rPr>
            </w:pPr>
          </w:p>
          <w:p w:rsidR="00DA57CB" w:rsidRDefault="00DA57CB" w:rsidP="00D63636">
            <w:pPr>
              <w:rPr>
                <w:rFonts w:ascii="Arial" w:hAnsi="Arial"/>
                <w:b/>
                <w:sz w:val="20"/>
              </w:rPr>
            </w:pPr>
          </w:p>
          <w:p w:rsidR="00DA57CB" w:rsidRDefault="00DA57CB" w:rsidP="00D63636">
            <w:pPr>
              <w:rPr>
                <w:rFonts w:ascii="Arial" w:hAnsi="Arial"/>
                <w:b/>
                <w:sz w:val="20"/>
              </w:rPr>
            </w:pPr>
          </w:p>
          <w:p w:rsidR="00DA57CB" w:rsidRDefault="00DA57CB" w:rsidP="00D63636">
            <w:pPr>
              <w:rPr>
                <w:rFonts w:ascii="Arial" w:hAnsi="Arial"/>
                <w:b/>
                <w:sz w:val="20"/>
              </w:rPr>
            </w:pPr>
          </w:p>
          <w:p w:rsidR="00DA57CB" w:rsidRDefault="00DA57CB" w:rsidP="00D63636">
            <w:pPr>
              <w:rPr>
                <w:rFonts w:ascii="Arial" w:hAnsi="Arial"/>
                <w:b/>
                <w:sz w:val="20"/>
              </w:rPr>
            </w:pPr>
          </w:p>
          <w:p w:rsidR="00DA57CB" w:rsidRDefault="00DA57CB" w:rsidP="00D63636">
            <w:pPr>
              <w:rPr>
                <w:rFonts w:ascii="Arial" w:hAnsi="Arial"/>
                <w:b/>
                <w:sz w:val="20"/>
              </w:rPr>
            </w:pPr>
          </w:p>
          <w:p w:rsidR="00DA57CB" w:rsidRDefault="00DA57CB" w:rsidP="00D63636">
            <w:pPr>
              <w:rPr>
                <w:rFonts w:ascii="Arial" w:hAnsi="Arial"/>
                <w:b/>
                <w:sz w:val="20"/>
              </w:rPr>
            </w:pPr>
          </w:p>
          <w:p w:rsidR="00DA57CB" w:rsidRDefault="00DA57CB" w:rsidP="00D63636">
            <w:pPr>
              <w:rPr>
                <w:rFonts w:ascii="Arial" w:hAnsi="Arial"/>
                <w:b/>
                <w:sz w:val="20"/>
              </w:rPr>
            </w:pPr>
            <w:r>
              <w:rPr>
                <w:rFonts w:ascii="Arial" w:hAnsi="Arial"/>
                <w:b/>
                <w:sz w:val="20"/>
              </w:rPr>
              <w:t>Stempel</w:t>
            </w:r>
          </w:p>
          <w:p w:rsidR="00DA57CB" w:rsidRDefault="00DA57CB" w:rsidP="00F7405B">
            <w:pPr>
              <w:rPr>
                <w:rFonts w:ascii="Arial" w:hAnsi="Arial"/>
                <w:b/>
                <w:sz w:val="20"/>
              </w:rPr>
            </w:pPr>
            <w:r>
              <w:rPr>
                <w:rFonts w:ascii="Arial" w:hAnsi="Arial"/>
                <w:b/>
                <w:sz w:val="20"/>
              </w:rPr>
              <w:t>Wer wurde informiert?</w:t>
            </w:r>
          </w:p>
        </w:tc>
      </w:tr>
      <w:tr w:rsidR="00DA57CB" w:rsidRPr="006F2663" w:rsidTr="00CB75B4">
        <w:trPr>
          <w:trHeight w:hRule="exact" w:val="2304"/>
        </w:trPr>
        <w:tc>
          <w:tcPr>
            <w:tcW w:w="10642" w:type="dxa"/>
            <w:shd w:val="clear" w:color="auto" w:fill="FFFFFF"/>
          </w:tcPr>
          <w:p w:rsidR="00DA57CB" w:rsidRPr="006E5E59" w:rsidRDefault="00DA57CB" w:rsidP="006E5E59">
            <w:pPr>
              <w:jc w:val="both"/>
              <w:rPr>
                <w:rFonts w:ascii="Arial" w:hAnsi="Arial"/>
                <w:b/>
                <w:sz w:val="20"/>
              </w:rPr>
            </w:pPr>
            <w:r>
              <w:rPr>
                <w:rFonts w:ascii="Arial" w:hAnsi="Arial"/>
                <w:b/>
                <w:sz w:val="20"/>
              </w:rPr>
              <w:t>Name des Arztes/ Apotheker:</w:t>
            </w:r>
          </w:p>
          <w:p w:rsidR="00C755C5" w:rsidRDefault="00C755C5" w:rsidP="006E5E59">
            <w:pPr>
              <w:rPr>
                <w:rFonts w:ascii="Arial" w:hAnsi="Arial"/>
                <w:sz w:val="20"/>
              </w:rPr>
            </w:pPr>
          </w:p>
          <w:p w:rsidR="00C755C5" w:rsidRDefault="00C755C5" w:rsidP="006E5E59">
            <w:pPr>
              <w:rPr>
                <w:rFonts w:ascii="Arial" w:hAnsi="Arial"/>
                <w:sz w:val="20"/>
              </w:rPr>
            </w:pPr>
          </w:p>
          <w:p w:rsidR="006441F8" w:rsidRDefault="006441F8" w:rsidP="006E5E59">
            <w:pPr>
              <w:rPr>
                <w:rFonts w:ascii="Arial" w:hAnsi="Arial"/>
                <w:sz w:val="20"/>
              </w:rPr>
            </w:pPr>
          </w:p>
          <w:p w:rsidR="00DA57CB" w:rsidRDefault="00C755C5" w:rsidP="006441F8">
            <w:pPr>
              <w:spacing w:after="60"/>
              <w:rPr>
                <w:rFonts w:ascii="Arial" w:hAnsi="Arial"/>
                <w:sz w:val="20"/>
              </w:rPr>
            </w:pPr>
            <w:r>
              <w:rPr>
                <w:rFonts w:ascii="Arial" w:hAnsi="Arial"/>
                <w:sz w:val="20"/>
              </w:rPr>
              <w:t>Name in Druckbuchstaben/ Stempel                                                        Datum und Unterschrift</w:t>
            </w:r>
          </w:p>
          <w:p w:rsidR="00C755C5" w:rsidRPr="00C755C5" w:rsidRDefault="00C755C5" w:rsidP="00C755C5">
            <w:pPr>
              <w:jc w:val="both"/>
              <w:rPr>
                <w:rFonts w:ascii="Arial" w:hAnsi="Arial" w:cs="Arial"/>
                <w:b/>
                <w:sz w:val="16"/>
                <w:szCs w:val="16"/>
              </w:rPr>
            </w:pPr>
            <w:r w:rsidRPr="00C755C5">
              <w:rPr>
                <w:rFonts w:ascii="Arial" w:hAnsi="Arial" w:cs="Arial"/>
                <w:b/>
                <w:sz w:val="16"/>
                <w:szCs w:val="16"/>
              </w:rPr>
              <w:t xml:space="preserve">Datenschutzhinweis: </w:t>
            </w:r>
          </w:p>
          <w:p w:rsidR="00DA57CB" w:rsidRPr="00C755C5" w:rsidRDefault="00FA4E2E" w:rsidP="00C755C5">
            <w:pPr>
              <w:jc w:val="both"/>
              <w:rPr>
                <w:rFonts w:ascii="Arial" w:hAnsi="Arial"/>
                <w:sz w:val="16"/>
                <w:szCs w:val="16"/>
              </w:rPr>
            </w:pPr>
            <w:r>
              <w:rPr>
                <w:rFonts w:ascii="Arial" w:hAnsi="Arial" w:cs="Arial"/>
                <w:sz w:val="16"/>
                <w:szCs w:val="16"/>
              </w:rPr>
              <w:t>Novartis Pharma GmbH, Nürnberg wird Ihre</w:t>
            </w:r>
            <w:r w:rsidR="00C755C5" w:rsidRPr="00C755C5">
              <w:rPr>
                <w:rFonts w:ascii="Arial" w:hAnsi="Arial" w:cs="Arial"/>
                <w:sz w:val="16"/>
                <w:szCs w:val="16"/>
              </w:rPr>
              <w:t xml:space="preserve"> hierin genannten personenbezogenen Daten zum Zwecke arzneimittel- und medizinproduktes</w:t>
            </w:r>
            <w:r>
              <w:rPr>
                <w:rFonts w:ascii="Arial" w:hAnsi="Arial" w:cs="Arial"/>
                <w:sz w:val="16"/>
                <w:szCs w:val="16"/>
              </w:rPr>
              <w:t xml:space="preserve">icherheitsrechtlicher Meldungen, </w:t>
            </w:r>
            <w:r w:rsidR="00C755C5" w:rsidRPr="00C755C5">
              <w:rPr>
                <w:rFonts w:ascii="Arial" w:hAnsi="Arial" w:cs="Arial"/>
                <w:sz w:val="16"/>
                <w:szCs w:val="16"/>
              </w:rPr>
              <w:t xml:space="preserve">ggf. unter Einsatz externer Beauftragter, </w:t>
            </w:r>
            <w:r>
              <w:rPr>
                <w:rFonts w:ascii="Arial" w:hAnsi="Arial" w:cs="Arial"/>
                <w:sz w:val="16"/>
                <w:szCs w:val="16"/>
              </w:rPr>
              <w:t xml:space="preserve"> erheben, verarbeiten und nutzen</w:t>
            </w:r>
            <w:r w:rsidR="00C755C5" w:rsidRPr="00C755C5">
              <w:rPr>
                <w:rFonts w:ascii="Arial" w:hAnsi="Arial" w:cs="Arial"/>
                <w:sz w:val="16"/>
                <w:szCs w:val="16"/>
              </w:rPr>
              <w:t xml:space="preserve">. Die Daten können weltweit an zuständige Behörden, andere </w:t>
            </w:r>
            <w:proofErr w:type="spellStart"/>
            <w:r w:rsidR="00C755C5" w:rsidRPr="00C755C5">
              <w:rPr>
                <w:rFonts w:ascii="Arial" w:hAnsi="Arial" w:cs="Arial"/>
                <w:sz w:val="16"/>
                <w:szCs w:val="16"/>
              </w:rPr>
              <w:t>Novartiskonzerngesell</w:t>
            </w:r>
            <w:r w:rsidR="00C755C5" w:rsidRPr="00C755C5">
              <w:rPr>
                <w:rFonts w:ascii="Arial" w:hAnsi="Arial" w:cs="Arial"/>
                <w:sz w:val="16"/>
                <w:szCs w:val="16"/>
              </w:rPr>
              <w:softHyphen/>
              <w:t>scha</w:t>
            </w:r>
            <w:r w:rsidR="00C755C5" w:rsidRPr="00C755C5">
              <w:rPr>
                <w:rFonts w:ascii="Arial" w:hAnsi="Arial" w:cs="Arial"/>
                <w:sz w:val="16"/>
                <w:szCs w:val="16"/>
              </w:rPr>
              <w:softHyphen/>
              <w:t>f</w:t>
            </w:r>
            <w:r w:rsidR="00C755C5" w:rsidRPr="00C755C5">
              <w:rPr>
                <w:rFonts w:ascii="Arial" w:hAnsi="Arial" w:cs="Arial"/>
                <w:sz w:val="16"/>
                <w:szCs w:val="16"/>
              </w:rPr>
              <w:softHyphen/>
              <w:t>ten</w:t>
            </w:r>
            <w:proofErr w:type="spellEnd"/>
            <w:r w:rsidR="00C755C5" w:rsidRPr="00C755C5">
              <w:rPr>
                <w:rFonts w:ascii="Arial" w:hAnsi="Arial" w:cs="Arial"/>
                <w:sz w:val="16"/>
                <w:szCs w:val="16"/>
              </w:rPr>
              <w:t xml:space="preserve">, Lizenzpartner und sonstige Stellen weitergeleitet und verarbeitet werden, die entsprechenden </w:t>
            </w:r>
            <w:proofErr w:type="spellStart"/>
            <w:r w:rsidR="00C755C5" w:rsidRPr="00C755C5">
              <w:rPr>
                <w:rFonts w:ascii="Arial" w:hAnsi="Arial" w:cs="Arial"/>
                <w:sz w:val="16"/>
                <w:szCs w:val="16"/>
              </w:rPr>
              <w:t>Pharmakovigilanz</w:t>
            </w:r>
            <w:proofErr w:type="spellEnd"/>
            <w:r w:rsidR="00C755C5" w:rsidRPr="00C755C5">
              <w:rPr>
                <w:rFonts w:ascii="Arial" w:hAnsi="Arial" w:cs="Arial"/>
                <w:sz w:val="16"/>
                <w:szCs w:val="16"/>
              </w:rPr>
              <w:t>-Verpflichtungen</w:t>
            </w:r>
            <w:r w:rsidR="00C755C5">
              <w:rPr>
                <w:rFonts w:ascii="Arial" w:hAnsi="Arial" w:cs="Arial"/>
                <w:sz w:val="16"/>
                <w:szCs w:val="16"/>
              </w:rPr>
              <w:t xml:space="preserve"> unterliegen.</w:t>
            </w:r>
          </w:p>
          <w:p w:rsidR="00DA57CB" w:rsidRPr="0034450F" w:rsidRDefault="00DA57CB" w:rsidP="006E5E59">
            <w:pPr>
              <w:jc w:val="center"/>
              <w:rPr>
                <w:rFonts w:ascii="Arial" w:hAnsi="Arial" w:cs="Arial"/>
                <w:b/>
                <w:sz w:val="20"/>
              </w:rPr>
            </w:pPr>
          </w:p>
          <w:p w:rsidR="00DA57CB" w:rsidRPr="00596A6E" w:rsidRDefault="00DA57CB" w:rsidP="006E5E59">
            <w:pPr>
              <w:rPr>
                <w:rFonts w:ascii="Footlight MT Light" w:hAnsi="Footlight MT Light"/>
                <w:sz w:val="16"/>
              </w:rPr>
            </w:pPr>
          </w:p>
          <w:p w:rsidR="00DA57CB" w:rsidRPr="00586B1A" w:rsidRDefault="00DA57CB" w:rsidP="006E5E59">
            <w:pPr>
              <w:spacing w:after="120"/>
              <w:rPr>
                <w:rFonts w:ascii="Arial" w:hAnsi="Arial"/>
                <w:b/>
                <w:sz w:val="20"/>
                <w:shd w:val="pct10" w:color="auto" w:fill="auto"/>
              </w:rPr>
            </w:pPr>
          </w:p>
          <w:p w:rsidR="00DA57CB" w:rsidRDefault="00DA57CB" w:rsidP="009F6593">
            <w:pPr>
              <w:rPr>
                <w:rFonts w:ascii="Arial" w:hAnsi="Arial"/>
                <w:sz w:val="20"/>
              </w:rPr>
            </w:pPr>
          </w:p>
          <w:p w:rsidR="00DA57CB" w:rsidRDefault="00DA57CB" w:rsidP="009F6593">
            <w:pPr>
              <w:rPr>
                <w:rFonts w:ascii="Arial" w:hAnsi="Arial"/>
                <w:sz w:val="20"/>
              </w:rPr>
            </w:pPr>
          </w:p>
          <w:p w:rsidR="00DA57CB" w:rsidRDefault="00DA57CB" w:rsidP="009F6593">
            <w:pPr>
              <w:rPr>
                <w:rFonts w:ascii="Arial" w:hAnsi="Arial"/>
                <w:sz w:val="20"/>
              </w:rPr>
            </w:pPr>
          </w:p>
          <w:p w:rsidR="00DA57CB" w:rsidRDefault="00DA57CB" w:rsidP="009F6593">
            <w:pPr>
              <w:rPr>
                <w:rFonts w:ascii="Arial" w:hAnsi="Arial"/>
                <w:sz w:val="20"/>
              </w:rPr>
            </w:pPr>
          </w:p>
          <w:p w:rsidR="00DA57CB" w:rsidRPr="009F6593" w:rsidRDefault="00DA57CB" w:rsidP="009F6593">
            <w:pPr>
              <w:rPr>
                <w:rFonts w:ascii="Arial" w:hAnsi="Arial"/>
                <w:sz w:val="20"/>
              </w:rPr>
            </w:pPr>
            <w:r>
              <w:rPr>
                <w:rFonts w:ascii="Arial" w:hAnsi="Arial"/>
                <w:sz w:val="20"/>
              </w:rPr>
              <w:t>Praxisstempel               Unterschrift und Datum</w:t>
            </w:r>
          </w:p>
          <w:p w:rsidR="00DA57CB" w:rsidRDefault="00DA57CB" w:rsidP="005C5A2A">
            <w:pPr>
              <w:spacing w:before="120" w:line="360" w:lineRule="auto"/>
              <w:jc w:val="both"/>
              <w:rPr>
                <w:rFonts w:ascii="Arial" w:hAnsi="Arial" w:cs="Arial"/>
                <w:sz w:val="18"/>
                <w:szCs w:val="18"/>
              </w:rPr>
            </w:pPr>
            <w:r w:rsidRPr="006F2663">
              <w:rPr>
                <w:rFonts w:ascii="Arial" w:hAnsi="Arial" w:cs="Arial"/>
                <w:sz w:val="24"/>
                <w:szCs w:val="24"/>
              </w:rPr>
              <w:sym w:font="Wingdings 2" w:char="F02A"/>
            </w:r>
            <w:r>
              <w:rPr>
                <w:rFonts w:ascii="Arial" w:hAnsi="Arial" w:cs="Arial"/>
                <w:sz w:val="24"/>
                <w:szCs w:val="24"/>
              </w:rPr>
              <w:t xml:space="preserve"> </w:t>
            </w:r>
            <w:r>
              <w:rPr>
                <w:rFonts w:ascii="Arial" w:hAnsi="Arial" w:cs="Arial"/>
                <w:sz w:val="18"/>
                <w:szCs w:val="18"/>
              </w:rPr>
              <w:t>Hersteller</w:t>
            </w:r>
          </w:p>
          <w:p w:rsidR="00DA57CB" w:rsidRDefault="00DA57CB" w:rsidP="006374BA">
            <w:pPr>
              <w:spacing w:line="360" w:lineRule="auto"/>
              <w:jc w:val="both"/>
              <w:rPr>
                <w:rFonts w:ascii="Arial" w:hAnsi="Arial" w:cs="Arial"/>
                <w:sz w:val="18"/>
                <w:szCs w:val="18"/>
              </w:rPr>
            </w:pPr>
            <w:r w:rsidRPr="006F2663">
              <w:rPr>
                <w:rFonts w:ascii="Arial" w:hAnsi="Arial" w:cs="Arial"/>
                <w:sz w:val="24"/>
                <w:szCs w:val="24"/>
              </w:rPr>
              <w:sym w:font="Wingdings 2" w:char="F02A"/>
            </w:r>
            <w:r>
              <w:rPr>
                <w:rFonts w:ascii="Arial" w:hAnsi="Arial" w:cs="Arial"/>
                <w:sz w:val="24"/>
                <w:szCs w:val="24"/>
              </w:rPr>
              <w:t xml:space="preserve"> </w:t>
            </w:r>
            <w:r>
              <w:rPr>
                <w:rFonts w:ascii="Arial" w:hAnsi="Arial" w:cs="Arial"/>
                <w:sz w:val="18"/>
                <w:szCs w:val="18"/>
              </w:rPr>
              <w:t>BfArM</w:t>
            </w:r>
          </w:p>
          <w:p w:rsidR="00DA57CB" w:rsidRDefault="00DA57CB" w:rsidP="006374BA">
            <w:pPr>
              <w:spacing w:line="360" w:lineRule="auto"/>
              <w:jc w:val="both"/>
              <w:rPr>
                <w:rFonts w:ascii="Arial" w:hAnsi="Arial" w:cs="Arial"/>
                <w:sz w:val="18"/>
                <w:szCs w:val="18"/>
              </w:rPr>
            </w:pPr>
            <w:r w:rsidRPr="006F2663">
              <w:rPr>
                <w:rFonts w:ascii="Arial" w:hAnsi="Arial" w:cs="Arial"/>
                <w:sz w:val="24"/>
                <w:szCs w:val="24"/>
              </w:rPr>
              <w:sym w:font="Wingdings 2" w:char="F02A"/>
            </w:r>
            <w:r>
              <w:rPr>
                <w:rFonts w:ascii="Arial" w:hAnsi="Arial" w:cs="Arial"/>
                <w:sz w:val="24"/>
                <w:szCs w:val="24"/>
              </w:rPr>
              <w:t xml:space="preserve"> </w:t>
            </w:r>
            <w:proofErr w:type="spellStart"/>
            <w:r>
              <w:rPr>
                <w:rFonts w:ascii="Arial" w:hAnsi="Arial" w:cs="Arial"/>
                <w:sz w:val="18"/>
                <w:szCs w:val="18"/>
              </w:rPr>
              <w:t>AkdÄ</w:t>
            </w:r>
            <w:proofErr w:type="spellEnd"/>
          </w:p>
          <w:p w:rsidR="00DA57CB" w:rsidRDefault="00DA57CB" w:rsidP="006374BA">
            <w:pPr>
              <w:spacing w:line="360" w:lineRule="auto"/>
              <w:jc w:val="both"/>
              <w:rPr>
                <w:rFonts w:ascii="Arial" w:hAnsi="Arial"/>
                <w:b/>
                <w:sz w:val="20"/>
              </w:rPr>
            </w:pPr>
            <w:r w:rsidRPr="006F2663">
              <w:rPr>
                <w:rFonts w:ascii="Arial" w:hAnsi="Arial" w:cs="Arial"/>
                <w:sz w:val="24"/>
                <w:szCs w:val="24"/>
              </w:rPr>
              <w:sym w:font="Wingdings 2" w:char="F02A"/>
            </w:r>
            <w:r>
              <w:rPr>
                <w:rFonts w:ascii="Arial" w:hAnsi="Arial" w:cs="Arial"/>
                <w:sz w:val="24"/>
                <w:szCs w:val="24"/>
              </w:rPr>
              <w:t xml:space="preserve"> </w:t>
            </w:r>
            <w:r>
              <w:rPr>
                <w:rFonts w:ascii="Arial" w:hAnsi="Arial" w:cs="Arial"/>
                <w:sz w:val="18"/>
                <w:szCs w:val="18"/>
              </w:rPr>
              <w:t xml:space="preserve">Sonstige:   </w:t>
            </w:r>
            <w:r w:rsidRPr="00712F70">
              <w:rPr>
                <w:rFonts w:ascii="Arial" w:hAnsi="Arial" w:cs="Arial"/>
                <w:sz w:val="18"/>
                <w:szCs w:val="18"/>
              </w:rPr>
              <w:t xml:space="preserve"> </w:t>
            </w:r>
          </w:p>
        </w:tc>
      </w:tr>
    </w:tbl>
    <w:p w:rsidR="00DA57CB" w:rsidRPr="003819D9" w:rsidRDefault="00DA57CB" w:rsidP="003819D9">
      <w:pPr>
        <w:rPr>
          <w:rFonts w:ascii="Arial" w:hAnsi="Arial" w:cs="Arial"/>
          <w:b/>
          <w:sz w:val="8"/>
          <w:szCs w:val="8"/>
        </w:rPr>
      </w:pPr>
    </w:p>
    <w:p w:rsidR="000551A8" w:rsidRDefault="000551A8" w:rsidP="000551A8">
      <w:pPr>
        <w:rPr>
          <w:rFonts w:ascii="Arial" w:hAnsi="Arial" w:cs="Arial"/>
          <w:b/>
          <w:sz w:val="20"/>
        </w:rPr>
      </w:pPr>
      <w:r w:rsidRPr="000551A8">
        <w:rPr>
          <w:rFonts w:ascii="Arial" w:hAnsi="Arial" w:cs="Arial"/>
          <w:b/>
          <w:sz w:val="20"/>
        </w:rPr>
        <w:t xml:space="preserve">Bitte die Datenschutz- und Schweigepflichtentbindungserklärung für den Patienten auf der </w:t>
      </w:r>
      <w:r w:rsidR="00F14F6D">
        <w:rPr>
          <w:rFonts w:ascii="Arial" w:hAnsi="Arial" w:cs="Arial"/>
          <w:b/>
          <w:sz w:val="20"/>
        </w:rPr>
        <w:t>Seite 4</w:t>
      </w:r>
      <w:r>
        <w:rPr>
          <w:rFonts w:ascii="Arial" w:hAnsi="Arial" w:cs="Arial"/>
          <w:b/>
          <w:sz w:val="20"/>
        </w:rPr>
        <w:t xml:space="preserve"> beachten</w:t>
      </w:r>
      <w:r w:rsidR="004147BD">
        <w:rPr>
          <w:rFonts w:ascii="Arial" w:hAnsi="Arial" w:cs="Arial"/>
          <w:b/>
          <w:sz w:val="20"/>
        </w:rPr>
        <w:t>!</w:t>
      </w:r>
    </w:p>
    <w:p w:rsidR="000551A8" w:rsidRPr="000551A8" w:rsidRDefault="00DA57CB" w:rsidP="000551A8">
      <w:pPr>
        <w:jc w:val="center"/>
        <w:rPr>
          <w:rFonts w:ascii="Arial" w:hAnsi="Arial" w:cs="Arial"/>
          <w:b/>
          <w:sz w:val="20"/>
        </w:rPr>
      </w:pPr>
      <w:r w:rsidRPr="000551A8">
        <w:rPr>
          <w:rFonts w:ascii="Arial" w:hAnsi="Arial" w:cs="Arial"/>
          <w:b/>
          <w:sz w:val="20"/>
        </w:rPr>
        <w:t>Bitte das gesamte Formular per Post oder Fax schicken an:</w:t>
      </w:r>
      <w:r w:rsidR="00C755C5" w:rsidRPr="000551A8">
        <w:rPr>
          <w:rFonts w:ascii="Arial" w:hAnsi="Arial" w:cs="Arial"/>
          <w:b/>
          <w:sz w:val="20"/>
        </w:rPr>
        <w:t xml:space="preserve"> </w:t>
      </w:r>
      <w:r w:rsidRPr="000551A8">
        <w:rPr>
          <w:rFonts w:ascii="Arial" w:hAnsi="Arial" w:cs="Arial"/>
          <w:b/>
          <w:sz w:val="20"/>
        </w:rPr>
        <w:t>Novartis Pharma GmbH, Abteilung Arzneimittelsicherheit</w:t>
      </w:r>
      <w:r w:rsidR="00C755C5" w:rsidRPr="000551A8">
        <w:rPr>
          <w:rFonts w:ascii="Arial" w:hAnsi="Arial" w:cs="Arial"/>
          <w:b/>
          <w:sz w:val="20"/>
        </w:rPr>
        <w:t xml:space="preserve">; </w:t>
      </w:r>
      <w:proofErr w:type="spellStart"/>
      <w:r w:rsidRPr="000551A8">
        <w:rPr>
          <w:rFonts w:ascii="Arial" w:hAnsi="Arial" w:cs="Arial"/>
          <w:b/>
          <w:sz w:val="20"/>
        </w:rPr>
        <w:t>Roonstr</w:t>
      </w:r>
      <w:proofErr w:type="spellEnd"/>
      <w:r w:rsidRPr="000551A8">
        <w:rPr>
          <w:rFonts w:ascii="Arial" w:hAnsi="Arial" w:cs="Arial"/>
          <w:b/>
          <w:sz w:val="20"/>
        </w:rPr>
        <w:t xml:space="preserve">. 25, 90429 Nürnberg,  Fax: </w:t>
      </w:r>
      <w:r w:rsidR="00EE473B" w:rsidRPr="000551A8">
        <w:rPr>
          <w:rFonts w:ascii="Arial" w:hAnsi="Arial" w:cs="Arial"/>
          <w:noProof/>
          <w:sz w:val="20"/>
          <w:lang w:val="en-US"/>
        </w:rPr>
        <mc:AlternateContent>
          <mc:Choice Requires="wps">
            <w:drawing>
              <wp:anchor distT="0" distB="0" distL="114300" distR="114300" simplePos="0" relativeHeight="251658240" behindDoc="0" locked="0" layoutInCell="1" allowOverlap="1" wp14:anchorId="09301D06" wp14:editId="15D61579">
                <wp:simplePos x="0" y="0"/>
                <wp:positionH relativeFrom="column">
                  <wp:posOffset>2825115</wp:posOffset>
                </wp:positionH>
                <wp:positionV relativeFrom="paragraph">
                  <wp:posOffset>13258165</wp:posOffset>
                </wp:positionV>
                <wp:extent cx="114300" cy="228600"/>
                <wp:effectExtent l="0" t="0" r="0" b="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7" o:spid="_x0000_s1026" type="#_x0000_t68" style="position:absolute;margin-left:222.45pt;margin-top:1043.9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"/>
            </w:pict>
          </mc:Fallback>
        </mc:AlternateContent>
      </w:r>
      <w:r w:rsidRPr="000551A8">
        <w:rPr>
          <w:rFonts w:ascii="Arial" w:hAnsi="Arial" w:cs="Arial"/>
          <w:b/>
          <w:sz w:val="20"/>
        </w:rPr>
        <w:t xml:space="preserve"> 0911 / 273 12985</w:t>
      </w:r>
    </w:p>
    <w:p w:rsidR="003B25CD" w:rsidRDefault="003B25CD" w:rsidP="00C755C5">
      <w:pPr>
        <w:jc w:val="center"/>
        <w:rPr>
          <w:rFonts w:ascii="Arial" w:hAnsi="Arial" w:cs="Arial"/>
          <w:b/>
          <w:szCs w:val="22"/>
        </w:rPr>
      </w:pPr>
    </w:p>
    <w:p w:rsidR="003B25CD" w:rsidRDefault="003B25CD" w:rsidP="003B25CD">
      <w:pPr>
        <w:jc w:val="center"/>
        <w:rPr>
          <w:rFonts w:ascii="Arial" w:hAnsi="Arial" w:cs="Arial"/>
          <w:b/>
          <w:sz w:val="28"/>
          <w:szCs w:val="28"/>
          <w:u w:val="single"/>
        </w:rPr>
      </w:pPr>
      <w:r>
        <w:rPr>
          <w:noProof/>
          <w:lang w:val="en-US"/>
        </w:rPr>
        <mc:AlternateContent>
          <mc:Choice Requires="wps">
            <w:drawing>
              <wp:anchor distT="0" distB="0" distL="114300" distR="114300" simplePos="0" relativeHeight="251660288" behindDoc="0" locked="0" layoutInCell="1" allowOverlap="1" wp14:anchorId="51026F77" wp14:editId="657AFE05">
                <wp:simplePos x="0" y="0"/>
                <wp:positionH relativeFrom="column">
                  <wp:posOffset>5080</wp:posOffset>
                </wp:positionH>
                <wp:positionV relativeFrom="paragraph">
                  <wp:posOffset>-385445</wp:posOffset>
                </wp:positionV>
                <wp:extent cx="5831840" cy="345440"/>
                <wp:effectExtent l="0" t="0" r="0" b="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4CF" w:rsidRDefault="00E764CF" w:rsidP="003B25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7" type="#_x0000_t202" style="position:absolute;left:0;text-align:left;margin-left:.4pt;margin-top:-30.35pt;width:459.2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De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" filled="f" stroked="f">
                <v:textbox>
                  <w:txbxContent>
                    <w:p w:rsidR="00E764CF" w:rsidRDefault="00E764CF" w:rsidP="003B25CD"/>
                  </w:txbxContent>
                </v:textbox>
              </v:shape>
            </w:pict>
          </mc:Fallback>
        </mc:AlternateContent>
      </w:r>
      <w:r>
        <w:rPr>
          <w:rFonts w:ascii="Arial" w:hAnsi="Arial" w:cs="Arial"/>
          <w:b/>
          <w:sz w:val="28"/>
          <w:szCs w:val="28"/>
          <w:u w:val="single"/>
        </w:rPr>
        <w:t>Einwilligungs- und Schweigepflichtentbindungserklärung des Patienten</w:t>
      </w:r>
    </w:p>
    <w:p w:rsidR="003B25CD" w:rsidRDefault="003B25CD" w:rsidP="003B25CD">
      <w:pPr>
        <w:rPr>
          <w:rFonts w:ascii="Arial" w:hAnsi="Arial" w:cs="Arial"/>
        </w:rPr>
      </w:pPr>
    </w:p>
    <w:p w:rsidR="003B25CD" w:rsidRDefault="003B25CD" w:rsidP="003B25CD">
      <w:pPr>
        <w:jc w:val="both"/>
        <w:rPr>
          <w:rFonts w:ascii="Arial" w:hAnsi="Arial" w:cs="Arial"/>
          <w:sz w:val="20"/>
        </w:rPr>
      </w:pPr>
      <w:r>
        <w:rPr>
          <w:rFonts w:ascii="Arial" w:hAnsi="Arial" w:cs="Arial"/>
          <w:sz w:val="20"/>
        </w:rPr>
        <w:t xml:space="preserve">Im Zusammenhang mit der Anwendung eines Arzneimittels traten bei Ihnen unerwünschte Ereignisse (Nebenwirkungen) auf. Um das höchste Maß an Sicherheit bei der Einnahme von Medikamenten sicher zu stellen, ist Novartis als pharmazeutischer Hersteller gesetzlich verpflichtet, arzneimittel- und medizinproduktesicherheitsrelevante Ereignisse nachzuverfolgen und an die zuständigen Behörden zu melden. </w:t>
      </w:r>
    </w:p>
    <w:p w:rsidR="003B25CD" w:rsidRDefault="003B25CD" w:rsidP="00E764CF">
      <w:pPr>
        <w:jc w:val="both"/>
        <w:rPr>
          <w:rFonts w:ascii="Arial" w:hAnsi="Arial" w:cs="Arial"/>
          <w:sz w:val="20"/>
        </w:rPr>
      </w:pPr>
      <w:r>
        <w:rPr>
          <w:rFonts w:ascii="Arial" w:hAnsi="Arial" w:cs="Arial"/>
          <w:sz w:val="20"/>
        </w:rPr>
        <w:t>Novartis nimmt den Datenschutz sehr ernst, daher wollen wir Sie umfassend über die Verarbeitung Ihrer personenbezogenen Daten im Rahmen des gemeldeten uner</w:t>
      </w:r>
      <w:r w:rsidR="00E764CF">
        <w:rPr>
          <w:rFonts w:ascii="Arial" w:hAnsi="Arial" w:cs="Arial"/>
          <w:sz w:val="20"/>
        </w:rPr>
        <w:t>wünschten Ereignisses aufklären:</w:t>
      </w:r>
    </w:p>
    <w:p w:rsidR="003B25CD" w:rsidRPr="00A77E9B" w:rsidRDefault="003B25CD" w:rsidP="003B25CD">
      <w:pPr>
        <w:pBdr>
          <w:top w:val="single" w:sz="4" w:space="1" w:color="auto"/>
          <w:left w:val="single" w:sz="4" w:space="4" w:color="auto"/>
          <w:bottom w:val="single" w:sz="4" w:space="6" w:color="auto"/>
          <w:right w:val="single" w:sz="4" w:space="4" w:color="auto"/>
        </w:pBdr>
        <w:shd w:val="clear" w:color="auto" w:fill="BFBFBF"/>
        <w:spacing w:before="120" w:after="120"/>
        <w:jc w:val="center"/>
        <w:rPr>
          <w:rFonts w:ascii="Arial" w:hAnsi="Arial" w:cs="Arial"/>
          <w:b/>
          <w:sz w:val="20"/>
          <w:u w:val="single"/>
        </w:rPr>
      </w:pPr>
      <w:r w:rsidRPr="00A77E9B">
        <w:rPr>
          <w:rFonts w:ascii="Arial" w:hAnsi="Arial" w:cs="Arial"/>
          <w:b/>
          <w:sz w:val="20"/>
          <w:u w:val="single"/>
        </w:rPr>
        <w:t>Datenschutz</w:t>
      </w:r>
      <w:r w:rsidR="00E764CF">
        <w:rPr>
          <w:rFonts w:ascii="Arial" w:hAnsi="Arial" w:cs="Arial"/>
          <w:b/>
          <w:sz w:val="20"/>
          <w:u w:val="single"/>
        </w:rPr>
        <w:t>rechtliche E</w:t>
      </w:r>
      <w:r w:rsidRPr="00A77E9B">
        <w:rPr>
          <w:rFonts w:ascii="Arial" w:hAnsi="Arial" w:cs="Arial"/>
          <w:b/>
          <w:sz w:val="20"/>
          <w:u w:val="single"/>
        </w:rPr>
        <w:t>inwilligungserklärung</w:t>
      </w:r>
    </w:p>
    <w:p w:rsidR="00E764CF" w:rsidRPr="007165E6" w:rsidRDefault="003B25CD" w:rsidP="00B27BCD">
      <w:pPr>
        <w:pBdr>
          <w:top w:val="single" w:sz="4" w:space="1" w:color="auto"/>
          <w:left w:val="single" w:sz="4" w:space="4" w:color="auto"/>
          <w:bottom w:val="single" w:sz="4" w:space="6" w:color="auto"/>
          <w:right w:val="single" w:sz="4" w:space="4" w:color="auto"/>
        </w:pBdr>
        <w:shd w:val="clear" w:color="auto" w:fill="BFBFBF"/>
        <w:spacing w:before="120"/>
        <w:jc w:val="both"/>
        <w:rPr>
          <w:rFonts w:ascii="Arial" w:hAnsi="Arial" w:cs="Arial"/>
          <w:sz w:val="20"/>
        </w:rPr>
      </w:pPr>
      <w:r w:rsidRPr="00A77E9B">
        <w:rPr>
          <w:rFonts w:ascii="Arial" w:hAnsi="Arial" w:cs="Arial"/>
          <w:sz w:val="20"/>
        </w:rPr>
        <w:t xml:space="preserve">Mit meiner Unterschrift willige ich ein, dass </w:t>
      </w:r>
      <w:r>
        <w:rPr>
          <w:rFonts w:ascii="Arial" w:hAnsi="Arial" w:cs="Arial"/>
          <w:sz w:val="20"/>
        </w:rPr>
        <w:t>Angaben zu meiner Person (wie Name, Geburtsdatum, Geschlecht, Größe)</w:t>
      </w:r>
      <w:r w:rsidR="009B1814">
        <w:rPr>
          <w:rFonts w:ascii="Arial" w:hAnsi="Arial" w:cs="Arial"/>
          <w:sz w:val="20"/>
        </w:rPr>
        <w:t>,</w:t>
      </w:r>
      <w:r>
        <w:rPr>
          <w:rFonts w:ascii="Arial" w:hAnsi="Arial" w:cs="Arial"/>
          <w:sz w:val="20"/>
        </w:rPr>
        <w:t xml:space="preserve"> über bei mir aufgetretene, unerwünschte arzneimittel- und medizinproduktesicherheitsrelevante Ereignisse, einschließlich diesbezüglicher Verdachtsfälle, Informationen zur Einnahme von Arzneimitteln und Anwendung von Medizinprodukten jeweils betreffend Produkte von Novartis sowie Informationen zu meiner Erkrankung</w:t>
      </w:r>
      <w:r w:rsidR="005D1F3A">
        <w:rPr>
          <w:rFonts w:ascii="Arial" w:hAnsi="Arial" w:cs="Arial"/>
          <w:sz w:val="20"/>
        </w:rPr>
        <w:t xml:space="preserve">, </w:t>
      </w:r>
      <w:r w:rsidRPr="00B27BCD">
        <w:rPr>
          <w:rFonts w:ascii="Arial" w:hAnsi="Arial" w:cs="Arial"/>
          <w:sz w:val="20"/>
        </w:rPr>
        <w:t>von meinem betreuenden Arzt, bzw. von den mich betreuenden Personen, an</w:t>
      </w:r>
      <w:r w:rsidR="00E764CF">
        <w:rPr>
          <w:rFonts w:ascii="Arial" w:hAnsi="Arial" w:cs="Arial"/>
          <w:sz w:val="20"/>
        </w:rPr>
        <w:t xml:space="preserve"> folgende Stellen weitergegeben</w:t>
      </w:r>
      <w:r w:rsidR="0040524D">
        <w:rPr>
          <w:rFonts w:ascii="Arial" w:hAnsi="Arial" w:cs="Arial"/>
          <w:sz w:val="20"/>
        </w:rPr>
        <w:t xml:space="preserve"> und von diesen verarbeitet</w:t>
      </w:r>
      <w:r w:rsidR="00E764CF">
        <w:rPr>
          <w:rFonts w:ascii="Arial" w:hAnsi="Arial" w:cs="Arial"/>
          <w:sz w:val="20"/>
        </w:rPr>
        <w:t xml:space="preserve"> werden:</w:t>
      </w:r>
      <w:r w:rsidR="007165E6">
        <w:rPr>
          <w:rFonts w:ascii="Arial" w:hAnsi="Arial" w:cs="Arial"/>
          <w:sz w:val="20"/>
        </w:rPr>
        <w:t xml:space="preserve"> </w:t>
      </w:r>
    </w:p>
    <w:p w:rsidR="00733F03" w:rsidRDefault="00E764CF" w:rsidP="0040524D">
      <w:pPr>
        <w:pBdr>
          <w:top w:val="single" w:sz="4" w:space="1" w:color="auto"/>
          <w:left w:val="single" w:sz="4" w:space="4" w:color="auto"/>
          <w:bottom w:val="single" w:sz="4" w:space="6" w:color="auto"/>
          <w:right w:val="single" w:sz="4" w:space="4" w:color="auto"/>
        </w:pBdr>
        <w:shd w:val="clear" w:color="auto" w:fill="BFBFBF"/>
        <w:jc w:val="both"/>
        <w:rPr>
          <w:rFonts w:ascii="Arial" w:hAnsi="Arial" w:cs="Arial"/>
          <w:sz w:val="20"/>
        </w:rPr>
      </w:pPr>
      <w:r w:rsidRPr="00476EA2">
        <w:rPr>
          <w:rFonts w:ascii="Arial" w:hAnsi="Arial" w:cs="Arial"/>
          <w:sz w:val="20"/>
        </w:rPr>
        <w:t>-</w:t>
      </w:r>
      <w:r w:rsidR="003B25CD" w:rsidRPr="00476EA2">
        <w:rPr>
          <w:rFonts w:ascii="Arial" w:hAnsi="Arial" w:cs="Arial"/>
          <w:sz w:val="20"/>
        </w:rPr>
        <w:t xml:space="preserve"> Novartis Pharma GmbH, verbundene Unternehmen der Novartis Pharma GmbH</w:t>
      </w:r>
      <w:r w:rsidR="00DE1583" w:rsidRPr="00476EA2">
        <w:rPr>
          <w:rFonts w:ascii="Arial" w:hAnsi="Arial" w:cs="Arial"/>
          <w:sz w:val="20"/>
        </w:rPr>
        <w:t xml:space="preserve"> in der Schweiz, Frankreich, Indien,</w:t>
      </w:r>
    </w:p>
    <w:p w:rsidR="00B27BCD" w:rsidRPr="00476EA2" w:rsidRDefault="00DE1583" w:rsidP="0040524D">
      <w:pPr>
        <w:pBdr>
          <w:top w:val="single" w:sz="4" w:space="1" w:color="auto"/>
          <w:left w:val="single" w:sz="4" w:space="4" w:color="auto"/>
          <w:bottom w:val="single" w:sz="4" w:space="6" w:color="auto"/>
          <w:right w:val="single" w:sz="4" w:space="4" w:color="auto"/>
        </w:pBdr>
        <w:shd w:val="clear" w:color="auto" w:fill="BFBFBF"/>
        <w:jc w:val="both"/>
        <w:rPr>
          <w:rFonts w:ascii="Arial" w:hAnsi="Arial" w:cs="Arial"/>
          <w:sz w:val="20"/>
        </w:rPr>
      </w:pPr>
      <w:r w:rsidRPr="00476EA2">
        <w:rPr>
          <w:rFonts w:ascii="Arial" w:hAnsi="Arial" w:cs="Arial"/>
          <w:sz w:val="20"/>
        </w:rPr>
        <w:t xml:space="preserve"> </w:t>
      </w:r>
      <w:r w:rsidR="00733F03">
        <w:rPr>
          <w:rFonts w:ascii="Arial" w:hAnsi="Arial" w:cs="Arial"/>
          <w:sz w:val="20"/>
        </w:rPr>
        <w:t xml:space="preserve"> </w:t>
      </w:r>
      <w:r w:rsidRPr="00476EA2">
        <w:rPr>
          <w:rFonts w:ascii="Arial" w:hAnsi="Arial" w:cs="Arial"/>
          <w:sz w:val="20"/>
        </w:rPr>
        <w:t xml:space="preserve">USA und </w:t>
      </w:r>
      <w:r w:rsidR="00920DB9">
        <w:rPr>
          <w:rFonts w:ascii="Arial" w:hAnsi="Arial" w:cs="Arial"/>
          <w:sz w:val="20"/>
        </w:rPr>
        <w:t>Großbritannien</w:t>
      </w:r>
      <w:r w:rsidR="003B25CD" w:rsidRPr="00476EA2">
        <w:rPr>
          <w:rFonts w:ascii="Arial" w:hAnsi="Arial" w:cs="Arial"/>
          <w:sz w:val="20"/>
        </w:rPr>
        <w:t xml:space="preserve"> </w:t>
      </w:r>
    </w:p>
    <w:p w:rsidR="000067EC" w:rsidRPr="00476EA2" w:rsidRDefault="00B27BCD" w:rsidP="0040524D">
      <w:pPr>
        <w:pBdr>
          <w:top w:val="single" w:sz="4" w:space="1" w:color="auto"/>
          <w:left w:val="single" w:sz="4" w:space="4" w:color="auto"/>
          <w:bottom w:val="single" w:sz="4" w:space="6" w:color="auto"/>
          <w:right w:val="single" w:sz="4" w:space="4" w:color="auto"/>
        </w:pBdr>
        <w:shd w:val="clear" w:color="auto" w:fill="BFBFBF"/>
        <w:jc w:val="both"/>
        <w:rPr>
          <w:rFonts w:ascii="Arial" w:hAnsi="Arial" w:cs="Arial"/>
          <w:sz w:val="20"/>
        </w:rPr>
      </w:pPr>
      <w:r w:rsidRPr="00476EA2">
        <w:rPr>
          <w:rFonts w:ascii="Arial" w:hAnsi="Arial" w:cs="Arial"/>
          <w:sz w:val="20"/>
        </w:rPr>
        <w:t xml:space="preserve">- </w:t>
      </w:r>
      <w:r w:rsidR="000067EC" w:rsidRPr="00476EA2">
        <w:rPr>
          <w:rFonts w:ascii="Arial" w:hAnsi="Arial" w:cs="Arial"/>
          <w:sz w:val="20"/>
        </w:rPr>
        <w:t xml:space="preserve">von </w:t>
      </w:r>
      <w:r w:rsidR="00E764CF" w:rsidRPr="00476EA2">
        <w:rPr>
          <w:rFonts w:ascii="Arial" w:hAnsi="Arial" w:cs="Arial"/>
          <w:sz w:val="20"/>
        </w:rPr>
        <w:t>Novartis Pharma GmbH</w:t>
      </w:r>
      <w:r w:rsidR="000067EC" w:rsidRPr="00476EA2">
        <w:rPr>
          <w:rFonts w:ascii="Arial" w:hAnsi="Arial" w:cs="Arial"/>
          <w:sz w:val="20"/>
        </w:rPr>
        <w:t>,</w:t>
      </w:r>
      <w:r w:rsidR="00E764CF" w:rsidRPr="00476EA2">
        <w:rPr>
          <w:rFonts w:ascii="Arial" w:hAnsi="Arial" w:cs="Arial"/>
          <w:sz w:val="20"/>
        </w:rPr>
        <w:t xml:space="preserve"> </w:t>
      </w:r>
      <w:r w:rsidR="00A53E17" w:rsidRPr="00476EA2">
        <w:rPr>
          <w:rFonts w:ascii="Arial" w:hAnsi="Arial" w:cs="Arial"/>
          <w:sz w:val="20"/>
        </w:rPr>
        <w:t>oder von deren verbundenen Unternehmen</w:t>
      </w:r>
      <w:r w:rsidR="000067EC" w:rsidRPr="00476EA2">
        <w:rPr>
          <w:rFonts w:ascii="Arial" w:hAnsi="Arial" w:cs="Arial"/>
          <w:sz w:val="20"/>
        </w:rPr>
        <w:t>,</w:t>
      </w:r>
      <w:r w:rsidR="00A53E17" w:rsidRPr="00476EA2">
        <w:rPr>
          <w:rFonts w:ascii="Arial" w:hAnsi="Arial" w:cs="Arial"/>
          <w:sz w:val="20"/>
        </w:rPr>
        <w:t xml:space="preserve"> </w:t>
      </w:r>
      <w:r w:rsidR="00E764CF" w:rsidRPr="00476EA2">
        <w:rPr>
          <w:rFonts w:ascii="Arial" w:hAnsi="Arial" w:cs="Arial"/>
          <w:sz w:val="20"/>
        </w:rPr>
        <w:t xml:space="preserve">eingesetzte Dienstleister, </w:t>
      </w:r>
      <w:r w:rsidR="000067EC" w:rsidRPr="00476EA2">
        <w:rPr>
          <w:rFonts w:ascii="Arial" w:hAnsi="Arial" w:cs="Arial"/>
          <w:sz w:val="20"/>
        </w:rPr>
        <w:t>d.h.</w:t>
      </w:r>
    </w:p>
    <w:p w:rsidR="00D12788" w:rsidRPr="00476EA2" w:rsidRDefault="000067EC" w:rsidP="00D12788">
      <w:pPr>
        <w:pBdr>
          <w:top w:val="single" w:sz="4" w:space="1" w:color="auto"/>
          <w:left w:val="single" w:sz="4" w:space="4" w:color="auto"/>
          <w:bottom w:val="single" w:sz="4" w:space="6" w:color="auto"/>
          <w:right w:val="single" w:sz="4" w:space="4" w:color="auto"/>
        </w:pBdr>
        <w:shd w:val="clear" w:color="auto" w:fill="BFBFBF"/>
        <w:ind w:firstLine="284"/>
        <w:jc w:val="both"/>
        <w:rPr>
          <w:rFonts w:ascii="Arial" w:hAnsi="Arial" w:cs="Arial"/>
          <w:sz w:val="20"/>
        </w:rPr>
      </w:pPr>
      <w:r w:rsidRPr="00476EA2">
        <w:rPr>
          <w:rFonts w:ascii="Arial" w:hAnsi="Arial" w:cs="Arial"/>
          <w:sz w:val="20"/>
        </w:rPr>
        <w:t xml:space="preserve">(a) </w:t>
      </w:r>
      <w:r w:rsidR="00DE1583" w:rsidRPr="00476EA2">
        <w:rPr>
          <w:rFonts w:ascii="Arial" w:hAnsi="Arial" w:cs="Arial"/>
          <w:sz w:val="20"/>
        </w:rPr>
        <w:t>Auftragsforschungsinstitute</w:t>
      </w:r>
      <w:r w:rsidR="003B25CD" w:rsidRPr="00476EA2">
        <w:rPr>
          <w:rFonts w:ascii="Arial" w:hAnsi="Arial" w:cs="Arial"/>
          <w:sz w:val="20"/>
        </w:rPr>
        <w:t>,</w:t>
      </w:r>
      <w:r w:rsidR="00B44827" w:rsidRPr="00476EA2">
        <w:rPr>
          <w:rFonts w:ascii="Arial" w:hAnsi="Arial" w:cs="Arial"/>
          <w:sz w:val="20"/>
        </w:rPr>
        <w:t xml:space="preserve"> </w:t>
      </w:r>
      <w:r w:rsidR="00A77E9B" w:rsidRPr="00476EA2">
        <w:rPr>
          <w:rFonts w:ascii="Arial" w:hAnsi="Arial" w:cs="Arial"/>
          <w:sz w:val="20"/>
        </w:rPr>
        <w:t xml:space="preserve">welche mit </w:t>
      </w:r>
      <w:r w:rsidR="00E764CF" w:rsidRPr="00476EA2">
        <w:rPr>
          <w:rFonts w:ascii="Arial" w:hAnsi="Arial" w:cs="Arial"/>
          <w:sz w:val="20"/>
        </w:rPr>
        <w:t>Dateneingab</w:t>
      </w:r>
      <w:r w:rsidR="0040524D" w:rsidRPr="00476EA2">
        <w:rPr>
          <w:rFonts w:ascii="Arial" w:hAnsi="Arial" w:cs="Arial"/>
          <w:sz w:val="20"/>
        </w:rPr>
        <w:t>e</w:t>
      </w:r>
      <w:r w:rsidR="00E764CF" w:rsidRPr="00476EA2">
        <w:rPr>
          <w:rFonts w:ascii="Arial" w:hAnsi="Arial" w:cs="Arial"/>
          <w:sz w:val="20"/>
        </w:rPr>
        <w:t xml:space="preserve"> und</w:t>
      </w:r>
      <w:r w:rsidR="000C21DE" w:rsidRPr="00476EA2">
        <w:rPr>
          <w:rFonts w:ascii="Arial" w:hAnsi="Arial" w:cs="Arial"/>
          <w:sz w:val="20"/>
        </w:rPr>
        <w:t xml:space="preserve"> </w:t>
      </w:r>
      <w:r w:rsidR="00A77E9B" w:rsidRPr="00476EA2">
        <w:rPr>
          <w:rFonts w:ascii="Arial" w:hAnsi="Arial" w:cs="Arial"/>
          <w:sz w:val="20"/>
        </w:rPr>
        <w:t>Pflege von Datenbanken, Literaturrecherche oder der</w:t>
      </w:r>
    </w:p>
    <w:p w:rsidR="00B26562" w:rsidRDefault="00A77E9B" w:rsidP="00B26562">
      <w:pPr>
        <w:pBdr>
          <w:top w:val="single" w:sz="4" w:space="1" w:color="auto"/>
          <w:left w:val="single" w:sz="4" w:space="4" w:color="auto"/>
          <w:bottom w:val="single" w:sz="4" w:space="6" w:color="auto"/>
          <w:right w:val="single" w:sz="4" w:space="4" w:color="auto"/>
        </w:pBdr>
        <w:shd w:val="clear" w:color="auto" w:fill="BFBFBF"/>
        <w:ind w:firstLine="284"/>
        <w:jc w:val="both"/>
        <w:rPr>
          <w:rFonts w:ascii="Arial" w:hAnsi="Arial" w:cs="Arial"/>
          <w:sz w:val="20"/>
        </w:rPr>
      </w:pPr>
      <w:r w:rsidRPr="00476EA2">
        <w:rPr>
          <w:rFonts w:ascii="Arial" w:hAnsi="Arial" w:cs="Arial"/>
          <w:sz w:val="20"/>
        </w:rPr>
        <w:t xml:space="preserve"> Erstellung</w:t>
      </w:r>
      <w:r w:rsidR="0040524D" w:rsidRPr="00476EA2">
        <w:rPr>
          <w:rFonts w:ascii="Arial" w:hAnsi="Arial" w:cs="Arial"/>
          <w:sz w:val="20"/>
        </w:rPr>
        <w:t xml:space="preserve"> von</w:t>
      </w:r>
      <w:r w:rsidR="00D12788" w:rsidRPr="00476EA2">
        <w:rPr>
          <w:rFonts w:ascii="Arial" w:hAnsi="Arial" w:cs="Arial"/>
          <w:sz w:val="20"/>
        </w:rPr>
        <w:t xml:space="preserve"> medizinisch-wissenschaftlichen</w:t>
      </w:r>
      <w:r w:rsidRPr="00476EA2">
        <w:rPr>
          <w:rFonts w:ascii="Arial" w:hAnsi="Arial" w:cs="Arial"/>
          <w:sz w:val="20"/>
        </w:rPr>
        <w:t xml:space="preserve"> Berichte</w:t>
      </w:r>
      <w:r w:rsidR="000C21DE" w:rsidRPr="00476EA2">
        <w:rPr>
          <w:rFonts w:ascii="Arial" w:hAnsi="Arial" w:cs="Arial"/>
          <w:sz w:val="20"/>
        </w:rPr>
        <w:t>n</w:t>
      </w:r>
      <w:r w:rsidRPr="00476EA2">
        <w:rPr>
          <w:rFonts w:ascii="Arial" w:hAnsi="Arial" w:cs="Arial"/>
          <w:sz w:val="20"/>
        </w:rPr>
        <w:t xml:space="preserve"> über Arzneimittel</w:t>
      </w:r>
      <w:r w:rsidR="00B26562">
        <w:rPr>
          <w:rFonts w:ascii="Arial" w:hAnsi="Arial" w:cs="Arial"/>
          <w:sz w:val="20"/>
        </w:rPr>
        <w:t xml:space="preserve"> </w:t>
      </w:r>
      <w:r w:rsidRPr="00476EA2">
        <w:rPr>
          <w:rFonts w:ascii="Arial" w:hAnsi="Arial" w:cs="Arial"/>
          <w:sz w:val="20"/>
        </w:rPr>
        <w:t>(</w:t>
      </w:r>
      <w:r w:rsidR="000C21DE" w:rsidRPr="00476EA2">
        <w:rPr>
          <w:rFonts w:ascii="Arial" w:hAnsi="Arial" w:cs="Arial"/>
          <w:sz w:val="20"/>
        </w:rPr>
        <w:t>z.B. regelmäßig aktualisierte Berichte</w:t>
      </w:r>
    </w:p>
    <w:p w:rsidR="00D12788" w:rsidRDefault="00B26562" w:rsidP="00B26562">
      <w:pPr>
        <w:pBdr>
          <w:top w:val="single" w:sz="4" w:space="1" w:color="auto"/>
          <w:left w:val="single" w:sz="4" w:space="4" w:color="auto"/>
          <w:bottom w:val="single" w:sz="4" w:space="6" w:color="auto"/>
          <w:right w:val="single" w:sz="4" w:space="4" w:color="auto"/>
        </w:pBdr>
        <w:shd w:val="clear" w:color="auto" w:fill="BFBFBF"/>
        <w:ind w:firstLine="284"/>
        <w:jc w:val="both"/>
        <w:rPr>
          <w:rFonts w:ascii="Arial" w:hAnsi="Arial" w:cs="Arial"/>
          <w:sz w:val="20"/>
        </w:rPr>
      </w:pPr>
      <w:r>
        <w:rPr>
          <w:rFonts w:ascii="Arial" w:hAnsi="Arial" w:cs="Arial"/>
          <w:sz w:val="20"/>
        </w:rPr>
        <w:t xml:space="preserve"> </w:t>
      </w:r>
      <w:r w:rsidR="000C21DE" w:rsidRPr="00476EA2">
        <w:rPr>
          <w:rFonts w:ascii="Arial" w:hAnsi="Arial" w:cs="Arial"/>
          <w:sz w:val="20"/>
        </w:rPr>
        <w:t>über die Unbedenklichkeit von Arzneimitteln</w:t>
      </w:r>
      <w:r w:rsidR="00A77E9B" w:rsidRPr="00476EA2">
        <w:rPr>
          <w:rFonts w:ascii="Arial" w:hAnsi="Arial" w:cs="Arial"/>
          <w:sz w:val="20"/>
        </w:rPr>
        <w:t>)</w:t>
      </w:r>
      <w:r w:rsidR="00E764CF">
        <w:rPr>
          <w:rFonts w:ascii="Arial" w:hAnsi="Arial" w:cs="Arial"/>
          <w:sz w:val="20"/>
        </w:rPr>
        <w:t xml:space="preserve"> betraut sind</w:t>
      </w:r>
      <w:r w:rsidR="0040524D">
        <w:rPr>
          <w:rFonts w:ascii="Arial" w:hAnsi="Arial" w:cs="Arial"/>
          <w:sz w:val="20"/>
        </w:rPr>
        <w:t>,</w:t>
      </w:r>
      <w:r w:rsidR="00E764CF">
        <w:rPr>
          <w:rFonts w:ascii="Arial" w:hAnsi="Arial" w:cs="Arial"/>
          <w:sz w:val="20"/>
        </w:rPr>
        <w:t xml:space="preserve"> sowie</w:t>
      </w:r>
      <w:r w:rsidR="000067EC">
        <w:rPr>
          <w:rFonts w:ascii="Arial" w:hAnsi="Arial" w:cs="Arial"/>
          <w:sz w:val="20"/>
        </w:rPr>
        <w:t xml:space="preserve"> </w:t>
      </w:r>
    </w:p>
    <w:p w:rsidR="00E764CF" w:rsidRDefault="000067EC" w:rsidP="00D12788">
      <w:pPr>
        <w:pBdr>
          <w:top w:val="single" w:sz="4" w:space="1" w:color="auto"/>
          <w:left w:val="single" w:sz="4" w:space="4" w:color="auto"/>
          <w:bottom w:val="single" w:sz="4" w:space="6" w:color="auto"/>
          <w:right w:val="single" w:sz="4" w:space="4" w:color="auto"/>
        </w:pBdr>
        <w:shd w:val="clear" w:color="auto" w:fill="BFBFBF"/>
        <w:ind w:firstLine="284"/>
        <w:jc w:val="both"/>
        <w:rPr>
          <w:rFonts w:ascii="Arial" w:hAnsi="Arial" w:cs="Arial"/>
          <w:sz w:val="20"/>
        </w:rPr>
      </w:pPr>
      <w:r>
        <w:rPr>
          <w:rFonts w:ascii="Arial" w:hAnsi="Arial" w:cs="Arial"/>
          <w:sz w:val="20"/>
        </w:rPr>
        <w:t>(b)</w:t>
      </w:r>
      <w:r w:rsidR="00E764CF">
        <w:rPr>
          <w:rFonts w:ascii="Arial" w:hAnsi="Arial" w:cs="Arial"/>
          <w:sz w:val="20"/>
        </w:rPr>
        <w:t xml:space="preserve"> </w:t>
      </w:r>
      <w:r w:rsidR="00B27BCD" w:rsidRPr="00B27BCD">
        <w:rPr>
          <w:rFonts w:ascii="Arial" w:hAnsi="Arial" w:cs="Arial"/>
          <w:sz w:val="20"/>
        </w:rPr>
        <w:t xml:space="preserve">IT-Dienstleister, </w:t>
      </w:r>
      <w:r w:rsidR="00E764CF">
        <w:rPr>
          <w:rFonts w:ascii="Arial" w:hAnsi="Arial" w:cs="Arial"/>
          <w:sz w:val="20"/>
        </w:rPr>
        <w:t>welche</w:t>
      </w:r>
      <w:r w:rsidR="00B27BCD" w:rsidRPr="00B27BCD">
        <w:rPr>
          <w:rFonts w:ascii="Arial" w:hAnsi="Arial" w:cs="Arial"/>
          <w:sz w:val="20"/>
        </w:rPr>
        <w:t xml:space="preserve"> mit dem Hosting und der Wartung </w:t>
      </w:r>
      <w:r w:rsidR="00702AF2">
        <w:rPr>
          <w:rFonts w:ascii="Arial" w:hAnsi="Arial" w:cs="Arial"/>
          <w:sz w:val="20"/>
        </w:rPr>
        <w:t>der</w:t>
      </w:r>
      <w:r w:rsidR="00B27BCD" w:rsidRPr="00B27BCD">
        <w:rPr>
          <w:rFonts w:ascii="Arial" w:hAnsi="Arial" w:cs="Arial"/>
          <w:sz w:val="20"/>
        </w:rPr>
        <w:t xml:space="preserve"> </w:t>
      </w:r>
      <w:proofErr w:type="spellStart"/>
      <w:r w:rsidR="00B27BCD" w:rsidRPr="00B27BCD">
        <w:rPr>
          <w:rFonts w:ascii="Arial" w:hAnsi="Arial" w:cs="Arial"/>
          <w:sz w:val="20"/>
        </w:rPr>
        <w:t>Pharmakovigilanz</w:t>
      </w:r>
      <w:proofErr w:type="spellEnd"/>
      <w:r w:rsidR="00B27BCD" w:rsidRPr="00B27BCD">
        <w:rPr>
          <w:rFonts w:ascii="Arial" w:hAnsi="Arial" w:cs="Arial"/>
          <w:sz w:val="20"/>
        </w:rPr>
        <w:t xml:space="preserve">-Datenbanken </w:t>
      </w:r>
      <w:r w:rsidR="00E764CF">
        <w:rPr>
          <w:rFonts w:ascii="Arial" w:hAnsi="Arial" w:cs="Arial"/>
          <w:sz w:val="20"/>
        </w:rPr>
        <w:t>beauftragt</w:t>
      </w:r>
      <w:r>
        <w:rPr>
          <w:rFonts w:ascii="Arial" w:hAnsi="Arial" w:cs="Arial"/>
          <w:sz w:val="20"/>
        </w:rPr>
        <w:t xml:space="preserve"> sind,</w:t>
      </w:r>
    </w:p>
    <w:p w:rsidR="00733F03" w:rsidRDefault="00E764CF" w:rsidP="0040524D">
      <w:pPr>
        <w:pBdr>
          <w:top w:val="single" w:sz="4" w:space="1" w:color="auto"/>
          <w:left w:val="single" w:sz="4" w:space="4" w:color="auto"/>
          <w:bottom w:val="single" w:sz="4" w:space="6" w:color="auto"/>
          <w:right w:val="single" w:sz="4" w:space="4" w:color="auto"/>
        </w:pBdr>
        <w:shd w:val="clear" w:color="auto" w:fill="BFBFBF"/>
        <w:jc w:val="both"/>
        <w:rPr>
          <w:rFonts w:ascii="Arial" w:hAnsi="Arial" w:cs="Arial"/>
          <w:sz w:val="20"/>
        </w:rPr>
      </w:pPr>
      <w:r>
        <w:rPr>
          <w:rFonts w:ascii="Arial" w:hAnsi="Arial" w:cs="Arial"/>
          <w:sz w:val="20"/>
        </w:rPr>
        <w:t xml:space="preserve">- </w:t>
      </w:r>
      <w:r w:rsidR="00DE1583" w:rsidRPr="00B27BCD">
        <w:rPr>
          <w:rFonts w:ascii="Arial" w:hAnsi="Arial" w:cs="Arial"/>
          <w:sz w:val="20"/>
        </w:rPr>
        <w:t xml:space="preserve">an </w:t>
      </w:r>
      <w:r w:rsidR="003B25CD" w:rsidRPr="00B27BCD">
        <w:rPr>
          <w:rFonts w:ascii="Arial" w:hAnsi="Arial" w:cs="Arial"/>
          <w:sz w:val="20"/>
        </w:rPr>
        <w:t>Lizenzpartner</w:t>
      </w:r>
      <w:r w:rsidR="005C6423">
        <w:rPr>
          <w:rFonts w:ascii="Arial" w:hAnsi="Arial" w:cs="Arial"/>
          <w:sz w:val="20"/>
        </w:rPr>
        <w:t>, d.h. andere Pharmazeutische Unternehmer, von denen</w:t>
      </w:r>
      <w:r w:rsidR="000067EC">
        <w:rPr>
          <w:rFonts w:ascii="Arial" w:hAnsi="Arial" w:cs="Arial"/>
          <w:sz w:val="20"/>
        </w:rPr>
        <w:t>, bzw. an die,</w:t>
      </w:r>
      <w:r w:rsidR="005C6423">
        <w:rPr>
          <w:rFonts w:ascii="Arial" w:hAnsi="Arial" w:cs="Arial"/>
          <w:sz w:val="20"/>
        </w:rPr>
        <w:t xml:space="preserve"> Novartis</w:t>
      </w:r>
      <w:r w:rsidR="005D1F3A">
        <w:rPr>
          <w:rFonts w:ascii="Arial" w:hAnsi="Arial" w:cs="Arial"/>
          <w:sz w:val="20"/>
        </w:rPr>
        <w:t xml:space="preserve"> Pharma GmbH</w:t>
      </w:r>
    </w:p>
    <w:p w:rsidR="000067EC" w:rsidRDefault="005C6423" w:rsidP="0040524D">
      <w:pPr>
        <w:pBdr>
          <w:top w:val="single" w:sz="4" w:space="1" w:color="auto"/>
          <w:left w:val="single" w:sz="4" w:space="4" w:color="auto"/>
          <w:bottom w:val="single" w:sz="4" w:space="6" w:color="auto"/>
          <w:right w:val="single" w:sz="4" w:space="4" w:color="auto"/>
        </w:pBdr>
        <w:shd w:val="clear" w:color="auto" w:fill="BFBFBF"/>
        <w:jc w:val="both"/>
        <w:rPr>
          <w:rFonts w:ascii="Arial" w:hAnsi="Arial" w:cs="Arial"/>
          <w:sz w:val="20"/>
        </w:rPr>
      </w:pPr>
      <w:r>
        <w:rPr>
          <w:rFonts w:ascii="Arial" w:hAnsi="Arial" w:cs="Arial"/>
          <w:sz w:val="20"/>
        </w:rPr>
        <w:t xml:space="preserve"> </w:t>
      </w:r>
      <w:r w:rsidR="00733F03">
        <w:rPr>
          <w:rFonts w:ascii="Arial" w:hAnsi="Arial" w:cs="Arial"/>
          <w:sz w:val="20"/>
        </w:rPr>
        <w:t xml:space="preserve"> </w:t>
      </w:r>
      <w:r>
        <w:rPr>
          <w:rFonts w:ascii="Arial" w:hAnsi="Arial" w:cs="Arial"/>
          <w:sz w:val="20"/>
        </w:rPr>
        <w:t>Arzneimittel ein</w:t>
      </w:r>
      <w:r w:rsidR="000067EC">
        <w:rPr>
          <w:rFonts w:ascii="Arial" w:hAnsi="Arial" w:cs="Arial"/>
          <w:sz w:val="20"/>
        </w:rPr>
        <w:t>- oder aus</w:t>
      </w:r>
      <w:r>
        <w:rPr>
          <w:rFonts w:ascii="Arial" w:hAnsi="Arial" w:cs="Arial"/>
          <w:sz w:val="20"/>
        </w:rPr>
        <w:t>lizensiert hat</w:t>
      </w:r>
      <w:r w:rsidR="003B25CD" w:rsidRPr="00B27BCD">
        <w:rPr>
          <w:rFonts w:ascii="Arial" w:hAnsi="Arial" w:cs="Arial"/>
          <w:sz w:val="20"/>
        </w:rPr>
        <w:t xml:space="preserve"> sowie</w:t>
      </w:r>
    </w:p>
    <w:p w:rsidR="00E764CF" w:rsidRDefault="0040524D" w:rsidP="0040524D">
      <w:pPr>
        <w:pBdr>
          <w:top w:val="single" w:sz="4" w:space="1" w:color="auto"/>
          <w:left w:val="single" w:sz="4" w:space="4" w:color="auto"/>
          <w:bottom w:val="single" w:sz="4" w:space="6" w:color="auto"/>
          <w:right w:val="single" w:sz="4" w:space="4" w:color="auto"/>
        </w:pBdr>
        <w:shd w:val="clear" w:color="auto" w:fill="BFBFBF"/>
        <w:jc w:val="both"/>
        <w:rPr>
          <w:rFonts w:ascii="Arial" w:hAnsi="Arial" w:cs="Arial"/>
          <w:sz w:val="20"/>
        </w:rPr>
      </w:pPr>
      <w:r>
        <w:rPr>
          <w:rFonts w:ascii="Arial" w:hAnsi="Arial" w:cs="Arial"/>
          <w:sz w:val="20"/>
        </w:rPr>
        <w:t xml:space="preserve">- </w:t>
      </w:r>
      <w:r w:rsidR="00702AF2">
        <w:rPr>
          <w:rFonts w:ascii="Arial" w:hAnsi="Arial" w:cs="Arial"/>
          <w:sz w:val="20"/>
        </w:rPr>
        <w:t>w</w:t>
      </w:r>
      <w:r>
        <w:rPr>
          <w:rFonts w:ascii="Arial" w:hAnsi="Arial" w:cs="Arial"/>
          <w:sz w:val="20"/>
        </w:rPr>
        <w:t xml:space="preserve">eltweit an </w:t>
      </w:r>
      <w:r w:rsidR="003B25CD" w:rsidRPr="00B27BCD">
        <w:rPr>
          <w:rFonts w:ascii="Arial" w:hAnsi="Arial" w:cs="Arial"/>
          <w:sz w:val="20"/>
        </w:rPr>
        <w:t xml:space="preserve">die zuständigen </w:t>
      </w:r>
      <w:r>
        <w:rPr>
          <w:rFonts w:ascii="Arial" w:hAnsi="Arial" w:cs="Arial"/>
          <w:sz w:val="20"/>
        </w:rPr>
        <w:t>Gesundheitsb</w:t>
      </w:r>
      <w:r w:rsidR="003B25CD" w:rsidRPr="00B27BCD">
        <w:rPr>
          <w:rFonts w:ascii="Arial" w:hAnsi="Arial" w:cs="Arial"/>
          <w:sz w:val="20"/>
        </w:rPr>
        <w:t>ehörden</w:t>
      </w:r>
      <w:r w:rsidR="00E764CF">
        <w:rPr>
          <w:rFonts w:ascii="Arial" w:hAnsi="Arial" w:cs="Arial"/>
          <w:sz w:val="20"/>
        </w:rPr>
        <w:t>.</w:t>
      </w:r>
    </w:p>
    <w:p w:rsidR="003B25CD" w:rsidRPr="00F85120" w:rsidRDefault="00E764CF" w:rsidP="00B27BCD">
      <w:pPr>
        <w:pBdr>
          <w:top w:val="single" w:sz="4" w:space="1" w:color="auto"/>
          <w:left w:val="single" w:sz="4" w:space="4" w:color="auto"/>
          <w:bottom w:val="single" w:sz="4" w:space="6" w:color="auto"/>
          <w:right w:val="single" w:sz="4" w:space="4" w:color="auto"/>
        </w:pBdr>
        <w:shd w:val="clear" w:color="auto" w:fill="BFBFBF"/>
        <w:spacing w:before="120"/>
        <w:jc w:val="both"/>
        <w:rPr>
          <w:rFonts w:ascii="Arial" w:hAnsi="Arial" w:cs="Arial"/>
          <w:sz w:val="20"/>
        </w:rPr>
      </w:pPr>
      <w:r>
        <w:rPr>
          <w:rFonts w:ascii="Arial" w:hAnsi="Arial" w:cs="Arial"/>
          <w:sz w:val="20"/>
        </w:rPr>
        <w:t>Die Weitergabe</w:t>
      </w:r>
      <w:r w:rsidR="0040524D">
        <w:rPr>
          <w:rFonts w:ascii="Arial" w:hAnsi="Arial" w:cs="Arial"/>
          <w:sz w:val="20"/>
        </w:rPr>
        <w:t xml:space="preserve"> geschieht ausschließlich</w:t>
      </w:r>
      <w:r w:rsidR="003B25CD" w:rsidRPr="00B27BCD">
        <w:rPr>
          <w:rFonts w:ascii="Arial" w:hAnsi="Arial" w:cs="Arial"/>
          <w:sz w:val="20"/>
        </w:rPr>
        <w:t xml:space="preserve"> zur Erfüllung</w:t>
      </w:r>
      <w:r w:rsidR="00D43E74">
        <w:rPr>
          <w:rFonts w:ascii="Arial" w:hAnsi="Arial" w:cs="Arial"/>
          <w:sz w:val="20"/>
        </w:rPr>
        <w:t xml:space="preserve"> und Dokumentation</w:t>
      </w:r>
      <w:r w:rsidR="003B25CD" w:rsidRPr="00B27BCD">
        <w:rPr>
          <w:rFonts w:ascii="Arial" w:hAnsi="Arial" w:cs="Arial"/>
          <w:sz w:val="20"/>
        </w:rPr>
        <w:t xml:space="preserve"> </w:t>
      </w:r>
      <w:r w:rsidR="0040524D">
        <w:rPr>
          <w:rFonts w:ascii="Arial" w:hAnsi="Arial" w:cs="Arial"/>
          <w:sz w:val="20"/>
        </w:rPr>
        <w:t xml:space="preserve">der gesetzlich vorgeschriebenen </w:t>
      </w:r>
      <w:r w:rsidR="003B25CD" w:rsidRPr="00B27BCD">
        <w:rPr>
          <w:rFonts w:ascii="Arial" w:hAnsi="Arial" w:cs="Arial"/>
          <w:sz w:val="20"/>
        </w:rPr>
        <w:t>arzneimittel- und medizinproduktesicher</w:t>
      </w:r>
      <w:r w:rsidR="0040524D">
        <w:rPr>
          <w:rFonts w:ascii="Arial" w:hAnsi="Arial" w:cs="Arial"/>
          <w:sz w:val="20"/>
        </w:rPr>
        <w:t>heitsrelevante</w:t>
      </w:r>
      <w:r w:rsidR="00F85120">
        <w:rPr>
          <w:rFonts w:ascii="Arial" w:hAnsi="Arial" w:cs="Arial"/>
          <w:sz w:val="20"/>
        </w:rPr>
        <w:t>n</w:t>
      </w:r>
      <w:r w:rsidR="0040524D">
        <w:rPr>
          <w:rFonts w:ascii="Arial" w:hAnsi="Arial" w:cs="Arial"/>
          <w:sz w:val="20"/>
        </w:rPr>
        <w:t xml:space="preserve"> Verpflichtungen.</w:t>
      </w:r>
      <w:r w:rsidR="00F85120">
        <w:rPr>
          <w:rFonts w:ascii="Arial" w:hAnsi="Arial" w:cs="Arial"/>
          <w:sz w:val="20"/>
        </w:rPr>
        <w:t xml:space="preserve"> </w:t>
      </w:r>
    </w:p>
    <w:p w:rsidR="00B44827" w:rsidRDefault="00DE1583" w:rsidP="003B25CD">
      <w:pPr>
        <w:pBdr>
          <w:top w:val="single" w:sz="4" w:space="1" w:color="auto"/>
          <w:left w:val="single" w:sz="4" w:space="4" w:color="auto"/>
          <w:bottom w:val="single" w:sz="4" w:space="6" w:color="auto"/>
          <w:right w:val="single" w:sz="4" w:space="4" w:color="auto"/>
        </w:pBdr>
        <w:shd w:val="clear" w:color="auto" w:fill="BFBFBF"/>
        <w:spacing w:after="120"/>
        <w:jc w:val="both"/>
        <w:rPr>
          <w:rFonts w:ascii="Arial" w:hAnsi="Arial" w:cs="Arial"/>
          <w:sz w:val="20"/>
        </w:rPr>
      </w:pPr>
      <w:r>
        <w:rPr>
          <w:rFonts w:ascii="Arial" w:hAnsi="Arial" w:cs="Arial"/>
          <w:sz w:val="20"/>
        </w:rPr>
        <w:t xml:space="preserve">Bei der Weitergabe </w:t>
      </w:r>
      <w:r w:rsidR="00222396">
        <w:rPr>
          <w:rFonts w:ascii="Arial" w:hAnsi="Arial" w:cs="Arial"/>
          <w:sz w:val="20"/>
        </w:rPr>
        <w:t>mein</w:t>
      </w:r>
      <w:r>
        <w:rPr>
          <w:rFonts w:ascii="Arial" w:hAnsi="Arial" w:cs="Arial"/>
          <w:sz w:val="20"/>
        </w:rPr>
        <w:t xml:space="preserve">er Daten an verbundene </w:t>
      </w:r>
      <w:r w:rsidR="00A53E17">
        <w:rPr>
          <w:rFonts w:ascii="Arial" w:hAnsi="Arial" w:cs="Arial"/>
          <w:sz w:val="20"/>
        </w:rPr>
        <w:t>U</w:t>
      </w:r>
      <w:r>
        <w:rPr>
          <w:rFonts w:ascii="Arial" w:hAnsi="Arial" w:cs="Arial"/>
          <w:sz w:val="20"/>
        </w:rPr>
        <w:t xml:space="preserve">nternehmen, </w:t>
      </w:r>
      <w:r w:rsidR="0040524D">
        <w:rPr>
          <w:rFonts w:ascii="Arial" w:hAnsi="Arial" w:cs="Arial"/>
          <w:sz w:val="20"/>
        </w:rPr>
        <w:t xml:space="preserve">Dienstleister oder Lizenzpartner </w:t>
      </w:r>
      <w:r w:rsidR="00A53E17">
        <w:rPr>
          <w:rFonts w:ascii="Arial" w:hAnsi="Arial" w:cs="Arial"/>
          <w:sz w:val="20"/>
        </w:rPr>
        <w:t xml:space="preserve">außerhalb des Europäischen Wirtschaftsraums </w:t>
      </w:r>
      <w:r w:rsidR="00B44827">
        <w:rPr>
          <w:rFonts w:ascii="Arial" w:hAnsi="Arial" w:cs="Arial"/>
          <w:sz w:val="20"/>
        </w:rPr>
        <w:t>stellt</w:t>
      </w:r>
      <w:r w:rsidR="003B25CD">
        <w:rPr>
          <w:rFonts w:ascii="Arial" w:hAnsi="Arial" w:cs="Arial"/>
          <w:sz w:val="20"/>
        </w:rPr>
        <w:t xml:space="preserve"> Novartis Pharma GmbH durch entsprechende Verträge sicher, dass ein </w:t>
      </w:r>
      <w:r>
        <w:rPr>
          <w:rFonts w:ascii="Arial" w:hAnsi="Arial" w:cs="Arial"/>
          <w:sz w:val="20"/>
        </w:rPr>
        <w:t xml:space="preserve">der europäischen Datenschutzrichtlinie entsprechendes, </w:t>
      </w:r>
      <w:r w:rsidR="003B25CD">
        <w:rPr>
          <w:rFonts w:ascii="Arial" w:hAnsi="Arial" w:cs="Arial"/>
          <w:sz w:val="20"/>
        </w:rPr>
        <w:t xml:space="preserve">angemessenes Datenschutzniveau eingehalten wird. </w:t>
      </w:r>
    </w:p>
    <w:p w:rsidR="00E764CF" w:rsidRDefault="00E764CF" w:rsidP="003B25CD">
      <w:pPr>
        <w:pBdr>
          <w:top w:val="single" w:sz="4" w:space="1" w:color="auto"/>
          <w:left w:val="single" w:sz="4" w:space="4" w:color="auto"/>
          <w:bottom w:val="single" w:sz="4" w:space="6" w:color="auto"/>
          <w:right w:val="single" w:sz="4" w:space="4" w:color="auto"/>
        </w:pBdr>
        <w:shd w:val="clear" w:color="auto" w:fill="BFBFBF"/>
        <w:spacing w:after="120"/>
        <w:jc w:val="both"/>
        <w:rPr>
          <w:rFonts w:ascii="Arial" w:hAnsi="Arial" w:cs="Arial"/>
          <w:sz w:val="20"/>
        </w:rPr>
      </w:pPr>
      <w:r>
        <w:rPr>
          <w:rFonts w:ascii="Arial" w:hAnsi="Arial" w:cs="Arial"/>
          <w:sz w:val="20"/>
        </w:rPr>
        <w:t xml:space="preserve">Die Erteilung </w:t>
      </w:r>
      <w:r w:rsidR="00222396">
        <w:rPr>
          <w:rFonts w:ascii="Arial" w:hAnsi="Arial" w:cs="Arial"/>
          <w:sz w:val="20"/>
        </w:rPr>
        <w:t>mein</w:t>
      </w:r>
      <w:r>
        <w:rPr>
          <w:rFonts w:ascii="Arial" w:hAnsi="Arial" w:cs="Arial"/>
          <w:sz w:val="20"/>
        </w:rPr>
        <w:t>e</w:t>
      </w:r>
      <w:r w:rsidR="00C802DB">
        <w:rPr>
          <w:rFonts w:ascii="Arial" w:hAnsi="Arial" w:cs="Arial"/>
          <w:sz w:val="20"/>
        </w:rPr>
        <w:t>r Einwilligung</w:t>
      </w:r>
      <w:r>
        <w:rPr>
          <w:rFonts w:ascii="Arial" w:hAnsi="Arial" w:cs="Arial"/>
          <w:sz w:val="20"/>
        </w:rPr>
        <w:t xml:space="preserve"> ist freiwillig. </w:t>
      </w:r>
    </w:p>
    <w:p w:rsidR="00222396" w:rsidRDefault="00222396" w:rsidP="00A27ED4">
      <w:pPr>
        <w:jc w:val="both"/>
        <w:rPr>
          <w:rFonts w:ascii="Arial" w:hAnsi="Arial" w:cs="Arial"/>
          <w:sz w:val="20"/>
        </w:rPr>
      </w:pPr>
      <w:r w:rsidRPr="00222396">
        <w:rPr>
          <w:rFonts w:ascii="Arial" w:hAnsi="Arial" w:cs="Arial"/>
          <w:sz w:val="20"/>
        </w:rPr>
        <w:t>Wenn Sie Ihre Einwilligung nicht erteilen, entstehen Ihnen daraus keine Nachteile. In diesem Fall werden wir Ihre personenbezogenen Daten auf pseudonymer Basis weiter verwenden, so dass Rückschlüsse auf Ihre Person nicht möglich sind.</w:t>
      </w:r>
    </w:p>
    <w:p w:rsidR="003B25CD" w:rsidRPr="00914086" w:rsidRDefault="003B25CD" w:rsidP="00A27ED4">
      <w:pPr>
        <w:jc w:val="both"/>
        <w:rPr>
          <w:rFonts w:ascii="Arial" w:hAnsi="Arial" w:cs="Arial"/>
          <w:sz w:val="20"/>
        </w:rPr>
      </w:pPr>
      <w:r>
        <w:rPr>
          <w:rFonts w:ascii="Arial" w:hAnsi="Arial" w:cs="Arial"/>
          <w:sz w:val="20"/>
        </w:rPr>
        <w:t>Bei Fragen zur Löschung, Korrektur oder Auskunft zu Ihren gespeicherten Daten wenden Sie sich bitte an die Novartis Pharma GmbH, Abteilung Arzneimittelsicherheit,</w:t>
      </w:r>
      <w:r w:rsidR="000067EC">
        <w:rPr>
          <w:rFonts w:ascii="Arial" w:hAnsi="Arial" w:cs="Arial"/>
          <w:sz w:val="20"/>
        </w:rPr>
        <w:t xml:space="preserve"> </w:t>
      </w:r>
      <w:proofErr w:type="spellStart"/>
      <w:r w:rsidR="000067EC">
        <w:rPr>
          <w:rFonts w:ascii="Arial" w:hAnsi="Arial" w:cs="Arial"/>
          <w:sz w:val="20"/>
        </w:rPr>
        <w:t>Roonstr</w:t>
      </w:r>
      <w:proofErr w:type="spellEnd"/>
      <w:r w:rsidR="000067EC">
        <w:rPr>
          <w:rFonts w:ascii="Arial" w:hAnsi="Arial" w:cs="Arial"/>
          <w:sz w:val="20"/>
        </w:rPr>
        <w:t>. 25, 90429 Nürnberg oder per</w:t>
      </w:r>
      <w:r>
        <w:rPr>
          <w:rFonts w:ascii="Arial" w:hAnsi="Arial" w:cs="Arial"/>
          <w:sz w:val="20"/>
        </w:rPr>
        <w:t xml:space="preserve"> E-Mail: ams.novartis@novartis.com.</w:t>
      </w:r>
      <w:r w:rsidR="00914086">
        <w:rPr>
          <w:rFonts w:ascii="Arial" w:hAnsi="Arial" w:cs="Arial"/>
          <w:sz w:val="20"/>
        </w:rPr>
        <w:t xml:space="preserve"> </w:t>
      </w:r>
    </w:p>
    <w:p w:rsidR="003B25CD" w:rsidRDefault="003B25CD" w:rsidP="000067EC">
      <w:pPr>
        <w:rPr>
          <w:rFonts w:ascii="Arial" w:hAnsi="Arial" w:cs="Arial"/>
          <w:b/>
          <w:sz w:val="20"/>
          <w:u w:val="single"/>
        </w:rPr>
      </w:pPr>
    </w:p>
    <w:p w:rsidR="003B25CD" w:rsidRDefault="003B25CD" w:rsidP="003B25CD">
      <w:pPr>
        <w:jc w:val="center"/>
        <w:rPr>
          <w:rFonts w:ascii="Arial" w:hAnsi="Arial" w:cs="Arial"/>
          <w:b/>
          <w:sz w:val="20"/>
          <w:u w:val="single"/>
        </w:rPr>
      </w:pPr>
      <w:r>
        <w:rPr>
          <w:rFonts w:ascii="Arial" w:hAnsi="Arial" w:cs="Arial"/>
          <w:b/>
          <w:sz w:val="20"/>
          <w:u w:val="single"/>
        </w:rPr>
        <w:t>Schweigepflichtentbindungserklärung</w:t>
      </w:r>
    </w:p>
    <w:p w:rsidR="003B25CD" w:rsidRDefault="003B25CD" w:rsidP="003B25CD">
      <w:pPr>
        <w:jc w:val="center"/>
        <w:rPr>
          <w:rFonts w:ascii="Arial" w:hAnsi="Arial" w:cs="Arial"/>
          <w:b/>
          <w:sz w:val="20"/>
          <w:u w:val="single"/>
        </w:rPr>
      </w:pPr>
    </w:p>
    <w:p w:rsidR="003B25CD" w:rsidRDefault="003B25CD" w:rsidP="003B25CD">
      <w:pPr>
        <w:jc w:val="both"/>
        <w:rPr>
          <w:rFonts w:ascii="Arial" w:hAnsi="Arial" w:cs="Arial"/>
          <w:sz w:val="20"/>
        </w:rPr>
      </w:pPr>
      <w:r>
        <w:rPr>
          <w:rFonts w:ascii="Arial" w:hAnsi="Arial" w:cs="Arial"/>
          <w:sz w:val="20"/>
        </w:rPr>
        <w:t xml:space="preserve">Mit meiner Unterschrift entbinde ich, für die Prüfung des oben beschriebenen Anlasses, freiwillig den auf Seite </w:t>
      </w:r>
      <w:r w:rsidR="00F14F6D">
        <w:rPr>
          <w:rFonts w:ascii="Arial" w:hAnsi="Arial" w:cs="Arial"/>
          <w:sz w:val="20"/>
        </w:rPr>
        <w:t>3</w:t>
      </w:r>
      <w:r>
        <w:rPr>
          <w:rFonts w:ascii="Arial" w:hAnsi="Arial" w:cs="Arial"/>
          <w:sz w:val="20"/>
        </w:rPr>
        <w:t xml:space="preserve"> genannten Arzt, bzw. die mich betreuende Person, der/ die an der Heilbehandlung beteiligt ist oder war, von seiner Schweigepflicht. Die Entbindung von der Schweigepflicht erstreckt sich gegenüber der Novartis Pharma GmbH auf alle Auskünfte, die zur Erfüllung der arzneimittel- und medizinproduktesicherheitsrechtlichen Meldeanforderungen notwendig sind.</w:t>
      </w:r>
    </w:p>
    <w:p w:rsidR="003B25CD" w:rsidRDefault="003B25CD" w:rsidP="003B25CD">
      <w:pPr>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94"/>
        <w:gridCol w:w="6378"/>
      </w:tblGrid>
      <w:tr w:rsidR="003B25CD" w:rsidTr="00E764CF">
        <w:trPr>
          <w:cantSplit/>
        </w:trPr>
        <w:tc>
          <w:tcPr>
            <w:tcW w:w="2694" w:type="dxa"/>
            <w:tcBorders>
              <w:top w:val="single" w:sz="4" w:space="0" w:color="auto"/>
              <w:left w:val="single" w:sz="4" w:space="0" w:color="auto"/>
              <w:bottom w:val="single" w:sz="6" w:space="0" w:color="auto"/>
              <w:right w:val="single" w:sz="6" w:space="0" w:color="auto"/>
            </w:tcBorders>
            <w:shd w:val="pct10" w:color="auto" w:fill="FFFFFF"/>
            <w:vAlign w:val="center"/>
            <w:hideMark/>
          </w:tcPr>
          <w:p w:rsidR="003B25CD" w:rsidRDefault="003B25CD" w:rsidP="00E764CF">
            <w:pPr>
              <w:ind w:right="214"/>
              <w:jc w:val="center"/>
              <w:rPr>
                <w:rFonts w:ascii="Arial" w:hAnsi="Arial" w:cs="Arial"/>
                <w:b/>
              </w:rPr>
            </w:pPr>
            <w:r>
              <w:rPr>
                <w:rFonts w:ascii="Arial" w:hAnsi="Arial" w:cs="Arial"/>
                <w:b/>
              </w:rPr>
              <w:t>Name des Patienten</w:t>
            </w:r>
          </w:p>
        </w:tc>
        <w:tc>
          <w:tcPr>
            <w:tcW w:w="6378" w:type="dxa"/>
            <w:tcBorders>
              <w:top w:val="single" w:sz="4" w:space="0" w:color="auto"/>
              <w:left w:val="single" w:sz="6" w:space="0" w:color="auto"/>
              <w:bottom w:val="single" w:sz="6" w:space="0" w:color="auto"/>
              <w:right w:val="single" w:sz="4" w:space="0" w:color="auto"/>
            </w:tcBorders>
            <w:vAlign w:val="center"/>
          </w:tcPr>
          <w:p w:rsidR="003B25CD" w:rsidRDefault="003B25CD" w:rsidP="00E764CF">
            <w:pPr>
              <w:pStyle w:val="Header"/>
              <w:tabs>
                <w:tab w:val="left" w:pos="1631"/>
              </w:tabs>
              <w:spacing w:before="120" w:after="120"/>
              <w:jc w:val="center"/>
              <w:rPr>
                <w:rFonts w:ascii="Arial" w:hAnsi="Arial" w:cs="Arial"/>
              </w:rPr>
            </w:pPr>
          </w:p>
        </w:tc>
      </w:tr>
      <w:tr w:rsidR="003B25CD" w:rsidTr="00FA4E2E">
        <w:trPr>
          <w:cantSplit/>
          <w:trHeight w:val="1191"/>
        </w:trPr>
        <w:tc>
          <w:tcPr>
            <w:tcW w:w="9072" w:type="dxa"/>
            <w:gridSpan w:val="2"/>
            <w:tcBorders>
              <w:top w:val="single" w:sz="6" w:space="0" w:color="auto"/>
              <w:left w:val="single" w:sz="4" w:space="0" w:color="auto"/>
              <w:bottom w:val="single" w:sz="4" w:space="0" w:color="auto"/>
              <w:right w:val="single" w:sz="4" w:space="0" w:color="auto"/>
            </w:tcBorders>
            <w:shd w:val="pct10" w:color="auto" w:fill="FFFFFF"/>
            <w:vAlign w:val="center"/>
          </w:tcPr>
          <w:p w:rsidR="003B25CD" w:rsidRDefault="003B25CD" w:rsidP="00E764CF">
            <w:pPr>
              <w:pStyle w:val="NoSpacing"/>
              <w:rPr>
                <w:rFonts w:ascii="Arial" w:hAnsi="Arial" w:cs="Arial"/>
                <w:b/>
                <w:sz w:val="20"/>
                <w:szCs w:val="20"/>
              </w:rPr>
            </w:pPr>
          </w:p>
          <w:p w:rsidR="003B25CD" w:rsidRDefault="003B25CD" w:rsidP="00E764CF">
            <w:pPr>
              <w:pStyle w:val="NoSpacing"/>
              <w:rPr>
                <w:rFonts w:ascii="Arial" w:hAnsi="Arial" w:cs="Arial"/>
                <w:b/>
                <w:sz w:val="20"/>
                <w:szCs w:val="20"/>
              </w:rPr>
            </w:pPr>
          </w:p>
          <w:p w:rsidR="003B25CD" w:rsidRDefault="003B25CD" w:rsidP="00E764CF">
            <w:pPr>
              <w:pStyle w:val="NoSpacing"/>
              <w:rPr>
                <w:rFonts w:ascii="Arial" w:hAnsi="Arial" w:cs="Arial"/>
                <w:b/>
                <w:sz w:val="20"/>
                <w:szCs w:val="20"/>
              </w:rPr>
            </w:pPr>
          </w:p>
          <w:p w:rsidR="003B25CD" w:rsidRDefault="003B25CD" w:rsidP="00E764CF">
            <w:pPr>
              <w:pStyle w:val="NoSpacing"/>
              <w:rPr>
                <w:rFonts w:ascii="Arial" w:hAnsi="Arial" w:cs="Arial"/>
                <w:b/>
                <w:sz w:val="20"/>
                <w:szCs w:val="20"/>
              </w:rPr>
            </w:pPr>
            <w:r>
              <w:rPr>
                <w:rFonts w:ascii="Arial" w:hAnsi="Arial" w:cs="Arial"/>
                <w:b/>
                <w:sz w:val="20"/>
                <w:szCs w:val="20"/>
              </w:rPr>
              <w:t>____________________________________________</w:t>
            </w:r>
          </w:p>
          <w:p w:rsidR="003B25CD" w:rsidRDefault="003B25CD" w:rsidP="00E764CF">
            <w:pPr>
              <w:rPr>
                <w:rFonts w:ascii="Arial" w:hAnsi="Arial" w:cs="Arial"/>
                <w:sz w:val="20"/>
              </w:rPr>
            </w:pPr>
            <w:r>
              <w:rPr>
                <w:rFonts w:ascii="Arial" w:hAnsi="Arial" w:cs="Arial"/>
                <w:sz w:val="20"/>
              </w:rPr>
              <w:t>(Datum, Unterschrift Patient/in)</w:t>
            </w:r>
          </w:p>
        </w:tc>
      </w:tr>
    </w:tbl>
    <w:p w:rsidR="003B25CD" w:rsidRDefault="003B25CD" w:rsidP="003B25CD">
      <w:pPr>
        <w:pStyle w:val="NoSpacing"/>
        <w:spacing w:line="276" w:lineRule="auto"/>
        <w:jc w:val="both"/>
        <w:rPr>
          <w:b/>
          <w:sz w:val="20"/>
          <w:szCs w:val="20"/>
        </w:rPr>
      </w:pPr>
    </w:p>
    <w:p w:rsidR="006E5E59" w:rsidRDefault="003B25CD" w:rsidP="00DE1583">
      <w:pPr>
        <w:rPr>
          <w:rFonts w:ascii="Arial" w:hAnsi="Arial" w:cs="Arial"/>
          <w:b/>
          <w:sz w:val="20"/>
        </w:rPr>
      </w:pPr>
      <w:r>
        <w:rPr>
          <w:rFonts w:ascii="Arial" w:hAnsi="Arial" w:cs="Arial"/>
          <w:b/>
          <w:sz w:val="20"/>
        </w:rPr>
        <w:t xml:space="preserve">Bitte erstellen Sie zwei Kopien dieser Schweigepflichtentbindung- und Datenschutzeinwilligungserklärung.  </w:t>
      </w:r>
      <w:r>
        <w:rPr>
          <w:rFonts w:ascii="Arial" w:hAnsi="Arial" w:cs="Arial"/>
          <w:sz w:val="20"/>
        </w:rPr>
        <w:t>Eine Kopie ist zum Verbleib bei dem Berichterstatter (Arzt bzw. den betreuenden Personen) bestimmt. Eine zweite Kopie ist für den/die Patient/in bestimmt.</w:t>
      </w:r>
    </w:p>
    <w:sectPr w:rsidR="006E5E59" w:rsidSect="00AD005D">
      <w:headerReference w:type="default" r:id="rId9"/>
      <w:footerReference w:type="default" r:id="rId10"/>
      <w:pgSz w:w="11907" w:h="16840"/>
      <w:pgMar w:top="397" w:right="454" w:bottom="397" w:left="85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A5" w:rsidRDefault="00FD19A5">
      <w:r>
        <w:separator/>
      </w:r>
    </w:p>
  </w:endnote>
  <w:endnote w:type="continuationSeparator" w:id="0">
    <w:p w:rsidR="00FD19A5" w:rsidRDefault="00FD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bon">
    <w:altName w:val="Sabon"/>
    <w:panose1 w:val="020206020602000202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altName w:val="Tahom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altName w:val="Webdings"/>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CF" w:rsidRDefault="00E764CF">
    <w:pPr>
      <w:pStyle w:val="Foot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-33020</wp:posOffset>
              </wp:positionV>
              <wp:extent cx="6810375" cy="457200"/>
              <wp:effectExtent l="0" t="0" r="0" b="0"/>
              <wp:wrapThrough wrapText="bothSides">
                <wp:wrapPolygon edited="0">
                  <wp:start x="-32" y="0"/>
                  <wp:lineTo x="-32" y="21000"/>
                  <wp:lineTo x="21600" y="21000"/>
                  <wp:lineTo x="21600" y="0"/>
                  <wp:lineTo x="-32"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4CF" w:rsidRDefault="00E764CF" w:rsidP="00601E65">
                          <w:pPr>
                            <w:pBdr>
                              <w:top w:val="single" w:sz="4" w:space="0" w:color="auto"/>
                            </w:pBdr>
                            <w:rPr>
                              <w:rFonts w:ascii="Arial" w:hAnsi="Arial" w:cs="Arial"/>
                              <w:sz w:val="16"/>
                            </w:rPr>
                          </w:pPr>
                          <w:r>
                            <w:rPr>
                              <w:rFonts w:ascii="Arial" w:hAnsi="Arial" w:cs="Arial"/>
                              <w:sz w:val="16"/>
                            </w:rPr>
                            <w:t xml:space="preserve">UAW-Bogen mit </w:t>
                          </w:r>
                          <w:r w:rsidR="000067EC">
                            <w:rPr>
                              <w:rFonts w:ascii="Arial" w:hAnsi="Arial" w:cs="Arial"/>
                              <w:sz w:val="16"/>
                            </w:rPr>
                            <w:t xml:space="preserve">SPE </w:t>
                          </w:r>
                          <w:r w:rsidR="00CF3CBC">
                            <w:rPr>
                              <w:rFonts w:ascii="Arial" w:hAnsi="Arial" w:cs="Arial"/>
                              <w:sz w:val="16"/>
                            </w:rPr>
                            <w:t>Standard Version 11 vom 1</w:t>
                          </w:r>
                          <w:r w:rsidR="00272780">
                            <w:rPr>
                              <w:rFonts w:ascii="Arial" w:hAnsi="Arial" w:cs="Arial"/>
                              <w:sz w:val="16"/>
                            </w:rPr>
                            <w:t>9</w:t>
                          </w:r>
                          <w:r w:rsidR="00CF3CBC">
                            <w:rPr>
                              <w:rFonts w:ascii="Arial" w:hAnsi="Arial" w:cs="Arial"/>
                              <w:sz w:val="16"/>
                            </w:rPr>
                            <w:t>.01.2015</w:t>
                          </w:r>
                          <w:r>
                            <w:rPr>
                              <w:rFonts w:ascii="Arial" w:hAnsi="Arial" w:cs="Arial"/>
                              <w:sz w:val="16"/>
                            </w:rPr>
                            <w:t xml:space="preserve">           </w:t>
                          </w:r>
                          <w:r w:rsidR="00F31D09">
                            <w:rPr>
                              <w:rFonts w:ascii="Arial" w:hAnsi="Arial" w:cs="Arial"/>
                              <w:sz w:val="16"/>
                            </w:rPr>
                            <w:tab/>
                          </w:r>
                          <w:r w:rsidR="00F31D09">
                            <w:rPr>
                              <w:rFonts w:ascii="Arial" w:hAnsi="Arial" w:cs="Arial"/>
                              <w:sz w:val="16"/>
                            </w:rPr>
                            <w:tab/>
                          </w:r>
                          <w:r w:rsidR="00F31D09">
                            <w:rPr>
                              <w:rFonts w:ascii="Arial" w:hAnsi="Arial" w:cs="Arial"/>
                              <w:sz w:val="16"/>
                            </w:rPr>
                            <w:tab/>
                          </w:r>
                          <w:r w:rsidR="00F31D09">
                            <w:rPr>
                              <w:rFonts w:ascii="Arial" w:hAnsi="Arial" w:cs="Arial"/>
                              <w:sz w:val="16"/>
                            </w:rPr>
                            <w:tab/>
                          </w:r>
                          <w:r w:rsidR="00F31D09">
                            <w:rPr>
                              <w:rFonts w:ascii="Arial" w:hAnsi="Arial" w:cs="Arial"/>
                              <w:sz w:val="16"/>
                            </w:rPr>
                            <w:tab/>
                          </w:r>
                          <w:r>
                            <w:rPr>
                              <w:rFonts w:ascii="Arial" w:hAnsi="Arial" w:cs="Arial"/>
                              <w:sz w:val="16"/>
                            </w:rPr>
                            <w:tab/>
                            <w:t xml:space="preserve">                  Seite </w:t>
                          </w:r>
                          <w:r w:rsidRPr="00601E65">
                            <w:rPr>
                              <w:rFonts w:ascii="Arial" w:hAnsi="Arial" w:cs="Arial"/>
                              <w:sz w:val="16"/>
                            </w:rPr>
                            <w:fldChar w:fldCharType="begin"/>
                          </w:r>
                          <w:r w:rsidRPr="00601E65">
                            <w:rPr>
                              <w:rFonts w:ascii="Arial" w:hAnsi="Arial" w:cs="Arial"/>
                              <w:sz w:val="16"/>
                            </w:rPr>
                            <w:instrText xml:space="preserve"> PAGE   \* MERGEFORMAT </w:instrText>
                          </w:r>
                          <w:r w:rsidRPr="00601E65">
                            <w:rPr>
                              <w:rFonts w:ascii="Arial" w:hAnsi="Arial" w:cs="Arial"/>
                              <w:sz w:val="16"/>
                            </w:rPr>
                            <w:fldChar w:fldCharType="separate"/>
                          </w:r>
                          <w:r w:rsidR="00F31D09">
                            <w:rPr>
                              <w:rFonts w:ascii="Arial" w:hAnsi="Arial" w:cs="Arial"/>
                              <w:noProof/>
                              <w:sz w:val="16"/>
                            </w:rPr>
                            <w:t>1</w:t>
                          </w:r>
                          <w:r w:rsidRPr="00601E65">
                            <w:rPr>
                              <w:rFonts w:ascii="Arial" w:hAnsi="Arial" w:cs="Arial"/>
                              <w:sz w:val="16"/>
                            </w:rPr>
                            <w:fldChar w:fldCharType="end"/>
                          </w:r>
                          <w:r>
                            <w:rPr>
                              <w:rFonts w:ascii="Arial" w:hAnsi="Arial" w:cs="Arial"/>
                              <w:sz w:val="16"/>
                            </w:rPr>
                            <w:t xml:space="preserve"> von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F31D09">
                            <w:rPr>
                              <w:rFonts w:ascii="Arial" w:hAnsi="Arial" w:cs="Arial"/>
                              <w:noProof/>
                              <w:sz w:val="16"/>
                            </w:rPr>
                            <w:t>4</w:t>
                          </w:r>
                          <w:r>
                            <w:rPr>
                              <w:rFonts w:ascii="Arial" w:hAnsi="Arial"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6pt;margin-top:-2.6pt;width:536.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" stroked="f">
              <v:textbox>
                <w:txbxContent>
                  <w:p w:rsidR="00E764CF" w:rsidRDefault="00E764CF" w:rsidP="00601E65">
                    <w:pPr>
                      <w:pBdr>
                        <w:top w:val="single" w:sz="4" w:space="0" w:color="auto"/>
                      </w:pBdr>
                      <w:rPr>
                        <w:rFonts w:ascii="Arial" w:hAnsi="Arial" w:cs="Arial"/>
                        <w:sz w:val="16"/>
                      </w:rPr>
                    </w:pPr>
                    <w:r>
                      <w:rPr>
                        <w:rFonts w:ascii="Arial" w:hAnsi="Arial" w:cs="Arial"/>
                        <w:sz w:val="16"/>
                      </w:rPr>
                      <w:t xml:space="preserve">UAW-Bogen mit </w:t>
                    </w:r>
                    <w:r w:rsidR="000067EC">
                      <w:rPr>
                        <w:rFonts w:ascii="Arial" w:hAnsi="Arial" w:cs="Arial"/>
                        <w:sz w:val="16"/>
                      </w:rPr>
                      <w:t xml:space="preserve">SPE </w:t>
                    </w:r>
                    <w:r w:rsidR="00CF3CBC">
                      <w:rPr>
                        <w:rFonts w:ascii="Arial" w:hAnsi="Arial" w:cs="Arial"/>
                        <w:sz w:val="16"/>
                      </w:rPr>
                      <w:t>Standard Version 11 vom 1</w:t>
                    </w:r>
                    <w:r w:rsidR="00272780">
                      <w:rPr>
                        <w:rFonts w:ascii="Arial" w:hAnsi="Arial" w:cs="Arial"/>
                        <w:sz w:val="16"/>
                      </w:rPr>
                      <w:t>9</w:t>
                    </w:r>
                    <w:r w:rsidR="00CF3CBC">
                      <w:rPr>
                        <w:rFonts w:ascii="Arial" w:hAnsi="Arial" w:cs="Arial"/>
                        <w:sz w:val="16"/>
                      </w:rPr>
                      <w:t>.01.2015</w:t>
                    </w:r>
                    <w:r>
                      <w:rPr>
                        <w:rFonts w:ascii="Arial" w:hAnsi="Arial" w:cs="Arial"/>
                        <w:sz w:val="16"/>
                      </w:rPr>
                      <w:t xml:space="preserve">           </w:t>
                    </w:r>
                    <w:r w:rsidR="00F31D09">
                      <w:rPr>
                        <w:rFonts w:ascii="Arial" w:hAnsi="Arial" w:cs="Arial"/>
                        <w:sz w:val="16"/>
                      </w:rPr>
                      <w:tab/>
                    </w:r>
                    <w:r w:rsidR="00F31D09">
                      <w:rPr>
                        <w:rFonts w:ascii="Arial" w:hAnsi="Arial" w:cs="Arial"/>
                        <w:sz w:val="16"/>
                      </w:rPr>
                      <w:tab/>
                    </w:r>
                    <w:r w:rsidR="00F31D09">
                      <w:rPr>
                        <w:rFonts w:ascii="Arial" w:hAnsi="Arial" w:cs="Arial"/>
                        <w:sz w:val="16"/>
                      </w:rPr>
                      <w:tab/>
                    </w:r>
                    <w:r w:rsidR="00F31D09">
                      <w:rPr>
                        <w:rFonts w:ascii="Arial" w:hAnsi="Arial" w:cs="Arial"/>
                        <w:sz w:val="16"/>
                      </w:rPr>
                      <w:tab/>
                    </w:r>
                    <w:r w:rsidR="00F31D09">
                      <w:rPr>
                        <w:rFonts w:ascii="Arial" w:hAnsi="Arial" w:cs="Arial"/>
                        <w:sz w:val="16"/>
                      </w:rPr>
                      <w:tab/>
                    </w:r>
                    <w:r>
                      <w:rPr>
                        <w:rFonts w:ascii="Arial" w:hAnsi="Arial" w:cs="Arial"/>
                        <w:sz w:val="16"/>
                      </w:rPr>
                      <w:tab/>
                      <w:t xml:space="preserve">                  Seite </w:t>
                    </w:r>
                    <w:r w:rsidRPr="00601E65">
                      <w:rPr>
                        <w:rFonts w:ascii="Arial" w:hAnsi="Arial" w:cs="Arial"/>
                        <w:sz w:val="16"/>
                      </w:rPr>
                      <w:fldChar w:fldCharType="begin"/>
                    </w:r>
                    <w:r w:rsidRPr="00601E65">
                      <w:rPr>
                        <w:rFonts w:ascii="Arial" w:hAnsi="Arial" w:cs="Arial"/>
                        <w:sz w:val="16"/>
                      </w:rPr>
                      <w:instrText xml:space="preserve"> PAGE   \* MERGEFORMAT </w:instrText>
                    </w:r>
                    <w:r w:rsidRPr="00601E65">
                      <w:rPr>
                        <w:rFonts w:ascii="Arial" w:hAnsi="Arial" w:cs="Arial"/>
                        <w:sz w:val="16"/>
                      </w:rPr>
                      <w:fldChar w:fldCharType="separate"/>
                    </w:r>
                    <w:r w:rsidR="00F31D09">
                      <w:rPr>
                        <w:rFonts w:ascii="Arial" w:hAnsi="Arial" w:cs="Arial"/>
                        <w:noProof/>
                        <w:sz w:val="16"/>
                      </w:rPr>
                      <w:t>1</w:t>
                    </w:r>
                    <w:r w:rsidRPr="00601E65">
                      <w:rPr>
                        <w:rFonts w:ascii="Arial" w:hAnsi="Arial" w:cs="Arial"/>
                        <w:sz w:val="16"/>
                      </w:rPr>
                      <w:fldChar w:fldCharType="end"/>
                    </w:r>
                    <w:r>
                      <w:rPr>
                        <w:rFonts w:ascii="Arial" w:hAnsi="Arial" w:cs="Arial"/>
                        <w:sz w:val="16"/>
                      </w:rPr>
                      <w:t xml:space="preserve"> von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F31D09">
                      <w:rPr>
                        <w:rFonts w:ascii="Arial" w:hAnsi="Arial" w:cs="Arial"/>
                        <w:noProof/>
                        <w:sz w:val="16"/>
                      </w:rPr>
                      <w:t>4</w:t>
                    </w:r>
                    <w:r>
                      <w:rPr>
                        <w:rFonts w:ascii="Arial" w:hAnsi="Arial" w:cs="Arial"/>
                        <w:sz w:val="16"/>
                      </w:rPr>
                      <w:fldChar w:fldCharType="end"/>
                    </w:r>
                  </w:p>
                </w:txbxContent>
              </v:textbox>
              <w10:wrap type="through"/>
            </v:shape>
          </w:pict>
        </mc:Fallback>
      </mc:AlternateContent>
    </w:r>
    <w:r>
      <w:t>UA</w:t>
    </w:r>
  </w:p>
  <w:p w:rsidR="00E764CF" w:rsidRDefault="00E76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A5" w:rsidRDefault="00FD19A5">
      <w:r>
        <w:separator/>
      </w:r>
    </w:p>
  </w:footnote>
  <w:footnote w:type="continuationSeparator" w:id="0">
    <w:p w:rsidR="00FD19A5" w:rsidRDefault="00FD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CF" w:rsidRDefault="00E764CF">
    <w:pPr>
      <w:pStyle w:val="Header"/>
      <w:framePr w:w="2905" w:h="433" w:hRule="exact" w:hSpace="141" w:wrap="auto" w:vAnchor="page" w:hAnchor="page" w:x="427" w:y="289" w:anchorLock="1"/>
      <w:tabs>
        <w:tab w:val="left" w:pos="567"/>
      </w:tabs>
      <w:spacing w:line="198" w:lineRule="atLeast"/>
    </w:pPr>
  </w:p>
  <w:p w:rsidR="00E764CF" w:rsidRPr="0034450F" w:rsidRDefault="00E764CF" w:rsidP="003819D9">
    <w:pPr>
      <w:pStyle w:val="Header"/>
      <w:tabs>
        <w:tab w:val="clear" w:pos="4536"/>
        <w:tab w:val="clear" w:pos="9072"/>
        <w:tab w:val="right" w:pos="10490"/>
      </w:tabs>
      <w:spacing w:after="120"/>
      <w:rPr>
        <w:rFonts w:ascii="Arial" w:hAnsi="Arial"/>
        <w:sz w:val="28"/>
        <w:szCs w:val="28"/>
      </w:rPr>
    </w:pPr>
    <w:r w:rsidRPr="0034450F">
      <w:rPr>
        <w:rFonts w:ascii="Arial" w:hAnsi="Arial"/>
        <w:b/>
        <w:sz w:val="28"/>
        <w:szCs w:val="28"/>
      </w:rPr>
      <w:t xml:space="preserve">                </w:t>
    </w:r>
    <w:r>
      <w:rPr>
        <w:rFonts w:ascii="Arial" w:hAnsi="Arial"/>
        <w:b/>
        <w:sz w:val="28"/>
        <w:szCs w:val="28"/>
      </w:rPr>
      <w:t xml:space="preserve">                        </w:t>
    </w:r>
    <w:r w:rsidRPr="0034450F">
      <w:rPr>
        <w:rFonts w:ascii="Arial" w:hAnsi="Arial"/>
        <w:b/>
        <w:sz w:val="28"/>
        <w:szCs w:val="28"/>
      </w:rPr>
      <w:t xml:space="preserve">Bericht über unerwünschte Ereignisse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066"/>
    <w:multiLevelType w:val="hybridMultilevel"/>
    <w:tmpl w:val="1360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85BF7"/>
    <w:multiLevelType w:val="hybridMultilevel"/>
    <w:tmpl w:val="246C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248FE"/>
    <w:multiLevelType w:val="hybridMultilevel"/>
    <w:tmpl w:val="E5C0BE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72939"/>
    <w:multiLevelType w:val="hybridMultilevel"/>
    <w:tmpl w:val="246C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E5D83"/>
    <w:multiLevelType w:val="hybridMultilevel"/>
    <w:tmpl w:val="8AD20DF8"/>
    <w:lvl w:ilvl="0" w:tplc="004CBC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63595"/>
    <w:multiLevelType w:val="hybridMultilevel"/>
    <w:tmpl w:val="43C2FEAA"/>
    <w:lvl w:ilvl="0" w:tplc="B5E6B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C7F31"/>
    <w:multiLevelType w:val="hybridMultilevel"/>
    <w:tmpl w:val="43C2FEAA"/>
    <w:lvl w:ilvl="0" w:tplc="B5E6B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D3C4D"/>
    <w:multiLevelType w:val="multilevel"/>
    <w:tmpl w:val="E042F84C"/>
    <w:lvl w:ilvl="0">
      <w:start w:val="1"/>
      <w:numFmt w:val="upperRoman"/>
      <w:pStyle w:val="Heading1"/>
      <w:lvlText w:val="%1."/>
      <w:lvlJc w:val="left"/>
      <w:pPr>
        <w:tabs>
          <w:tab w:val="num" w:pos="720"/>
        </w:tabs>
        <w:ind w:left="567" w:hanging="567"/>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440"/>
        </w:tabs>
        <w:ind w:left="1134" w:hanging="1134"/>
      </w:pPr>
    </w:lvl>
    <w:lvl w:ilvl="4">
      <w:start w:val="1"/>
      <w:numFmt w:val="lowerLetter"/>
      <w:pStyle w:val="Heading5"/>
      <w:lvlText w:val="%1.%2.%3.%4.%5."/>
      <w:lvlJc w:val="left"/>
      <w:pPr>
        <w:tabs>
          <w:tab w:val="num" w:pos="1800"/>
        </w:tabs>
        <w:ind w:left="1247" w:hanging="124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07278D0"/>
    <w:multiLevelType w:val="hybridMultilevel"/>
    <w:tmpl w:val="246C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841DF"/>
    <w:multiLevelType w:val="hybridMultilevel"/>
    <w:tmpl w:val="322889EA"/>
    <w:lvl w:ilvl="0" w:tplc="BB566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44502"/>
    <w:multiLevelType w:val="hybridMultilevel"/>
    <w:tmpl w:val="3F8C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F74C6"/>
    <w:multiLevelType w:val="hybridMultilevel"/>
    <w:tmpl w:val="9DF4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F677D"/>
    <w:multiLevelType w:val="hybridMultilevel"/>
    <w:tmpl w:val="43C2FEAA"/>
    <w:lvl w:ilvl="0" w:tplc="B5E6B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5"/>
  </w:num>
  <w:num w:numId="6">
    <w:abstractNumId w:val="4"/>
  </w:num>
  <w:num w:numId="7">
    <w:abstractNumId w:val="6"/>
  </w:num>
  <w:num w:numId="8">
    <w:abstractNumId w:val="2"/>
  </w:num>
  <w:num w:numId="9">
    <w:abstractNumId w:val="3"/>
  </w:num>
  <w:num w:numId="10">
    <w:abstractNumId w:val="8"/>
  </w:num>
  <w:num w:numId="11">
    <w:abstractNumId w:val="11"/>
  </w:num>
  <w:num w:numId="12">
    <w:abstractNumId w:val="1"/>
  </w:num>
  <w:num w:numId="13">
    <w:abstractNumId w:val="7"/>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8">
      <o:colormru v:ext="edit" colors="#969696,#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72"/>
    <w:rsid w:val="00000A85"/>
    <w:rsid w:val="000067EC"/>
    <w:rsid w:val="00006F76"/>
    <w:rsid w:val="00015233"/>
    <w:rsid w:val="000230EB"/>
    <w:rsid w:val="00024604"/>
    <w:rsid w:val="0003076E"/>
    <w:rsid w:val="00033680"/>
    <w:rsid w:val="00037470"/>
    <w:rsid w:val="000445E9"/>
    <w:rsid w:val="000467E9"/>
    <w:rsid w:val="00046A0F"/>
    <w:rsid w:val="000520EE"/>
    <w:rsid w:val="00053F8A"/>
    <w:rsid w:val="000551A8"/>
    <w:rsid w:val="0005706D"/>
    <w:rsid w:val="00062825"/>
    <w:rsid w:val="00071A67"/>
    <w:rsid w:val="000772B4"/>
    <w:rsid w:val="00083705"/>
    <w:rsid w:val="00084D42"/>
    <w:rsid w:val="000908FB"/>
    <w:rsid w:val="00091E68"/>
    <w:rsid w:val="000921D0"/>
    <w:rsid w:val="00093F6B"/>
    <w:rsid w:val="000A4E5A"/>
    <w:rsid w:val="000B29F8"/>
    <w:rsid w:val="000B4DB4"/>
    <w:rsid w:val="000C05CA"/>
    <w:rsid w:val="000C21DE"/>
    <w:rsid w:val="000D0645"/>
    <w:rsid w:val="000D2DEA"/>
    <w:rsid w:val="000E0E1B"/>
    <w:rsid w:val="000E2982"/>
    <w:rsid w:val="000E3841"/>
    <w:rsid w:val="000E6404"/>
    <w:rsid w:val="000E64DF"/>
    <w:rsid w:val="000F138D"/>
    <w:rsid w:val="000F2577"/>
    <w:rsid w:val="000F27AA"/>
    <w:rsid w:val="0010756A"/>
    <w:rsid w:val="00111594"/>
    <w:rsid w:val="00111D38"/>
    <w:rsid w:val="00112304"/>
    <w:rsid w:val="00114F85"/>
    <w:rsid w:val="001158A5"/>
    <w:rsid w:val="0012059E"/>
    <w:rsid w:val="00123DE8"/>
    <w:rsid w:val="00132132"/>
    <w:rsid w:val="00132A2E"/>
    <w:rsid w:val="0013498E"/>
    <w:rsid w:val="00134FA4"/>
    <w:rsid w:val="00137DC3"/>
    <w:rsid w:val="001468B4"/>
    <w:rsid w:val="00146D41"/>
    <w:rsid w:val="00151997"/>
    <w:rsid w:val="0015437E"/>
    <w:rsid w:val="0016135E"/>
    <w:rsid w:val="0016296B"/>
    <w:rsid w:val="00162CA5"/>
    <w:rsid w:val="001659FA"/>
    <w:rsid w:val="00171C97"/>
    <w:rsid w:val="00174528"/>
    <w:rsid w:val="001758D7"/>
    <w:rsid w:val="00177764"/>
    <w:rsid w:val="001902BB"/>
    <w:rsid w:val="00194ADA"/>
    <w:rsid w:val="00197E25"/>
    <w:rsid w:val="001A1B68"/>
    <w:rsid w:val="001A5BF3"/>
    <w:rsid w:val="001B2529"/>
    <w:rsid w:val="001B7DE4"/>
    <w:rsid w:val="001C18FB"/>
    <w:rsid w:val="001C707C"/>
    <w:rsid w:val="001D0BD7"/>
    <w:rsid w:val="001D2118"/>
    <w:rsid w:val="001D293E"/>
    <w:rsid w:val="001D75BC"/>
    <w:rsid w:val="001E1750"/>
    <w:rsid w:val="001E4D80"/>
    <w:rsid w:val="001E6833"/>
    <w:rsid w:val="001E7758"/>
    <w:rsid w:val="001E792A"/>
    <w:rsid w:val="001F47CC"/>
    <w:rsid w:val="001F5A0C"/>
    <w:rsid w:val="00202D46"/>
    <w:rsid w:val="0020491B"/>
    <w:rsid w:val="00204ED0"/>
    <w:rsid w:val="002105E7"/>
    <w:rsid w:val="0021218B"/>
    <w:rsid w:val="002128FF"/>
    <w:rsid w:val="00217A23"/>
    <w:rsid w:val="00220017"/>
    <w:rsid w:val="00222396"/>
    <w:rsid w:val="002334A5"/>
    <w:rsid w:val="00237838"/>
    <w:rsid w:val="0024172C"/>
    <w:rsid w:val="00245996"/>
    <w:rsid w:val="0024721E"/>
    <w:rsid w:val="00250844"/>
    <w:rsid w:val="00252D38"/>
    <w:rsid w:val="00261EB3"/>
    <w:rsid w:val="002642EE"/>
    <w:rsid w:val="00265B5C"/>
    <w:rsid w:val="00272780"/>
    <w:rsid w:val="00273154"/>
    <w:rsid w:val="00275F99"/>
    <w:rsid w:val="00277F9D"/>
    <w:rsid w:val="00287E00"/>
    <w:rsid w:val="00291F28"/>
    <w:rsid w:val="002943DE"/>
    <w:rsid w:val="0029502D"/>
    <w:rsid w:val="002A4CDB"/>
    <w:rsid w:val="002B20BD"/>
    <w:rsid w:val="002C0C44"/>
    <w:rsid w:val="002C42A4"/>
    <w:rsid w:val="002C7C5A"/>
    <w:rsid w:val="002D10EF"/>
    <w:rsid w:val="002E0D67"/>
    <w:rsid w:val="002E7960"/>
    <w:rsid w:val="002F0C62"/>
    <w:rsid w:val="002F5629"/>
    <w:rsid w:val="002F6D65"/>
    <w:rsid w:val="00307587"/>
    <w:rsid w:val="00310973"/>
    <w:rsid w:val="0031236E"/>
    <w:rsid w:val="003154F1"/>
    <w:rsid w:val="00342911"/>
    <w:rsid w:val="0034450F"/>
    <w:rsid w:val="003452C8"/>
    <w:rsid w:val="003479AC"/>
    <w:rsid w:val="00360E36"/>
    <w:rsid w:val="003623C7"/>
    <w:rsid w:val="0036252C"/>
    <w:rsid w:val="00367809"/>
    <w:rsid w:val="00373341"/>
    <w:rsid w:val="00376705"/>
    <w:rsid w:val="003819D9"/>
    <w:rsid w:val="0038320D"/>
    <w:rsid w:val="00385726"/>
    <w:rsid w:val="00390616"/>
    <w:rsid w:val="003909AB"/>
    <w:rsid w:val="003952A3"/>
    <w:rsid w:val="0039706A"/>
    <w:rsid w:val="003A109E"/>
    <w:rsid w:val="003A1FC6"/>
    <w:rsid w:val="003B0505"/>
    <w:rsid w:val="003B25CD"/>
    <w:rsid w:val="003B2E4F"/>
    <w:rsid w:val="003B4827"/>
    <w:rsid w:val="003C249B"/>
    <w:rsid w:val="003C5A8F"/>
    <w:rsid w:val="003C5F15"/>
    <w:rsid w:val="003C66BC"/>
    <w:rsid w:val="003D7A54"/>
    <w:rsid w:val="003D7C78"/>
    <w:rsid w:val="003E48CC"/>
    <w:rsid w:val="003F1D87"/>
    <w:rsid w:val="003F4C36"/>
    <w:rsid w:val="0040524D"/>
    <w:rsid w:val="004053D6"/>
    <w:rsid w:val="00407515"/>
    <w:rsid w:val="004147BD"/>
    <w:rsid w:val="00415C5C"/>
    <w:rsid w:val="00417C37"/>
    <w:rsid w:val="00425D55"/>
    <w:rsid w:val="0044146D"/>
    <w:rsid w:val="00442B5B"/>
    <w:rsid w:val="004565F8"/>
    <w:rsid w:val="004572A4"/>
    <w:rsid w:val="004706CB"/>
    <w:rsid w:val="00476EA2"/>
    <w:rsid w:val="0047715F"/>
    <w:rsid w:val="004845C0"/>
    <w:rsid w:val="004872A5"/>
    <w:rsid w:val="004A5BF0"/>
    <w:rsid w:val="004D2CD6"/>
    <w:rsid w:val="004D6D86"/>
    <w:rsid w:val="004E1F1C"/>
    <w:rsid w:val="004E2932"/>
    <w:rsid w:val="004E4EA5"/>
    <w:rsid w:val="004E7E65"/>
    <w:rsid w:val="004F2655"/>
    <w:rsid w:val="004F2FFE"/>
    <w:rsid w:val="004F6672"/>
    <w:rsid w:val="00504E18"/>
    <w:rsid w:val="00515604"/>
    <w:rsid w:val="00524C17"/>
    <w:rsid w:val="0053568E"/>
    <w:rsid w:val="0054763A"/>
    <w:rsid w:val="00547F59"/>
    <w:rsid w:val="0055397B"/>
    <w:rsid w:val="005556F5"/>
    <w:rsid w:val="00555885"/>
    <w:rsid w:val="00561965"/>
    <w:rsid w:val="00565125"/>
    <w:rsid w:val="00565DA1"/>
    <w:rsid w:val="00584FA0"/>
    <w:rsid w:val="0058705D"/>
    <w:rsid w:val="00587665"/>
    <w:rsid w:val="00596A6E"/>
    <w:rsid w:val="005A0911"/>
    <w:rsid w:val="005A2CB6"/>
    <w:rsid w:val="005A77AD"/>
    <w:rsid w:val="005A7B79"/>
    <w:rsid w:val="005B65C4"/>
    <w:rsid w:val="005C3A34"/>
    <w:rsid w:val="005C43FA"/>
    <w:rsid w:val="005C51FF"/>
    <w:rsid w:val="005C5A2A"/>
    <w:rsid w:val="005C6423"/>
    <w:rsid w:val="005D1F3A"/>
    <w:rsid w:val="005D207E"/>
    <w:rsid w:val="005E2548"/>
    <w:rsid w:val="005F0F87"/>
    <w:rsid w:val="005F3511"/>
    <w:rsid w:val="005F6369"/>
    <w:rsid w:val="00601E65"/>
    <w:rsid w:val="0060602D"/>
    <w:rsid w:val="00607B0B"/>
    <w:rsid w:val="00607E72"/>
    <w:rsid w:val="00612FA0"/>
    <w:rsid w:val="00615627"/>
    <w:rsid w:val="00620712"/>
    <w:rsid w:val="00633FB6"/>
    <w:rsid w:val="00637358"/>
    <w:rsid w:val="006374BA"/>
    <w:rsid w:val="00637CA5"/>
    <w:rsid w:val="00640957"/>
    <w:rsid w:val="006441F8"/>
    <w:rsid w:val="006446E6"/>
    <w:rsid w:val="00645109"/>
    <w:rsid w:val="00647059"/>
    <w:rsid w:val="00657922"/>
    <w:rsid w:val="00666998"/>
    <w:rsid w:val="00671B44"/>
    <w:rsid w:val="006735D7"/>
    <w:rsid w:val="006741A2"/>
    <w:rsid w:val="00684513"/>
    <w:rsid w:val="00693BD1"/>
    <w:rsid w:val="00694169"/>
    <w:rsid w:val="00694F1D"/>
    <w:rsid w:val="006A4A3B"/>
    <w:rsid w:val="006B282D"/>
    <w:rsid w:val="006C3750"/>
    <w:rsid w:val="006D1D63"/>
    <w:rsid w:val="006D1EAC"/>
    <w:rsid w:val="006D44CC"/>
    <w:rsid w:val="006D4812"/>
    <w:rsid w:val="006D5362"/>
    <w:rsid w:val="006E15AD"/>
    <w:rsid w:val="006E1F45"/>
    <w:rsid w:val="006E57AB"/>
    <w:rsid w:val="006E5E59"/>
    <w:rsid w:val="006F2206"/>
    <w:rsid w:val="006F2663"/>
    <w:rsid w:val="00701AAC"/>
    <w:rsid w:val="00702AF2"/>
    <w:rsid w:val="00707955"/>
    <w:rsid w:val="00712F70"/>
    <w:rsid w:val="007165E6"/>
    <w:rsid w:val="00716B9D"/>
    <w:rsid w:val="00721943"/>
    <w:rsid w:val="0072282E"/>
    <w:rsid w:val="0072291D"/>
    <w:rsid w:val="007238DF"/>
    <w:rsid w:val="00732103"/>
    <w:rsid w:val="00733E2F"/>
    <w:rsid w:val="00733F03"/>
    <w:rsid w:val="00740F09"/>
    <w:rsid w:val="0075067B"/>
    <w:rsid w:val="00756653"/>
    <w:rsid w:val="00762466"/>
    <w:rsid w:val="00770026"/>
    <w:rsid w:val="00770A3D"/>
    <w:rsid w:val="007733B5"/>
    <w:rsid w:val="00774EDA"/>
    <w:rsid w:val="00775046"/>
    <w:rsid w:val="0078377C"/>
    <w:rsid w:val="00784BDE"/>
    <w:rsid w:val="00784D6D"/>
    <w:rsid w:val="00790546"/>
    <w:rsid w:val="00790DBD"/>
    <w:rsid w:val="0079620E"/>
    <w:rsid w:val="007A509B"/>
    <w:rsid w:val="007B3632"/>
    <w:rsid w:val="007C1E8A"/>
    <w:rsid w:val="007D6828"/>
    <w:rsid w:val="007D6CA5"/>
    <w:rsid w:val="007D6F57"/>
    <w:rsid w:val="007E1D48"/>
    <w:rsid w:val="007F24D4"/>
    <w:rsid w:val="007F4C44"/>
    <w:rsid w:val="007F4D85"/>
    <w:rsid w:val="00803950"/>
    <w:rsid w:val="008115F4"/>
    <w:rsid w:val="00811673"/>
    <w:rsid w:val="00813242"/>
    <w:rsid w:val="00815841"/>
    <w:rsid w:val="0082079C"/>
    <w:rsid w:val="008234B7"/>
    <w:rsid w:val="008337AE"/>
    <w:rsid w:val="008367E8"/>
    <w:rsid w:val="00841F70"/>
    <w:rsid w:val="008440C8"/>
    <w:rsid w:val="008455B6"/>
    <w:rsid w:val="008600C3"/>
    <w:rsid w:val="00864A20"/>
    <w:rsid w:val="008655A9"/>
    <w:rsid w:val="00867B72"/>
    <w:rsid w:val="00871C16"/>
    <w:rsid w:val="0087325B"/>
    <w:rsid w:val="008769E1"/>
    <w:rsid w:val="00880F63"/>
    <w:rsid w:val="00882464"/>
    <w:rsid w:val="00887392"/>
    <w:rsid w:val="008926D0"/>
    <w:rsid w:val="008969CE"/>
    <w:rsid w:val="00896D67"/>
    <w:rsid w:val="008A4B06"/>
    <w:rsid w:val="008A7C74"/>
    <w:rsid w:val="008B190F"/>
    <w:rsid w:val="008B3362"/>
    <w:rsid w:val="008B4675"/>
    <w:rsid w:val="008B7CF8"/>
    <w:rsid w:val="008C1692"/>
    <w:rsid w:val="008C430F"/>
    <w:rsid w:val="008E0A2E"/>
    <w:rsid w:val="008F0261"/>
    <w:rsid w:val="008F6F58"/>
    <w:rsid w:val="00903CEE"/>
    <w:rsid w:val="00904458"/>
    <w:rsid w:val="00914086"/>
    <w:rsid w:val="00915290"/>
    <w:rsid w:val="009203F4"/>
    <w:rsid w:val="00920DB9"/>
    <w:rsid w:val="00922F98"/>
    <w:rsid w:val="00926A30"/>
    <w:rsid w:val="009342B6"/>
    <w:rsid w:val="00934D17"/>
    <w:rsid w:val="009365C8"/>
    <w:rsid w:val="0094156A"/>
    <w:rsid w:val="0094267F"/>
    <w:rsid w:val="00943D31"/>
    <w:rsid w:val="00944CDD"/>
    <w:rsid w:val="009506D4"/>
    <w:rsid w:val="00954F50"/>
    <w:rsid w:val="0095523A"/>
    <w:rsid w:val="00956397"/>
    <w:rsid w:val="00970E92"/>
    <w:rsid w:val="0097179E"/>
    <w:rsid w:val="00974E7D"/>
    <w:rsid w:val="00976E65"/>
    <w:rsid w:val="00976FF2"/>
    <w:rsid w:val="009805A9"/>
    <w:rsid w:val="00981D48"/>
    <w:rsid w:val="00987A8B"/>
    <w:rsid w:val="009920C7"/>
    <w:rsid w:val="00993F76"/>
    <w:rsid w:val="009972B3"/>
    <w:rsid w:val="009A053B"/>
    <w:rsid w:val="009A5D6E"/>
    <w:rsid w:val="009A6B87"/>
    <w:rsid w:val="009A7204"/>
    <w:rsid w:val="009B0BDF"/>
    <w:rsid w:val="009B1814"/>
    <w:rsid w:val="009C5330"/>
    <w:rsid w:val="009C70B4"/>
    <w:rsid w:val="009D7663"/>
    <w:rsid w:val="009E0EB8"/>
    <w:rsid w:val="009E5511"/>
    <w:rsid w:val="009F6593"/>
    <w:rsid w:val="00A01F26"/>
    <w:rsid w:val="00A053E3"/>
    <w:rsid w:val="00A05930"/>
    <w:rsid w:val="00A06C79"/>
    <w:rsid w:val="00A151A3"/>
    <w:rsid w:val="00A24A9D"/>
    <w:rsid w:val="00A275B4"/>
    <w:rsid w:val="00A27ED4"/>
    <w:rsid w:val="00A32793"/>
    <w:rsid w:val="00A34181"/>
    <w:rsid w:val="00A35236"/>
    <w:rsid w:val="00A4252E"/>
    <w:rsid w:val="00A53E17"/>
    <w:rsid w:val="00A6193D"/>
    <w:rsid w:val="00A7338B"/>
    <w:rsid w:val="00A77E9B"/>
    <w:rsid w:val="00A84C51"/>
    <w:rsid w:val="00A910C2"/>
    <w:rsid w:val="00AA2312"/>
    <w:rsid w:val="00AC4771"/>
    <w:rsid w:val="00AC66D0"/>
    <w:rsid w:val="00AC6A9D"/>
    <w:rsid w:val="00AC7287"/>
    <w:rsid w:val="00AD005D"/>
    <w:rsid w:val="00AD11A8"/>
    <w:rsid w:val="00AD1312"/>
    <w:rsid w:val="00AD7D69"/>
    <w:rsid w:val="00AE1DE2"/>
    <w:rsid w:val="00AE7AF7"/>
    <w:rsid w:val="00AF17A8"/>
    <w:rsid w:val="00AF264E"/>
    <w:rsid w:val="00B009D5"/>
    <w:rsid w:val="00B027A1"/>
    <w:rsid w:val="00B04562"/>
    <w:rsid w:val="00B06AD9"/>
    <w:rsid w:val="00B10906"/>
    <w:rsid w:val="00B13019"/>
    <w:rsid w:val="00B17635"/>
    <w:rsid w:val="00B26562"/>
    <w:rsid w:val="00B27BCD"/>
    <w:rsid w:val="00B3079C"/>
    <w:rsid w:val="00B44827"/>
    <w:rsid w:val="00B45F47"/>
    <w:rsid w:val="00B55E43"/>
    <w:rsid w:val="00B57BCA"/>
    <w:rsid w:val="00B6511E"/>
    <w:rsid w:val="00B656AA"/>
    <w:rsid w:val="00B66CE8"/>
    <w:rsid w:val="00B703C4"/>
    <w:rsid w:val="00B80155"/>
    <w:rsid w:val="00B80263"/>
    <w:rsid w:val="00B825A8"/>
    <w:rsid w:val="00B929D9"/>
    <w:rsid w:val="00BA2FAE"/>
    <w:rsid w:val="00BB5D86"/>
    <w:rsid w:val="00BB63AF"/>
    <w:rsid w:val="00BC1FD7"/>
    <w:rsid w:val="00BC22F2"/>
    <w:rsid w:val="00BC309B"/>
    <w:rsid w:val="00BC3847"/>
    <w:rsid w:val="00BC7BC8"/>
    <w:rsid w:val="00BD1163"/>
    <w:rsid w:val="00BD231E"/>
    <w:rsid w:val="00BD6DB9"/>
    <w:rsid w:val="00BF1289"/>
    <w:rsid w:val="00BF77EB"/>
    <w:rsid w:val="00C01B62"/>
    <w:rsid w:val="00C02D1F"/>
    <w:rsid w:val="00C033BB"/>
    <w:rsid w:val="00C06FE0"/>
    <w:rsid w:val="00C12522"/>
    <w:rsid w:val="00C2442B"/>
    <w:rsid w:val="00C259D7"/>
    <w:rsid w:val="00C25E0F"/>
    <w:rsid w:val="00C276A8"/>
    <w:rsid w:val="00C37759"/>
    <w:rsid w:val="00C45964"/>
    <w:rsid w:val="00C47EB8"/>
    <w:rsid w:val="00C53CA4"/>
    <w:rsid w:val="00C67886"/>
    <w:rsid w:val="00C755C5"/>
    <w:rsid w:val="00C75D6A"/>
    <w:rsid w:val="00C76A87"/>
    <w:rsid w:val="00C801BD"/>
    <w:rsid w:val="00C802DB"/>
    <w:rsid w:val="00C86521"/>
    <w:rsid w:val="00C90415"/>
    <w:rsid w:val="00C928D3"/>
    <w:rsid w:val="00C94B37"/>
    <w:rsid w:val="00C96868"/>
    <w:rsid w:val="00C96F19"/>
    <w:rsid w:val="00CB75B4"/>
    <w:rsid w:val="00CC093B"/>
    <w:rsid w:val="00CC31A0"/>
    <w:rsid w:val="00CC321C"/>
    <w:rsid w:val="00CC46C5"/>
    <w:rsid w:val="00CD3882"/>
    <w:rsid w:val="00CD797F"/>
    <w:rsid w:val="00CE296E"/>
    <w:rsid w:val="00CE663C"/>
    <w:rsid w:val="00CF0E82"/>
    <w:rsid w:val="00CF3CBC"/>
    <w:rsid w:val="00CF46E3"/>
    <w:rsid w:val="00D05053"/>
    <w:rsid w:val="00D068EA"/>
    <w:rsid w:val="00D12788"/>
    <w:rsid w:val="00D14758"/>
    <w:rsid w:val="00D14ECF"/>
    <w:rsid w:val="00D15251"/>
    <w:rsid w:val="00D21E84"/>
    <w:rsid w:val="00D275E8"/>
    <w:rsid w:val="00D27E0D"/>
    <w:rsid w:val="00D42D67"/>
    <w:rsid w:val="00D43CB2"/>
    <w:rsid w:val="00D43E74"/>
    <w:rsid w:val="00D5410B"/>
    <w:rsid w:val="00D54771"/>
    <w:rsid w:val="00D55367"/>
    <w:rsid w:val="00D625CA"/>
    <w:rsid w:val="00D62BBD"/>
    <w:rsid w:val="00D62E84"/>
    <w:rsid w:val="00D63636"/>
    <w:rsid w:val="00D649A4"/>
    <w:rsid w:val="00D70BA6"/>
    <w:rsid w:val="00D744F9"/>
    <w:rsid w:val="00D7524E"/>
    <w:rsid w:val="00D84C72"/>
    <w:rsid w:val="00D91F73"/>
    <w:rsid w:val="00D96B64"/>
    <w:rsid w:val="00DA42C3"/>
    <w:rsid w:val="00DA57CB"/>
    <w:rsid w:val="00DB15EB"/>
    <w:rsid w:val="00DB4629"/>
    <w:rsid w:val="00DB5924"/>
    <w:rsid w:val="00DC1108"/>
    <w:rsid w:val="00DC2D91"/>
    <w:rsid w:val="00DD0B94"/>
    <w:rsid w:val="00DE1583"/>
    <w:rsid w:val="00DE2ED6"/>
    <w:rsid w:val="00DE5DFF"/>
    <w:rsid w:val="00DE63F9"/>
    <w:rsid w:val="00DF5272"/>
    <w:rsid w:val="00DF76E9"/>
    <w:rsid w:val="00E0693E"/>
    <w:rsid w:val="00E11390"/>
    <w:rsid w:val="00E11F2B"/>
    <w:rsid w:val="00E13287"/>
    <w:rsid w:val="00E21318"/>
    <w:rsid w:val="00E2190C"/>
    <w:rsid w:val="00E21D79"/>
    <w:rsid w:val="00E27A0B"/>
    <w:rsid w:val="00E44B9A"/>
    <w:rsid w:val="00E519D8"/>
    <w:rsid w:val="00E53F93"/>
    <w:rsid w:val="00E54023"/>
    <w:rsid w:val="00E55989"/>
    <w:rsid w:val="00E63A5D"/>
    <w:rsid w:val="00E764CF"/>
    <w:rsid w:val="00E9163D"/>
    <w:rsid w:val="00EA5B1A"/>
    <w:rsid w:val="00EC0ABF"/>
    <w:rsid w:val="00EC2B64"/>
    <w:rsid w:val="00EC2DCF"/>
    <w:rsid w:val="00EC3D43"/>
    <w:rsid w:val="00ED6FB9"/>
    <w:rsid w:val="00EE266F"/>
    <w:rsid w:val="00EE2840"/>
    <w:rsid w:val="00EE473B"/>
    <w:rsid w:val="00EE6A1F"/>
    <w:rsid w:val="00EE7946"/>
    <w:rsid w:val="00EF19B8"/>
    <w:rsid w:val="00EF22C8"/>
    <w:rsid w:val="00EF6DEA"/>
    <w:rsid w:val="00EF6F14"/>
    <w:rsid w:val="00F14F6D"/>
    <w:rsid w:val="00F15F9D"/>
    <w:rsid w:val="00F21E3E"/>
    <w:rsid w:val="00F24628"/>
    <w:rsid w:val="00F260AA"/>
    <w:rsid w:val="00F31D09"/>
    <w:rsid w:val="00F349C8"/>
    <w:rsid w:val="00F349D7"/>
    <w:rsid w:val="00F37E14"/>
    <w:rsid w:val="00F46F8E"/>
    <w:rsid w:val="00F7405B"/>
    <w:rsid w:val="00F85120"/>
    <w:rsid w:val="00F866E9"/>
    <w:rsid w:val="00F9015C"/>
    <w:rsid w:val="00F9051E"/>
    <w:rsid w:val="00F91CD2"/>
    <w:rsid w:val="00F938C1"/>
    <w:rsid w:val="00F93D80"/>
    <w:rsid w:val="00FA2F15"/>
    <w:rsid w:val="00FA4E2E"/>
    <w:rsid w:val="00FA77D1"/>
    <w:rsid w:val="00FB2F52"/>
    <w:rsid w:val="00FB6184"/>
    <w:rsid w:val="00FC30BA"/>
    <w:rsid w:val="00FC6948"/>
    <w:rsid w:val="00FC6EFE"/>
    <w:rsid w:val="00FD19A5"/>
    <w:rsid w:val="00FD60CF"/>
    <w:rsid w:val="00FE2643"/>
  </w:rsids>
  <m:mathPr>
    <m:mathFont m:val="Cambria Math"/>
    <m:brkBin m:val="before"/>
    <m:brkBinSub m:val="--"/>
    <m:smallFrac m:val="0"/>
    <m:dispDef/>
    <m:lMargin m:val="0"/>
    <m:rMargin m:val="0"/>
    <m:defJc m:val="centerGroup"/>
    <m:wrapIndent m:val="1440"/>
    <m:intLim m:val="subSup"/>
    <m:naryLim m:val="undOvr"/>
  </m:mathPr>
  <w:themeFontLang w:val="af-ZA"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ru v:ext="edit" colors="#969696,#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F1"/>
    <w:rPr>
      <w:rFonts w:ascii="Sabon" w:hAnsi="Sabon"/>
      <w:sz w:val="22"/>
      <w:lang w:val="de-DE" w:eastAsia="en-US"/>
    </w:rPr>
  </w:style>
  <w:style w:type="paragraph" w:styleId="Heading1">
    <w:name w:val="heading 1"/>
    <w:basedOn w:val="Normal"/>
    <w:next w:val="Normal"/>
    <w:link w:val="Heading1Char"/>
    <w:qFormat/>
    <w:rsid w:val="00F15F9D"/>
    <w:pPr>
      <w:keepNext/>
      <w:numPr>
        <w:numId w:val="3"/>
      </w:numPr>
      <w:pBdr>
        <w:top w:val="double" w:sz="2" w:space="3" w:color="auto"/>
        <w:left w:val="double" w:sz="2" w:space="1" w:color="auto"/>
        <w:bottom w:val="double" w:sz="2" w:space="1" w:color="auto"/>
        <w:right w:val="double" w:sz="2" w:space="1" w:color="auto"/>
      </w:pBdr>
      <w:shd w:val="pct25" w:color="auto" w:fill="auto"/>
      <w:spacing w:before="80" w:after="40"/>
      <w:jc w:val="center"/>
      <w:outlineLvl w:val="0"/>
    </w:pPr>
    <w:rPr>
      <w:rFonts w:ascii="Arial Black" w:hAnsi="Arial Black"/>
      <w:caps/>
      <w:kern w:val="28"/>
      <w:sz w:val="30"/>
    </w:rPr>
  </w:style>
  <w:style w:type="paragraph" w:styleId="Heading2">
    <w:name w:val="heading 2"/>
    <w:basedOn w:val="Normal"/>
    <w:next w:val="Normal"/>
    <w:link w:val="Heading2Char"/>
    <w:qFormat/>
    <w:rsid w:val="00F15F9D"/>
    <w:pPr>
      <w:keepLines/>
      <w:numPr>
        <w:ilvl w:val="1"/>
        <w:numId w:val="3"/>
      </w:numPr>
      <w:pBdr>
        <w:top w:val="single" w:sz="12" w:space="1" w:color="auto"/>
        <w:left w:val="single" w:sz="12" w:space="1" w:color="auto"/>
        <w:bottom w:val="single" w:sz="12" w:space="1" w:color="auto"/>
        <w:right w:val="single" w:sz="12" w:space="1" w:color="auto"/>
      </w:pBdr>
      <w:shd w:val="pct20" w:color="auto" w:fill="auto"/>
      <w:spacing w:before="140" w:after="60" w:line="264" w:lineRule="auto"/>
      <w:jc w:val="center"/>
      <w:outlineLvl w:val="1"/>
    </w:pPr>
    <w:rPr>
      <w:rFonts w:ascii="Arial Rounded MT Bold" w:hAnsi="Arial Rounded MT Bold"/>
      <w:b/>
      <w:caps/>
      <w:spacing w:val="26"/>
      <w:sz w:val="30"/>
    </w:rPr>
  </w:style>
  <w:style w:type="paragraph" w:styleId="Heading3">
    <w:name w:val="heading 3"/>
    <w:basedOn w:val="Normal"/>
    <w:next w:val="Normal"/>
    <w:link w:val="Heading3Char"/>
    <w:qFormat/>
    <w:rsid w:val="00F15F9D"/>
    <w:pPr>
      <w:numPr>
        <w:ilvl w:val="2"/>
        <w:numId w:val="3"/>
      </w:numPr>
      <w:pBdr>
        <w:top w:val="single" w:sz="2" w:space="1" w:color="auto"/>
        <w:left w:val="single" w:sz="2" w:space="4" w:color="auto"/>
        <w:bottom w:val="single" w:sz="2" w:space="1" w:color="auto"/>
        <w:right w:val="single" w:sz="2" w:space="4" w:color="auto"/>
      </w:pBdr>
      <w:spacing w:before="120" w:after="40" w:line="264" w:lineRule="auto"/>
      <w:outlineLvl w:val="2"/>
    </w:pPr>
    <w:rPr>
      <w:rFonts w:ascii="Arial" w:hAnsi="Arial"/>
      <w:b/>
      <w:caps/>
      <w:sz w:val="26"/>
    </w:rPr>
  </w:style>
  <w:style w:type="paragraph" w:styleId="Heading4">
    <w:name w:val="heading 4"/>
    <w:basedOn w:val="Normal"/>
    <w:next w:val="Normal"/>
    <w:link w:val="Heading4Char"/>
    <w:qFormat/>
    <w:rsid w:val="00F15F9D"/>
    <w:pPr>
      <w:keepLines/>
      <w:numPr>
        <w:ilvl w:val="3"/>
        <w:numId w:val="3"/>
      </w:numPr>
      <w:tabs>
        <w:tab w:val="clear" w:pos="1440"/>
        <w:tab w:val="left" w:pos="1134"/>
      </w:tabs>
      <w:spacing w:before="60" w:after="40"/>
      <w:outlineLvl w:val="3"/>
    </w:pPr>
    <w:rPr>
      <w:rFonts w:ascii="Arial" w:hAnsi="Arial"/>
      <w:b/>
      <w:smallCaps/>
      <w:sz w:val="24"/>
    </w:rPr>
  </w:style>
  <w:style w:type="paragraph" w:styleId="Heading5">
    <w:name w:val="heading 5"/>
    <w:basedOn w:val="Normal"/>
    <w:next w:val="Normal"/>
    <w:link w:val="Heading5Char"/>
    <w:qFormat/>
    <w:rsid w:val="00F15F9D"/>
    <w:pPr>
      <w:keepLines/>
      <w:numPr>
        <w:ilvl w:val="4"/>
        <w:numId w:val="3"/>
      </w:numPr>
      <w:tabs>
        <w:tab w:val="left" w:pos="1247"/>
      </w:tabs>
      <w:spacing w:before="60" w:line="264" w:lineRule="auto"/>
      <w:jc w:val="both"/>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4F1"/>
    <w:pPr>
      <w:tabs>
        <w:tab w:val="center" w:pos="4536"/>
        <w:tab w:val="right" w:pos="9072"/>
      </w:tabs>
    </w:pPr>
  </w:style>
  <w:style w:type="paragraph" w:styleId="Footer">
    <w:name w:val="footer"/>
    <w:basedOn w:val="Normal"/>
    <w:link w:val="FooterChar"/>
    <w:uiPriority w:val="99"/>
    <w:rsid w:val="003154F1"/>
    <w:pPr>
      <w:tabs>
        <w:tab w:val="center" w:pos="4536"/>
        <w:tab w:val="right" w:pos="9072"/>
      </w:tabs>
    </w:pPr>
  </w:style>
  <w:style w:type="table" w:styleId="TableGrid">
    <w:name w:val="Table Grid"/>
    <w:basedOn w:val="TableNormal"/>
    <w:rsid w:val="0011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5F9D"/>
    <w:rPr>
      <w:rFonts w:ascii="Arial Black" w:hAnsi="Arial Black"/>
      <w:caps/>
      <w:kern w:val="28"/>
      <w:sz w:val="30"/>
      <w:shd w:val="pct25" w:color="auto" w:fill="auto"/>
      <w:lang w:val="de-DE"/>
    </w:rPr>
  </w:style>
  <w:style w:type="character" w:customStyle="1" w:styleId="Heading2Char">
    <w:name w:val="Heading 2 Char"/>
    <w:basedOn w:val="DefaultParagraphFont"/>
    <w:link w:val="Heading2"/>
    <w:rsid w:val="00F15F9D"/>
    <w:rPr>
      <w:rFonts w:ascii="Arial Rounded MT Bold" w:hAnsi="Arial Rounded MT Bold"/>
      <w:b/>
      <w:caps/>
      <w:spacing w:val="26"/>
      <w:sz w:val="30"/>
      <w:shd w:val="pct20" w:color="auto" w:fill="auto"/>
      <w:lang w:val="de-DE" w:eastAsia="en-US"/>
    </w:rPr>
  </w:style>
  <w:style w:type="character" w:customStyle="1" w:styleId="Heading3Char">
    <w:name w:val="Heading 3 Char"/>
    <w:basedOn w:val="DefaultParagraphFont"/>
    <w:link w:val="Heading3"/>
    <w:rsid w:val="00F15F9D"/>
    <w:rPr>
      <w:rFonts w:ascii="Arial" w:hAnsi="Arial"/>
      <w:b/>
      <w:caps/>
      <w:sz w:val="26"/>
      <w:lang w:val="de-DE"/>
    </w:rPr>
  </w:style>
  <w:style w:type="character" w:customStyle="1" w:styleId="Heading4Char">
    <w:name w:val="Heading 4 Char"/>
    <w:basedOn w:val="DefaultParagraphFont"/>
    <w:link w:val="Heading4"/>
    <w:rsid w:val="00F15F9D"/>
    <w:rPr>
      <w:rFonts w:ascii="Arial" w:hAnsi="Arial"/>
      <w:b/>
      <w:smallCaps/>
      <w:sz w:val="24"/>
      <w:lang w:val="de-DE"/>
    </w:rPr>
  </w:style>
  <w:style w:type="character" w:customStyle="1" w:styleId="Heading5Char">
    <w:name w:val="Heading 5 Char"/>
    <w:basedOn w:val="DefaultParagraphFont"/>
    <w:link w:val="Heading5"/>
    <w:rsid w:val="00F15F9D"/>
    <w:rPr>
      <w:rFonts w:ascii="Arial" w:hAnsi="Arial"/>
      <w:b/>
      <w:i/>
      <w:sz w:val="22"/>
      <w:lang w:val="de-DE"/>
    </w:rPr>
  </w:style>
  <w:style w:type="paragraph" w:styleId="BalloonText">
    <w:name w:val="Balloon Text"/>
    <w:basedOn w:val="Normal"/>
    <w:link w:val="BalloonTextChar"/>
    <w:uiPriority w:val="99"/>
    <w:semiHidden/>
    <w:unhideWhenUsed/>
    <w:rsid w:val="006F2663"/>
    <w:rPr>
      <w:rFonts w:ascii="Tahoma" w:hAnsi="Tahoma" w:cs="Tahoma"/>
      <w:sz w:val="16"/>
      <w:szCs w:val="16"/>
    </w:rPr>
  </w:style>
  <w:style w:type="character" w:customStyle="1" w:styleId="BalloonTextChar">
    <w:name w:val="Balloon Text Char"/>
    <w:basedOn w:val="DefaultParagraphFont"/>
    <w:link w:val="BalloonText"/>
    <w:uiPriority w:val="99"/>
    <w:semiHidden/>
    <w:rsid w:val="006F2663"/>
    <w:rPr>
      <w:rFonts w:ascii="Tahoma" w:hAnsi="Tahoma" w:cs="Tahoma"/>
      <w:sz w:val="16"/>
      <w:szCs w:val="16"/>
      <w:lang w:val="de-DE"/>
    </w:rPr>
  </w:style>
  <w:style w:type="character" w:customStyle="1" w:styleId="FooterChar">
    <w:name w:val="Footer Char"/>
    <w:basedOn w:val="DefaultParagraphFont"/>
    <w:link w:val="Footer"/>
    <w:uiPriority w:val="99"/>
    <w:rsid w:val="00EE7946"/>
    <w:rPr>
      <w:rFonts w:ascii="Sabon" w:hAnsi="Sabon"/>
      <w:sz w:val="22"/>
      <w:lang w:val="de-DE" w:eastAsia="en-US"/>
    </w:rPr>
  </w:style>
  <w:style w:type="paragraph" w:styleId="NoSpacing">
    <w:name w:val="No Spacing"/>
    <w:uiPriority w:val="1"/>
    <w:qFormat/>
    <w:rsid w:val="00EE266F"/>
    <w:rPr>
      <w:rFonts w:ascii="Calibri" w:eastAsia="Calibri" w:hAnsi="Calibri"/>
      <w:sz w:val="22"/>
      <w:szCs w:val="22"/>
      <w:lang w:val="de-DE" w:eastAsia="en-US"/>
    </w:rPr>
  </w:style>
  <w:style w:type="character" w:styleId="CommentReference">
    <w:name w:val="annotation reference"/>
    <w:basedOn w:val="DefaultParagraphFont"/>
    <w:uiPriority w:val="99"/>
    <w:semiHidden/>
    <w:unhideWhenUsed/>
    <w:rsid w:val="003952A3"/>
    <w:rPr>
      <w:sz w:val="16"/>
      <w:szCs w:val="16"/>
    </w:rPr>
  </w:style>
  <w:style w:type="paragraph" w:styleId="CommentText">
    <w:name w:val="annotation text"/>
    <w:basedOn w:val="Normal"/>
    <w:link w:val="CommentTextChar"/>
    <w:uiPriority w:val="99"/>
    <w:semiHidden/>
    <w:unhideWhenUsed/>
    <w:rsid w:val="003952A3"/>
    <w:rPr>
      <w:sz w:val="20"/>
    </w:rPr>
  </w:style>
  <w:style w:type="character" w:customStyle="1" w:styleId="CommentTextChar">
    <w:name w:val="Comment Text Char"/>
    <w:basedOn w:val="DefaultParagraphFont"/>
    <w:link w:val="CommentText"/>
    <w:uiPriority w:val="99"/>
    <w:semiHidden/>
    <w:rsid w:val="003952A3"/>
    <w:rPr>
      <w:rFonts w:ascii="Sabon" w:hAnsi="Sabon"/>
      <w:lang w:val="de-DE" w:eastAsia="en-US"/>
    </w:rPr>
  </w:style>
  <w:style w:type="paragraph" w:styleId="CommentSubject">
    <w:name w:val="annotation subject"/>
    <w:basedOn w:val="CommentText"/>
    <w:next w:val="CommentText"/>
    <w:link w:val="CommentSubjectChar"/>
    <w:uiPriority w:val="99"/>
    <w:semiHidden/>
    <w:unhideWhenUsed/>
    <w:rsid w:val="003952A3"/>
    <w:rPr>
      <w:b/>
      <w:bCs/>
    </w:rPr>
  </w:style>
  <w:style w:type="character" w:customStyle="1" w:styleId="CommentSubjectChar">
    <w:name w:val="Comment Subject Char"/>
    <w:basedOn w:val="CommentTextChar"/>
    <w:link w:val="CommentSubject"/>
    <w:uiPriority w:val="99"/>
    <w:semiHidden/>
    <w:rsid w:val="003952A3"/>
    <w:rPr>
      <w:rFonts w:ascii="Sabon" w:hAnsi="Sabon"/>
      <w:b/>
      <w:bCs/>
      <w:lang w:val="de-DE" w:eastAsia="en-US"/>
    </w:rPr>
  </w:style>
  <w:style w:type="character" w:styleId="Hyperlink">
    <w:name w:val="Hyperlink"/>
    <w:basedOn w:val="DefaultParagraphFont"/>
    <w:uiPriority w:val="99"/>
    <w:unhideWhenUsed/>
    <w:rsid w:val="00D275E8"/>
    <w:rPr>
      <w:color w:val="0000FF"/>
      <w:u w:val="single"/>
    </w:rPr>
  </w:style>
  <w:style w:type="character" w:customStyle="1" w:styleId="HeaderChar">
    <w:name w:val="Header Char"/>
    <w:basedOn w:val="DefaultParagraphFont"/>
    <w:link w:val="Header"/>
    <w:rsid w:val="00C25E0F"/>
    <w:rPr>
      <w:rFonts w:ascii="Sabon" w:hAnsi="Sabon"/>
      <w:sz w:val="22"/>
      <w:lang w:val="de-DE" w:eastAsia="en-US"/>
    </w:rPr>
  </w:style>
  <w:style w:type="paragraph" w:styleId="ListParagraph">
    <w:name w:val="List Paragraph"/>
    <w:basedOn w:val="Normal"/>
    <w:uiPriority w:val="34"/>
    <w:qFormat/>
    <w:rsid w:val="00B44827"/>
    <w:pPr>
      <w:ind w:left="720"/>
      <w:contextualSpacing/>
    </w:pPr>
  </w:style>
  <w:style w:type="character" w:styleId="HTMLAcronym">
    <w:name w:val="HTML Acronym"/>
    <w:basedOn w:val="DefaultParagraphFont"/>
    <w:uiPriority w:val="99"/>
    <w:semiHidden/>
    <w:unhideWhenUsed/>
    <w:rsid w:val="00A77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F1"/>
    <w:rPr>
      <w:rFonts w:ascii="Sabon" w:hAnsi="Sabon"/>
      <w:sz w:val="22"/>
      <w:lang w:val="de-DE" w:eastAsia="en-US"/>
    </w:rPr>
  </w:style>
  <w:style w:type="paragraph" w:styleId="Heading1">
    <w:name w:val="heading 1"/>
    <w:basedOn w:val="Normal"/>
    <w:next w:val="Normal"/>
    <w:link w:val="Heading1Char"/>
    <w:qFormat/>
    <w:rsid w:val="00F15F9D"/>
    <w:pPr>
      <w:keepNext/>
      <w:numPr>
        <w:numId w:val="3"/>
      </w:numPr>
      <w:pBdr>
        <w:top w:val="double" w:sz="2" w:space="3" w:color="auto"/>
        <w:left w:val="double" w:sz="2" w:space="1" w:color="auto"/>
        <w:bottom w:val="double" w:sz="2" w:space="1" w:color="auto"/>
        <w:right w:val="double" w:sz="2" w:space="1" w:color="auto"/>
      </w:pBdr>
      <w:shd w:val="pct25" w:color="auto" w:fill="auto"/>
      <w:spacing w:before="80" w:after="40"/>
      <w:jc w:val="center"/>
      <w:outlineLvl w:val="0"/>
    </w:pPr>
    <w:rPr>
      <w:rFonts w:ascii="Arial Black" w:hAnsi="Arial Black"/>
      <w:caps/>
      <w:kern w:val="28"/>
      <w:sz w:val="30"/>
    </w:rPr>
  </w:style>
  <w:style w:type="paragraph" w:styleId="Heading2">
    <w:name w:val="heading 2"/>
    <w:basedOn w:val="Normal"/>
    <w:next w:val="Normal"/>
    <w:link w:val="Heading2Char"/>
    <w:qFormat/>
    <w:rsid w:val="00F15F9D"/>
    <w:pPr>
      <w:keepLines/>
      <w:numPr>
        <w:ilvl w:val="1"/>
        <w:numId w:val="3"/>
      </w:numPr>
      <w:pBdr>
        <w:top w:val="single" w:sz="12" w:space="1" w:color="auto"/>
        <w:left w:val="single" w:sz="12" w:space="1" w:color="auto"/>
        <w:bottom w:val="single" w:sz="12" w:space="1" w:color="auto"/>
        <w:right w:val="single" w:sz="12" w:space="1" w:color="auto"/>
      </w:pBdr>
      <w:shd w:val="pct20" w:color="auto" w:fill="auto"/>
      <w:spacing w:before="140" w:after="60" w:line="264" w:lineRule="auto"/>
      <w:jc w:val="center"/>
      <w:outlineLvl w:val="1"/>
    </w:pPr>
    <w:rPr>
      <w:rFonts w:ascii="Arial Rounded MT Bold" w:hAnsi="Arial Rounded MT Bold"/>
      <w:b/>
      <w:caps/>
      <w:spacing w:val="26"/>
      <w:sz w:val="30"/>
    </w:rPr>
  </w:style>
  <w:style w:type="paragraph" w:styleId="Heading3">
    <w:name w:val="heading 3"/>
    <w:basedOn w:val="Normal"/>
    <w:next w:val="Normal"/>
    <w:link w:val="Heading3Char"/>
    <w:qFormat/>
    <w:rsid w:val="00F15F9D"/>
    <w:pPr>
      <w:numPr>
        <w:ilvl w:val="2"/>
        <w:numId w:val="3"/>
      </w:numPr>
      <w:pBdr>
        <w:top w:val="single" w:sz="2" w:space="1" w:color="auto"/>
        <w:left w:val="single" w:sz="2" w:space="4" w:color="auto"/>
        <w:bottom w:val="single" w:sz="2" w:space="1" w:color="auto"/>
        <w:right w:val="single" w:sz="2" w:space="4" w:color="auto"/>
      </w:pBdr>
      <w:spacing w:before="120" w:after="40" w:line="264" w:lineRule="auto"/>
      <w:outlineLvl w:val="2"/>
    </w:pPr>
    <w:rPr>
      <w:rFonts w:ascii="Arial" w:hAnsi="Arial"/>
      <w:b/>
      <w:caps/>
      <w:sz w:val="26"/>
    </w:rPr>
  </w:style>
  <w:style w:type="paragraph" w:styleId="Heading4">
    <w:name w:val="heading 4"/>
    <w:basedOn w:val="Normal"/>
    <w:next w:val="Normal"/>
    <w:link w:val="Heading4Char"/>
    <w:qFormat/>
    <w:rsid w:val="00F15F9D"/>
    <w:pPr>
      <w:keepLines/>
      <w:numPr>
        <w:ilvl w:val="3"/>
        <w:numId w:val="3"/>
      </w:numPr>
      <w:tabs>
        <w:tab w:val="clear" w:pos="1440"/>
        <w:tab w:val="left" w:pos="1134"/>
      </w:tabs>
      <w:spacing w:before="60" w:after="40"/>
      <w:outlineLvl w:val="3"/>
    </w:pPr>
    <w:rPr>
      <w:rFonts w:ascii="Arial" w:hAnsi="Arial"/>
      <w:b/>
      <w:smallCaps/>
      <w:sz w:val="24"/>
    </w:rPr>
  </w:style>
  <w:style w:type="paragraph" w:styleId="Heading5">
    <w:name w:val="heading 5"/>
    <w:basedOn w:val="Normal"/>
    <w:next w:val="Normal"/>
    <w:link w:val="Heading5Char"/>
    <w:qFormat/>
    <w:rsid w:val="00F15F9D"/>
    <w:pPr>
      <w:keepLines/>
      <w:numPr>
        <w:ilvl w:val="4"/>
        <w:numId w:val="3"/>
      </w:numPr>
      <w:tabs>
        <w:tab w:val="left" w:pos="1247"/>
      </w:tabs>
      <w:spacing w:before="60" w:line="264" w:lineRule="auto"/>
      <w:jc w:val="both"/>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4F1"/>
    <w:pPr>
      <w:tabs>
        <w:tab w:val="center" w:pos="4536"/>
        <w:tab w:val="right" w:pos="9072"/>
      </w:tabs>
    </w:pPr>
  </w:style>
  <w:style w:type="paragraph" w:styleId="Footer">
    <w:name w:val="footer"/>
    <w:basedOn w:val="Normal"/>
    <w:link w:val="FooterChar"/>
    <w:uiPriority w:val="99"/>
    <w:rsid w:val="003154F1"/>
    <w:pPr>
      <w:tabs>
        <w:tab w:val="center" w:pos="4536"/>
        <w:tab w:val="right" w:pos="9072"/>
      </w:tabs>
    </w:pPr>
  </w:style>
  <w:style w:type="table" w:styleId="TableGrid">
    <w:name w:val="Table Grid"/>
    <w:basedOn w:val="TableNormal"/>
    <w:rsid w:val="0011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5F9D"/>
    <w:rPr>
      <w:rFonts w:ascii="Arial Black" w:hAnsi="Arial Black"/>
      <w:caps/>
      <w:kern w:val="28"/>
      <w:sz w:val="30"/>
      <w:shd w:val="pct25" w:color="auto" w:fill="auto"/>
      <w:lang w:val="de-DE"/>
    </w:rPr>
  </w:style>
  <w:style w:type="character" w:customStyle="1" w:styleId="Heading2Char">
    <w:name w:val="Heading 2 Char"/>
    <w:basedOn w:val="DefaultParagraphFont"/>
    <w:link w:val="Heading2"/>
    <w:rsid w:val="00F15F9D"/>
    <w:rPr>
      <w:rFonts w:ascii="Arial Rounded MT Bold" w:hAnsi="Arial Rounded MT Bold"/>
      <w:b/>
      <w:caps/>
      <w:spacing w:val="26"/>
      <w:sz w:val="30"/>
      <w:shd w:val="pct20" w:color="auto" w:fill="auto"/>
      <w:lang w:val="de-DE" w:eastAsia="en-US"/>
    </w:rPr>
  </w:style>
  <w:style w:type="character" w:customStyle="1" w:styleId="Heading3Char">
    <w:name w:val="Heading 3 Char"/>
    <w:basedOn w:val="DefaultParagraphFont"/>
    <w:link w:val="Heading3"/>
    <w:rsid w:val="00F15F9D"/>
    <w:rPr>
      <w:rFonts w:ascii="Arial" w:hAnsi="Arial"/>
      <w:b/>
      <w:caps/>
      <w:sz w:val="26"/>
      <w:lang w:val="de-DE"/>
    </w:rPr>
  </w:style>
  <w:style w:type="character" w:customStyle="1" w:styleId="Heading4Char">
    <w:name w:val="Heading 4 Char"/>
    <w:basedOn w:val="DefaultParagraphFont"/>
    <w:link w:val="Heading4"/>
    <w:rsid w:val="00F15F9D"/>
    <w:rPr>
      <w:rFonts w:ascii="Arial" w:hAnsi="Arial"/>
      <w:b/>
      <w:smallCaps/>
      <w:sz w:val="24"/>
      <w:lang w:val="de-DE"/>
    </w:rPr>
  </w:style>
  <w:style w:type="character" w:customStyle="1" w:styleId="Heading5Char">
    <w:name w:val="Heading 5 Char"/>
    <w:basedOn w:val="DefaultParagraphFont"/>
    <w:link w:val="Heading5"/>
    <w:rsid w:val="00F15F9D"/>
    <w:rPr>
      <w:rFonts w:ascii="Arial" w:hAnsi="Arial"/>
      <w:b/>
      <w:i/>
      <w:sz w:val="22"/>
      <w:lang w:val="de-DE"/>
    </w:rPr>
  </w:style>
  <w:style w:type="paragraph" w:styleId="BalloonText">
    <w:name w:val="Balloon Text"/>
    <w:basedOn w:val="Normal"/>
    <w:link w:val="BalloonTextChar"/>
    <w:uiPriority w:val="99"/>
    <w:semiHidden/>
    <w:unhideWhenUsed/>
    <w:rsid w:val="006F2663"/>
    <w:rPr>
      <w:rFonts w:ascii="Tahoma" w:hAnsi="Tahoma" w:cs="Tahoma"/>
      <w:sz w:val="16"/>
      <w:szCs w:val="16"/>
    </w:rPr>
  </w:style>
  <w:style w:type="character" w:customStyle="1" w:styleId="BalloonTextChar">
    <w:name w:val="Balloon Text Char"/>
    <w:basedOn w:val="DefaultParagraphFont"/>
    <w:link w:val="BalloonText"/>
    <w:uiPriority w:val="99"/>
    <w:semiHidden/>
    <w:rsid w:val="006F2663"/>
    <w:rPr>
      <w:rFonts w:ascii="Tahoma" w:hAnsi="Tahoma" w:cs="Tahoma"/>
      <w:sz w:val="16"/>
      <w:szCs w:val="16"/>
      <w:lang w:val="de-DE"/>
    </w:rPr>
  </w:style>
  <w:style w:type="character" w:customStyle="1" w:styleId="FooterChar">
    <w:name w:val="Footer Char"/>
    <w:basedOn w:val="DefaultParagraphFont"/>
    <w:link w:val="Footer"/>
    <w:uiPriority w:val="99"/>
    <w:rsid w:val="00EE7946"/>
    <w:rPr>
      <w:rFonts w:ascii="Sabon" w:hAnsi="Sabon"/>
      <w:sz w:val="22"/>
      <w:lang w:val="de-DE" w:eastAsia="en-US"/>
    </w:rPr>
  </w:style>
  <w:style w:type="paragraph" w:styleId="NoSpacing">
    <w:name w:val="No Spacing"/>
    <w:uiPriority w:val="1"/>
    <w:qFormat/>
    <w:rsid w:val="00EE266F"/>
    <w:rPr>
      <w:rFonts w:ascii="Calibri" w:eastAsia="Calibri" w:hAnsi="Calibri"/>
      <w:sz w:val="22"/>
      <w:szCs w:val="22"/>
      <w:lang w:val="de-DE" w:eastAsia="en-US"/>
    </w:rPr>
  </w:style>
  <w:style w:type="character" w:styleId="CommentReference">
    <w:name w:val="annotation reference"/>
    <w:basedOn w:val="DefaultParagraphFont"/>
    <w:uiPriority w:val="99"/>
    <w:semiHidden/>
    <w:unhideWhenUsed/>
    <w:rsid w:val="003952A3"/>
    <w:rPr>
      <w:sz w:val="16"/>
      <w:szCs w:val="16"/>
    </w:rPr>
  </w:style>
  <w:style w:type="paragraph" w:styleId="CommentText">
    <w:name w:val="annotation text"/>
    <w:basedOn w:val="Normal"/>
    <w:link w:val="CommentTextChar"/>
    <w:uiPriority w:val="99"/>
    <w:semiHidden/>
    <w:unhideWhenUsed/>
    <w:rsid w:val="003952A3"/>
    <w:rPr>
      <w:sz w:val="20"/>
    </w:rPr>
  </w:style>
  <w:style w:type="character" w:customStyle="1" w:styleId="CommentTextChar">
    <w:name w:val="Comment Text Char"/>
    <w:basedOn w:val="DefaultParagraphFont"/>
    <w:link w:val="CommentText"/>
    <w:uiPriority w:val="99"/>
    <w:semiHidden/>
    <w:rsid w:val="003952A3"/>
    <w:rPr>
      <w:rFonts w:ascii="Sabon" w:hAnsi="Sabon"/>
      <w:lang w:val="de-DE" w:eastAsia="en-US"/>
    </w:rPr>
  </w:style>
  <w:style w:type="paragraph" w:styleId="CommentSubject">
    <w:name w:val="annotation subject"/>
    <w:basedOn w:val="CommentText"/>
    <w:next w:val="CommentText"/>
    <w:link w:val="CommentSubjectChar"/>
    <w:uiPriority w:val="99"/>
    <w:semiHidden/>
    <w:unhideWhenUsed/>
    <w:rsid w:val="003952A3"/>
    <w:rPr>
      <w:b/>
      <w:bCs/>
    </w:rPr>
  </w:style>
  <w:style w:type="character" w:customStyle="1" w:styleId="CommentSubjectChar">
    <w:name w:val="Comment Subject Char"/>
    <w:basedOn w:val="CommentTextChar"/>
    <w:link w:val="CommentSubject"/>
    <w:uiPriority w:val="99"/>
    <w:semiHidden/>
    <w:rsid w:val="003952A3"/>
    <w:rPr>
      <w:rFonts w:ascii="Sabon" w:hAnsi="Sabon"/>
      <w:b/>
      <w:bCs/>
      <w:lang w:val="de-DE" w:eastAsia="en-US"/>
    </w:rPr>
  </w:style>
  <w:style w:type="character" w:styleId="Hyperlink">
    <w:name w:val="Hyperlink"/>
    <w:basedOn w:val="DefaultParagraphFont"/>
    <w:uiPriority w:val="99"/>
    <w:unhideWhenUsed/>
    <w:rsid w:val="00D275E8"/>
    <w:rPr>
      <w:color w:val="0000FF"/>
      <w:u w:val="single"/>
    </w:rPr>
  </w:style>
  <w:style w:type="character" w:customStyle="1" w:styleId="HeaderChar">
    <w:name w:val="Header Char"/>
    <w:basedOn w:val="DefaultParagraphFont"/>
    <w:link w:val="Header"/>
    <w:rsid w:val="00C25E0F"/>
    <w:rPr>
      <w:rFonts w:ascii="Sabon" w:hAnsi="Sabon"/>
      <w:sz w:val="22"/>
      <w:lang w:val="de-DE" w:eastAsia="en-US"/>
    </w:rPr>
  </w:style>
  <w:style w:type="paragraph" w:styleId="ListParagraph">
    <w:name w:val="List Paragraph"/>
    <w:basedOn w:val="Normal"/>
    <w:uiPriority w:val="34"/>
    <w:qFormat/>
    <w:rsid w:val="00B44827"/>
    <w:pPr>
      <w:ind w:left="720"/>
      <w:contextualSpacing/>
    </w:pPr>
  </w:style>
  <w:style w:type="character" w:styleId="HTMLAcronym">
    <w:name w:val="HTML Acronym"/>
    <w:basedOn w:val="DefaultParagraphFont"/>
    <w:uiPriority w:val="99"/>
    <w:semiHidden/>
    <w:unhideWhenUsed/>
    <w:rsid w:val="00A7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BF78-BC7F-48EA-9B17-7A55CC2E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1212</Words>
  <Characters>9602</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Initialen</vt:lpstr>
    </vt:vector>
  </TitlesOfParts>
  <Company>Novartis</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Initialen</dc:title>
  <dc:creator>Dr. Weismantel</dc:creator>
  <cp:lastModifiedBy>Veltkamp, Cornelia</cp:lastModifiedBy>
  <cp:revision>5</cp:revision>
  <cp:lastPrinted>2014-03-14T13:59:00Z</cp:lastPrinted>
  <dcterms:created xsi:type="dcterms:W3CDTF">2015-01-29T13:13:00Z</dcterms:created>
  <dcterms:modified xsi:type="dcterms:W3CDTF">2016-03-02T12:14:00Z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09001dc88c049359</vt:lpwstr>
  </property>
  <property fmtid="{D5CDD505-2E9C-101B-9397-08002B2CF9AE}" pid="3" name="Document Number">
    <vt:lpwstr>A17852698</vt:lpwstr>
  </property>
  <property fmtid="{D5CDD505-2E9C-101B-9397-08002B2CF9AE}" pid="4" name="Version">
    <vt:lpwstr>0.3</vt:lpwstr>
  </property>
  <property fmtid="{D5CDD505-2E9C-101B-9397-08002B2CF9AE}" pid="5" name="Last Modified">
    <vt:lpwstr>10 Mrz 2014</vt:lpwstr>
  </property>
  <property fmtid="{D5CDD505-2E9C-101B-9397-08002B2CF9AE}" pid="6" name="Matter Number">
    <vt:lpwstr>L-214708</vt:lpwstr>
  </property>
  <property fmtid="{D5CDD505-2E9C-101B-9397-08002B2CF9AE}" pid="7" name="Client Code">
    <vt:lpwstr>10249733</vt:lpwstr>
  </property>
  <property fmtid="{D5CDD505-2E9C-101B-9397-08002B2CF9AE}" pid="8" name="Mode">
    <vt:lpwstr>SendAs</vt:lpwstr>
  </property>
  <property fmtid="{D5CDD505-2E9C-101B-9397-08002B2CF9AE}" pid="9" name="DEDocumentLocation">
    <vt:lpwstr>H:\Documentum\__Viewed\09001dc88c049359\140310_Novartis_UAW-Bogen mit SPE Standard.docx</vt:lpwstr>
  </property>
</Properties>
</file>